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984" w:rsidRDefault="00475984" w:rsidP="006C3623">
      <w:pPr>
        <w:pStyle w:val="4"/>
        <w:tabs>
          <w:tab w:val="clear" w:pos="0"/>
        </w:tabs>
        <w:rPr>
          <w:bCs/>
        </w:rPr>
      </w:pPr>
      <w:bookmarkStart w:id="0" w:name="_GoBack"/>
      <w:bookmarkEnd w:id="0"/>
    </w:p>
    <w:p w:rsidR="00AA4028" w:rsidRDefault="00AA4028" w:rsidP="00AA4028"/>
    <w:p w:rsidR="002E0802" w:rsidRDefault="000244E9" w:rsidP="006C3623">
      <w:pPr>
        <w:pStyle w:val="4"/>
        <w:tabs>
          <w:tab w:val="clear" w:pos="0"/>
        </w:tabs>
        <w:rPr>
          <w:bCs/>
        </w:rPr>
      </w:pPr>
      <w:r>
        <w:rPr>
          <w:bCs/>
        </w:rPr>
        <w:t xml:space="preserve"> </w:t>
      </w:r>
      <w:r w:rsidR="003D0BDF">
        <w:rPr>
          <w:bCs/>
        </w:rPr>
        <w:t xml:space="preserve">                                                                                                                                                                    </w:t>
      </w:r>
    </w:p>
    <w:p w:rsidR="002731D1" w:rsidRPr="00D563FD" w:rsidRDefault="005D07A9" w:rsidP="002731D1">
      <w:pPr>
        <w:rPr>
          <w:rFonts w:ascii="Arial" w:hAnsi="Arial"/>
          <w:b/>
          <w:bCs/>
          <w:sz w:val="24"/>
        </w:rPr>
      </w:pPr>
      <w:r>
        <w:rPr>
          <w:rFonts w:ascii="Arial" w:hAnsi="Arial"/>
          <w:b/>
          <w:bCs/>
          <w:sz w:val="24"/>
        </w:rPr>
        <w:tab/>
      </w:r>
      <w:r>
        <w:rPr>
          <w:rFonts w:ascii="Arial" w:hAnsi="Arial"/>
          <w:b/>
          <w:bCs/>
          <w:sz w:val="24"/>
        </w:rPr>
        <w:tab/>
      </w:r>
      <w:r w:rsidR="002731D1">
        <w:rPr>
          <w:rFonts w:ascii="Arial" w:hAnsi="Arial"/>
          <w:b/>
          <w:bCs/>
          <w:sz w:val="24"/>
        </w:rPr>
        <w:tab/>
      </w:r>
      <w:r w:rsidR="002731D1">
        <w:rPr>
          <w:rFonts w:ascii="Arial" w:hAnsi="Arial"/>
          <w:b/>
          <w:bCs/>
          <w:sz w:val="24"/>
        </w:rPr>
        <w:tab/>
      </w:r>
      <w:r w:rsidR="002731D1">
        <w:rPr>
          <w:rFonts w:ascii="Arial" w:hAnsi="Arial"/>
          <w:b/>
          <w:bCs/>
          <w:sz w:val="24"/>
        </w:rPr>
        <w:tab/>
      </w:r>
      <w:r w:rsidR="002731D1">
        <w:rPr>
          <w:rFonts w:ascii="Arial" w:hAnsi="Arial"/>
          <w:b/>
          <w:bCs/>
          <w:sz w:val="24"/>
        </w:rPr>
        <w:tab/>
      </w:r>
      <w:r w:rsidR="002731D1">
        <w:rPr>
          <w:rFonts w:ascii="Arial" w:hAnsi="Arial"/>
          <w:b/>
          <w:bCs/>
          <w:sz w:val="24"/>
        </w:rPr>
        <w:tab/>
      </w:r>
      <w:r w:rsidR="002731D1">
        <w:rPr>
          <w:rFonts w:ascii="Arial" w:hAnsi="Arial"/>
          <w:b/>
          <w:bCs/>
          <w:sz w:val="24"/>
        </w:rPr>
        <w:tab/>
      </w:r>
      <w:r w:rsidR="002731D1" w:rsidRPr="00D563FD">
        <w:rPr>
          <w:rFonts w:ascii="Arial" w:hAnsi="Arial"/>
          <w:b/>
          <w:bCs/>
          <w:sz w:val="24"/>
        </w:rPr>
        <w:t>Утверждаю:</w:t>
      </w:r>
    </w:p>
    <w:p w:rsidR="002731D1" w:rsidRPr="00D563FD" w:rsidRDefault="00C9327B" w:rsidP="001F671A">
      <w:pPr>
        <w:ind w:left="4947"/>
        <w:rPr>
          <w:rFonts w:ascii="Arial" w:hAnsi="Arial"/>
          <w:b/>
          <w:bCs/>
          <w:sz w:val="24"/>
        </w:rPr>
      </w:pPr>
      <w:r>
        <w:rPr>
          <w:rFonts w:ascii="Arial" w:hAnsi="Arial"/>
          <w:b/>
          <w:bCs/>
          <w:sz w:val="24"/>
        </w:rPr>
        <w:t>П</w:t>
      </w:r>
      <w:r w:rsidR="00DF1F33">
        <w:rPr>
          <w:rFonts w:ascii="Arial" w:hAnsi="Arial"/>
          <w:b/>
          <w:bCs/>
          <w:sz w:val="24"/>
        </w:rPr>
        <w:t>редседател</w:t>
      </w:r>
      <w:r>
        <w:rPr>
          <w:rFonts w:ascii="Arial" w:hAnsi="Arial"/>
          <w:b/>
          <w:bCs/>
          <w:sz w:val="24"/>
        </w:rPr>
        <w:t>ь</w:t>
      </w:r>
      <w:r w:rsidR="004A1476">
        <w:rPr>
          <w:rFonts w:ascii="Arial" w:hAnsi="Arial"/>
          <w:b/>
          <w:bCs/>
          <w:sz w:val="24"/>
        </w:rPr>
        <w:t xml:space="preserve"> </w:t>
      </w:r>
      <w:r w:rsidR="002731D1" w:rsidRPr="00D563FD">
        <w:rPr>
          <w:rFonts w:ascii="Arial" w:hAnsi="Arial"/>
          <w:b/>
          <w:bCs/>
          <w:sz w:val="24"/>
        </w:rPr>
        <w:t xml:space="preserve"> Комитета</w:t>
      </w:r>
      <w:r w:rsidR="001F671A">
        <w:rPr>
          <w:rFonts w:ascii="Arial" w:hAnsi="Arial"/>
          <w:b/>
          <w:bCs/>
          <w:sz w:val="24"/>
        </w:rPr>
        <w:t xml:space="preserve"> </w:t>
      </w:r>
      <w:r w:rsidR="002731D1" w:rsidRPr="00D563FD">
        <w:rPr>
          <w:rFonts w:ascii="Arial" w:hAnsi="Arial"/>
          <w:b/>
          <w:bCs/>
          <w:sz w:val="24"/>
        </w:rPr>
        <w:t>по управлению имуществом</w:t>
      </w:r>
      <w:r w:rsidR="001F671A">
        <w:rPr>
          <w:rFonts w:ascii="Arial" w:hAnsi="Arial"/>
          <w:b/>
          <w:bCs/>
          <w:sz w:val="24"/>
        </w:rPr>
        <w:t xml:space="preserve"> </w:t>
      </w:r>
      <w:r w:rsidR="002731D1" w:rsidRPr="00D563FD">
        <w:rPr>
          <w:rFonts w:ascii="Arial" w:hAnsi="Arial"/>
          <w:b/>
          <w:bCs/>
          <w:sz w:val="24"/>
        </w:rPr>
        <w:t>Администрации города</w:t>
      </w:r>
    </w:p>
    <w:p w:rsidR="002731D1" w:rsidRDefault="005D07A9" w:rsidP="002731D1">
      <w:pPr>
        <w:rPr>
          <w:rFonts w:ascii="Arial" w:hAnsi="Arial"/>
          <w:b/>
          <w:bCs/>
          <w:sz w:val="24"/>
        </w:rPr>
      </w:pPr>
      <w:r w:rsidRPr="00D563FD">
        <w:rPr>
          <w:rFonts w:ascii="Arial" w:hAnsi="Arial"/>
          <w:b/>
          <w:bCs/>
          <w:sz w:val="24"/>
        </w:rPr>
        <w:tab/>
      </w:r>
      <w:r w:rsidRPr="00D563FD">
        <w:rPr>
          <w:rFonts w:ascii="Arial" w:hAnsi="Arial"/>
          <w:b/>
          <w:bCs/>
          <w:sz w:val="24"/>
        </w:rPr>
        <w:tab/>
      </w:r>
      <w:r w:rsidRPr="00D563FD">
        <w:rPr>
          <w:rFonts w:ascii="Arial" w:hAnsi="Arial"/>
          <w:b/>
          <w:bCs/>
          <w:sz w:val="24"/>
        </w:rPr>
        <w:tab/>
      </w:r>
      <w:r w:rsidRPr="00D563FD">
        <w:rPr>
          <w:rFonts w:ascii="Arial" w:hAnsi="Arial"/>
          <w:b/>
          <w:bCs/>
          <w:sz w:val="24"/>
        </w:rPr>
        <w:tab/>
      </w:r>
      <w:r w:rsidR="004C1ED6">
        <w:rPr>
          <w:rFonts w:ascii="Arial" w:hAnsi="Arial"/>
          <w:b/>
          <w:bCs/>
          <w:sz w:val="24"/>
        </w:rPr>
        <w:tab/>
      </w:r>
      <w:r w:rsidR="004C1ED6">
        <w:rPr>
          <w:rFonts w:ascii="Arial" w:hAnsi="Arial"/>
          <w:b/>
          <w:bCs/>
          <w:sz w:val="24"/>
        </w:rPr>
        <w:tab/>
      </w:r>
      <w:r w:rsidR="004C1ED6">
        <w:rPr>
          <w:rFonts w:ascii="Arial" w:hAnsi="Arial"/>
          <w:b/>
          <w:bCs/>
          <w:sz w:val="24"/>
        </w:rPr>
        <w:tab/>
      </w:r>
      <w:r w:rsidR="004C1ED6">
        <w:rPr>
          <w:rFonts w:ascii="Arial" w:hAnsi="Arial"/>
          <w:b/>
          <w:bCs/>
          <w:sz w:val="24"/>
        </w:rPr>
        <w:tab/>
      </w:r>
      <w:r w:rsidR="00C9327B">
        <w:rPr>
          <w:rFonts w:ascii="Arial" w:hAnsi="Arial"/>
          <w:b/>
          <w:bCs/>
          <w:sz w:val="24"/>
        </w:rPr>
        <w:t>____________</w:t>
      </w:r>
      <w:r w:rsidR="00F6358B">
        <w:rPr>
          <w:rFonts w:ascii="Arial" w:hAnsi="Arial"/>
          <w:b/>
          <w:bCs/>
          <w:sz w:val="24"/>
        </w:rPr>
        <w:t>Т.Г. Авраменко</w:t>
      </w:r>
    </w:p>
    <w:p w:rsidR="001940A6" w:rsidRDefault="001940A6" w:rsidP="002731D1">
      <w:pPr>
        <w:rPr>
          <w:rFonts w:ascii="Arial" w:hAnsi="Arial"/>
          <w:b/>
          <w:bCs/>
          <w:sz w:val="24"/>
        </w:rPr>
      </w:pPr>
    </w:p>
    <w:p w:rsidR="001940A6" w:rsidRPr="00D563FD" w:rsidRDefault="001940A6" w:rsidP="002731D1">
      <w:pPr>
        <w:rPr>
          <w:rFonts w:ascii="Arial" w:hAnsi="Arial"/>
          <w:b/>
          <w:bCs/>
          <w:sz w:val="24"/>
        </w:rPr>
      </w:pPr>
    </w:p>
    <w:p w:rsidR="002731D1" w:rsidRPr="00D563FD" w:rsidRDefault="002731D1" w:rsidP="002731D1">
      <w:pPr>
        <w:rPr>
          <w:rFonts w:ascii="Arial" w:hAnsi="Arial"/>
          <w:b/>
          <w:bCs/>
          <w:sz w:val="24"/>
        </w:rPr>
      </w:pPr>
    </w:p>
    <w:p w:rsidR="00B33176" w:rsidRPr="009B4DE6" w:rsidRDefault="006F0456" w:rsidP="00B33176">
      <w:pPr>
        <w:pStyle w:val="4"/>
        <w:tabs>
          <w:tab w:val="clear" w:pos="0"/>
        </w:tabs>
        <w:rPr>
          <w:bCs/>
        </w:rPr>
      </w:pPr>
      <w:r w:rsidRPr="009B4DE6">
        <w:rPr>
          <w:bCs/>
        </w:rPr>
        <w:t>ИЗВЕЩЕНИЕ</w:t>
      </w:r>
      <w:r w:rsidR="00B33176" w:rsidRPr="009B4DE6">
        <w:rPr>
          <w:bCs/>
        </w:rPr>
        <w:t xml:space="preserve">    </w:t>
      </w:r>
      <w:r w:rsidR="00F42E44">
        <w:rPr>
          <w:bCs/>
        </w:rPr>
        <w:t>№ 4</w:t>
      </w:r>
      <w:r w:rsidR="00B33176" w:rsidRPr="009B4DE6">
        <w:rPr>
          <w:bCs/>
        </w:rPr>
        <w:t xml:space="preserve">                                                                                                                                                        </w:t>
      </w:r>
    </w:p>
    <w:p w:rsidR="006F0456" w:rsidRPr="009B4DE6" w:rsidRDefault="006F0456" w:rsidP="006F0456">
      <w:pPr>
        <w:pStyle w:val="4"/>
        <w:numPr>
          <w:ilvl w:val="8"/>
          <w:numId w:val="1"/>
        </w:numPr>
        <w:jc w:val="left"/>
      </w:pPr>
      <w:r w:rsidRPr="009B4DE6">
        <w:rPr>
          <w:bCs/>
        </w:rPr>
        <w:tab/>
      </w:r>
      <w:r w:rsidR="00D206D6">
        <w:rPr>
          <w:bCs/>
        </w:rPr>
        <w:tab/>
      </w:r>
      <w:r w:rsidR="00D206D6">
        <w:rPr>
          <w:bCs/>
        </w:rPr>
        <w:tab/>
      </w:r>
      <w:r w:rsidR="00D206D6">
        <w:rPr>
          <w:bCs/>
        </w:rPr>
        <w:tab/>
      </w:r>
      <w:r w:rsidR="00D206D6">
        <w:rPr>
          <w:bCs/>
        </w:rPr>
        <w:tab/>
      </w:r>
    </w:p>
    <w:p w:rsidR="007C6E66" w:rsidRDefault="005D07A9" w:rsidP="007C6E66">
      <w:pPr>
        <w:pStyle w:val="4"/>
        <w:numPr>
          <w:ilvl w:val="8"/>
          <w:numId w:val="1"/>
        </w:numPr>
      </w:pPr>
      <w:r w:rsidRPr="009B4DE6">
        <w:t>О ПРОВЕДЕНИИ  ОТКРЫТОГО АУКЦИОНА НА ПРАВО ЗАК</w:t>
      </w:r>
      <w:r w:rsidR="00422625">
        <w:t xml:space="preserve">ЛЮЧЕНИЯ ДОГОВОРА НА  УСТАНОВКУ И </w:t>
      </w:r>
      <w:r w:rsidR="00A83E19">
        <w:t>ЭКСПЛУАТАЦИЮ РЕКЛАМНЫХ КОНСТРУКЦИЙ</w:t>
      </w:r>
      <w:r w:rsidR="0022047F">
        <w:t>.</w:t>
      </w:r>
      <w:r w:rsidR="007C6E66">
        <w:t xml:space="preserve"> </w:t>
      </w:r>
    </w:p>
    <w:p w:rsidR="0022047F" w:rsidRPr="0022047F" w:rsidRDefault="0022047F" w:rsidP="0022047F"/>
    <w:p w:rsidR="00A56A55" w:rsidRDefault="00832AF7" w:rsidP="00A56A55">
      <w:pPr>
        <w:ind w:left="708"/>
        <w:rPr>
          <w:rFonts w:ascii="Arial" w:hAnsi="Arial"/>
          <w:sz w:val="24"/>
        </w:rPr>
      </w:pPr>
      <w:r>
        <w:rPr>
          <w:rFonts w:ascii="Arial" w:hAnsi="Arial"/>
          <w:sz w:val="24"/>
        </w:rPr>
        <w:t xml:space="preserve">14 </w:t>
      </w:r>
      <w:r w:rsidR="00F42E44">
        <w:rPr>
          <w:rFonts w:ascii="Arial" w:hAnsi="Arial"/>
          <w:sz w:val="24"/>
        </w:rPr>
        <w:t xml:space="preserve">  ноября</w:t>
      </w:r>
      <w:r w:rsidR="00335B06">
        <w:rPr>
          <w:rFonts w:ascii="Arial" w:hAnsi="Arial"/>
          <w:sz w:val="24"/>
        </w:rPr>
        <w:t xml:space="preserve"> </w:t>
      </w:r>
      <w:r w:rsidR="007C6E66">
        <w:rPr>
          <w:rFonts w:ascii="Arial" w:hAnsi="Arial"/>
          <w:sz w:val="24"/>
        </w:rPr>
        <w:t xml:space="preserve">  </w:t>
      </w:r>
      <w:r w:rsidR="0014162E">
        <w:rPr>
          <w:rFonts w:ascii="Arial" w:hAnsi="Arial"/>
          <w:sz w:val="24"/>
        </w:rPr>
        <w:t xml:space="preserve"> </w:t>
      </w:r>
      <w:r w:rsidR="0074350C">
        <w:rPr>
          <w:rFonts w:ascii="Arial" w:hAnsi="Arial"/>
          <w:sz w:val="24"/>
        </w:rPr>
        <w:t xml:space="preserve"> 202</w:t>
      </w:r>
      <w:r w:rsidR="00683835">
        <w:rPr>
          <w:rFonts w:ascii="Arial" w:hAnsi="Arial"/>
          <w:sz w:val="24"/>
        </w:rPr>
        <w:t>3</w:t>
      </w:r>
      <w:r w:rsidR="007C6E66">
        <w:rPr>
          <w:rFonts w:ascii="Arial" w:hAnsi="Arial"/>
          <w:sz w:val="24"/>
        </w:rPr>
        <w:t xml:space="preserve"> </w:t>
      </w:r>
      <w:r w:rsidR="00A56A55">
        <w:rPr>
          <w:rFonts w:ascii="Arial" w:hAnsi="Arial"/>
          <w:sz w:val="24"/>
        </w:rPr>
        <w:t>г.</w:t>
      </w:r>
      <w:r w:rsidR="00A56A55">
        <w:rPr>
          <w:rFonts w:ascii="Arial" w:hAnsi="Arial"/>
          <w:sz w:val="24"/>
        </w:rPr>
        <w:tab/>
      </w:r>
      <w:r w:rsidR="00A56A55">
        <w:rPr>
          <w:rFonts w:ascii="Arial" w:hAnsi="Arial"/>
          <w:sz w:val="24"/>
        </w:rPr>
        <w:tab/>
      </w:r>
      <w:r w:rsidR="00A56A55">
        <w:rPr>
          <w:rFonts w:ascii="Arial" w:hAnsi="Arial"/>
          <w:sz w:val="24"/>
        </w:rPr>
        <w:tab/>
      </w:r>
      <w:r w:rsidR="00A56A55">
        <w:rPr>
          <w:rFonts w:ascii="Arial" w:hAnsi="Arial"/>
          <w:sz w:val="24"/>
        </w:rPr>
        <w:tab/>
      </w:r>
      <w:r w:rsidR="00A56A55">
        <w:rPr>
          <w:rFonts w:ascii="Arial" w:hAnsi="Arial"/>
          <w:sz w:val="24"/>
        </w:rPr>
        <w:tab/>
      </w:r>
      <w:r w:rsidR="00A56A55">
        <w:rPr>
          <w:rFonts w:ascii="Arial" w:hAnsi="Arial"/>
          <w:sz w:val="24"/>
        </w:rPr>
        <w:tab/>
        <w:t>г. Новошахтинск</w:t>
      </w:r>
    </w:p>
    <w:p w:rsidR="009222AF" w:rsidRDefault="009222AF" w:rsidP="00A56A55">
      <w:pPr>
        <w:ind w:left="708"/>
        <w:rPr>
          <w:rFonts w:ascii="Arial" w:hAnsi="Arial"/>
          <w:sz w:val="24"/>
        </w:rPr>
      </w:pPr>
    </w:p>
    <w:p w:rsidR="009222AF" w:rsidRPr="00354A7C" w:rsidRDefault="009222AF" w:rsidP="003C6AF2">
      <w:pPr>
        <w:spacing w:before="100" w:beforeAutospacing="1" w:after="100" w:afterAutospacing="1"/>
        <w:ind w:firstLine="708"/>
        <w:jc w:val="both"/>
        <w:rPr>
          <w:rFonts w:ascii="Arial" w:hAnsi="Arial" w:cs="Arial"/>
          <w:sz w:val="24"/>
          <w:szCs w:val="24"/>
          <w:lang w:eastAsia="ru-RU"/>
        </w:rPr>
      </w:pPr>
      <w:r w:rsidRPr="00354A7C">
        <w:rPr>
          <w:rFonts w:ascii="Arial" w:hAnsi="Arial" w:cs="Arial"/>
          <w:sz w:val="24"/>
          <w:szCs w:val="24"/>
          <w:lang w:eastAsia="ru-RU"/>
        </w:rPr>
        <w:t>Комитет по управлению имуществом  Администрации  города Новошахтинска  в соответствии с Федеральным законом от 13.03.2006 № 38-ФЗ «О рекламе», Постановлением</w:t>
      </w:r>
      <w:r w:rsidR="00F02427" w:rsidRPr="00354A7C">
        <w:rPr>
          <w:rFonts w:ascii="Arial" w:hAnsi="Arial" w:cs="Arial"/>
          <w:sz w:val="24"/>
          <w:szCs w:val="24"/>
          <w:lang w:eastAsia="ru-RU"/>
        </w:rPr>
        <w:t xml:space="preserve"> Администрации  города Новошахтинска  от 27.08.2020 № 671</w:t>
      </w:r>
      <w:r w:rsidRPr="00354A7C">
        <w:rPr>
          <w:rFonts w:ascii="Arial" w:hAnsi="Arial" w:cs="Arial"/>
          <w:sz w:val="24"/>
          <w:szCs w:val="24"/>
          <w:lang w:eastAsia="ru-RU"/>
        </w:rPr>
        <w:t xml:space="preserve"> «Об утверждении</w:t>
      </w:r>
      <w:r w:rsidR="00C356C4" w:rsidRPr="00354A7C">
        <w:rPr>
          <w:rFonts w:ascii="Arial" w:hAnsi="Arial" w:cs="Arial"/>
          <w:sz w:val="24"/>
          <w:szCs w:val="24"/>
          <w:lang w:eastAsia="ru-RU"/>
        </w:rPr>
        <w:t xml:space="preserve"> Положения о  порядке </w:t>
      </w:r>
      <w:r w:rsidRPr="00354A7C">
        <w:rPr>
          <w:rFonts w:ascii="Arial" w:hAnsi="Arial" w:cs="Arial"/>
          <w:sz w:val="24"/>
          <w:szCs w:val="24"/>
          <w:lang w:eastAsia="ru-RU"/>
        </w:rPr>
        <w:t xml:space="preserve"> организации и проведения торгов на</w:t>
      </w:r>
      <w:r w:rsidR="00C356C4" w:rsidRPr="00354A7C">
        <w:rPr>
          <w:rFonts w:ascii="Arial" w:hAnsi="Arial" w:cs="Arial"/>
          <w:sz w:val="24"/>
          <w:szCs w:val="24"/>
          <w:lang w:eastAsia="ru-RU"/>
        </w:rPr>
        <w:t xml:space="preserve"> право  заключения</w:t>
      </w:r>
      <w:r w:rsidRPr="00354A7C">
        <w:rPr>
          <w:rFonts w:ascii="Arial" w:hAnsi="Arial" w:cs="Arial"/>
          <w:sz w:val="24"/>
          <w:szCs w:val="24"/>
          <w:lang w:eastAsia="ru-RU"/>
        </w:rPr>
        <w:t xml:space="preserve"> договоров на установку и эксплуатацию рекламных конструкций</w:t>
      </w:r>
      <w:r w:rsidR="00C356C4" w:rsidRPr="00354A7C">
        <w:rPr>
          <w:rFonts w:ascii="Arial" w:hAnsi="Arial" w:cs="Arial"/>
          <w:sz w:val="24"/>
          <w:szCs w:val="24"/>
          <w:lang w:eastAsia="ru-RU"/>
        </w:rPr>
        <w:t xml:space="preserve"> на  земельном участке, находящемся в муниципальной собственности или государственная </w:t>
      </w:r>
      <w:r w:rsidR="00404F1E" w:rsidRPr="00354A7C">
        <w:rPr>
          <w:rFonts w:ascii="Arial" w:hAnsi="Arial" w:cs="Arial"/>
          <w:sz w:val="24"/>
          <w:szCs w:val="24"/>
          <w:lang w:eastAsia="ru-RU"/>
        </w:rPr>
        <w:t>собственность на который не разг</w:t>
      </w:r>
      <w:r w:rsidR="00C356C4" w:rsidRPr="00354A7C">
        <w:rPr>
          <w:rFonts w:ascii="Arial" w:hAnsi="Arial" w:cs="Arial"/>
          <w:sz w:val="24"/>
          <w:szCs w:val="24"/>
          <w:lang w:eastAsia="ru-RU"/>
        </w:rPr>
        <w:t>раничена</w:t>
      </w:r>
      <w:r w:rsidR="00404F1E" w:rsidRPr="00354A7C">
        <w:rPr>
          <w:rFonts w:ascii="Arial" w:hAnsi="Arial" w:cs="Arial"/>
          <w:sz w:val="24"/>
          <w:szCs w:val="24"/>
          <w:lang w:eastAsia="ru-RU"/>
        </w:rPr>
        <w:t>, а также на здании или ином недвижимом имуществе, находящихся в муниципальной собственности</w:t>
      </w:r>
      <w:r w:rsidRPr="00354A7C">
        <w:rPr>
          <w:rFonts w:ascii="Arial" w:hAnsi="Arial" w:cs="Arial"/>
          <w:sz w:val="24"/>
          <w:szCs w:val="24"/>
          <w:lang w:eastAsia="ru-RU"/>
        </w:rPr>
        <w:t>»,</w:t>
      </w:r>
      <w:r w:rsidR="00F95FA3">
        <w:rPr>
          <w:rFonts w:ascii="Arial" w:hAnsi="Arial" w:cs="Arial"/>
          <w:sz w:val="24"/>
          <w:szCs w:val="24"/>
          <w:lang w:eastAsia="ru-RU"/>
        </w:rPr>
        <w:t xml:space="preserve"> </w:t>
      </w:r>
      <w:r w:rsidR="0074571A" w:rsidRPr="00354A7C">
        <w:rPr>
          <w:rFonts w:ascii="Arial" w:hAnsi="Arial" w:cs="Arial"/>
          <w:sz w:val="24"/>
          <w:szCs w:val="24"/>
          <w:lang w:eastAsia="ru-RU"/>
        </w:rPr>
        <w:t xml:space="preserve"> </w:t>
      </w:r>
      <w:r w:rsidRPr="00354A7C">
        <w:rPr>
          <w:rFonts w:ascii="Arial" w:hAnsi="Arial" w:cs="Arial"/>
          <w:sz w:val="24"/>
          <w:szCs w:val="24"/>
          <w:lang w:eastAsia="ru-RU"/>
        </w:rPr>
        <w:t xml:space="preserve"> сообщает о проведении открытого аукциона на право заключения договора на установку и эксплуатацию рекламных конструкций, сроком на 5 лет.</w:t>
      </w:r>
    </w:p>
    <w:p w:rsidR="009222AF" w:rsidRPr="00354A7C" w:rsidRDefault="009222AF" w:rsidP="00832AF7">
      <w:pPr>
        <w:spacing w:before="100" w:beforeAutospacing="1" w:after="100" w:afterAutospacing="1"/>
        <w:ind w:firstLine="708"/>
        <w:jc w:val="both"/>
        <w:rPr>
          <w:rFonts w:ascii="Arial" w:hAnsi="Arial" w:cs="Arial"/>
          <w:sz w:val="24"/>
          <w:szCs w:val="24"/>
          <w:lang w:eastAsia="ru-RU"/>
        </w:rPr>
      </w:pPr>
      <w:r w:rsidRPr="00354A7C">
        <w:rPr>
          <w:rFonts w:ascii="Arial" w:hAnsi="Arial" w:cs="Arial"/>
          <w:b/>
          <w:bCs/>
          <w:sz w:val="24"/>
          <w:szCs w:val="24"/>
          <w:lang w:eastAsia="ru-RU"/>
        </w:rPr>
        <w:t xml:space="preserve">Наименование муниципального органа, принявшего решение о проведении торгов на заключение договора на установку и эксплуатацию рекламных конструкций: </w:t>
      </w:r>
      <w:r w:rsidR="00D46D79" w:rsidRPr="00354A7C">
        <w:rPr>
          <w:rFonts w:ascii="Arial" w:hAnsi="Arial" w:cs="Arial"/>
          <w:sz w:val="24"/>
          <w:szCs w:val="24"/>
          <w:lang w:eastAsia="ru-RU"/>
        </w:rPr>
        <w:t xml:space="preserve">Распоряжение Комитета по управлению имуществом Администрации города Новошахтинска </w:t>
      </w:r>
      <w:r w:rsidR="00D56559">
        <w:rPr>
          <w:rFonts w:ascii="Arial" w:hAnsi="Arial" w:cs="Arial"/>
          <w:sz w:val="24"/>
          <w:szCs w:val="24"/>
          <w:lang w:eastAsia="ru-RU"/>
        </w:rPr>
        <w:t xml:space="preserve"> от     </w:t>
      </w:r>
      <w:r w:rsidR="00F42E44">
        <w:rPr>
          <w:rFonts w:ascii="Arial" w:hAnsi="Arial" w:cs="Arial"/>
          <w:sz w:val="24"/>
          <w:szCs w:val="24"/>
          <w:lang w:eastAsia="ru-RU"/>
        </w:rPr>
        <w:t>07.11</w:t>
      </w:r>
      <w:r w:rsidR="00DF1F33">
        <w:rPr>
          <w:rFonts w:ascii="Arial" w:hAnsi="Arial" w:cs="Arial"/>
          <w:sz w:val="24"/>
          <w:szCs w:val="24"/>
          <w:lang w:eastAsia="ru-RU"/>
        </w:rPr>
        <w:t>.2023</w:t>
      </w:r>
      <w:r w:rsidR="00D56559">
        <w:rPr>
          <w:rFonts w:ascii="Arial" w:hAnsi="Arial" w:cs="Arial"/>
          <w:sz w:val="24"/>
          <w:szCs w:val="24"/>
          <w:lang w:eastAsia="ru-RU"/>
        </w:rPr>
        <w:t xml:space="preserve">  №   </w:t>
      </w:r>
      <w:r w:rsidR="004441DB">
        <w:rPr>
          <w:rFonts w:ascii="Arial" w:hAnsi="Arial" w:cs="Arial"/>
          <w:sz w:val="24"/>
          <w:szCs w:val="24"/>
          <w:lang w:eastAsia="ru-RU"/>
        </w:rPr>
        <w:t>1010</w:t>
      </w:r>
      <w:r w:rsidR="00D56559">
        <w:rPr>
          <w:rFonts w:ascii="Arial" w:hAnsi="Arial" w:cs="Arial"/>
          <w:sz w:val="24"/>
          <w:szCs w:val="24"/>
          <w:lang w:eastAsia="ru-RU"/>
        </w:rPr>
        <w:t xml:space="preserve">  </w:t>
      </w:r>
      <w:r w:rsidR="008F7E90" w:rsidRPr="00354A7C">
        <w:rPr>
          <w:rFonts w:ascii="Arial" w:hAnsi="Arial" w:cs="Arial"/>
          <w:sz w:val="24"/>
          <w:szCs w:val="24"/>
          <w:lang w:eastAsia="ru-RU"/>
        </w:rPr>
        <w:t xml:space="preserve"> </w:t>
      </w:r>
      <w:r w:rsidRPr="00354A7C">
        <w:rPr>
          <w:rFonts w:ascii="Arial" w:hAnsi="Arial" w:cs="Arial"/>
          <w:sz w:val="24"/>
          <w:szCs w:val="24"/>
          <w:lang w:eastAsia="ru-RU"/>
        </w:rPr>
        <w:t xml:space="preserve"> «О проведении аукциона на заключение договора на установку и эксплуатацию рекламной конструкции».</w:t>
      </w:r>
    </w:p>
    <w:p w:rsidR="00D057C7" w:rsidRPr="00186194" w:rsidRDefault="009222AF" w:rsidP="00D057C7">
      <w:pPr>
        <w:pStyle w:val="western"/>
        <w:spacing w:before="0" w:beforeAutospacing="0" w:after="0"/>
        <w:ind w:firstLine="539"/>
        <w:jc w:val="both"/>
        <w:rPr>
          <w:rFonts w:ascii="Arial" w:hAnsi="Arial" w:cs="Arial"/>
        </w:rPr>
      </w:pPr>
      <w:r w:rsidRPr="00354A7C">
        <w:rPr>
          <w:rFonts w:ascii="Arial" w:hAnsi="Arial" w:cs="Arial"/>
          <w:b/>
          <w:bCs/>
        </w:rPr>
        <w:t>Организатор аукциона:</w:t>
      </w:r>
      <w:r w:rsidR="00D057C7" w:rsidRPr="00354A7C">
        <w:rPr>
          <w:rFonts w:ascii="Arial" w:hAnsi="Arial" w:cs="Arial"/>
          <w:b/>
          <w:bCs/>
        </w:rPr>
        <w:t xml:space="preserve"> </w:t>
      </w:r>
      <w:r w:rsidR="00D057C7" w:rsidRPr="00354A7C">
        <w:rPr>
          <w:rFonts w:ascii="Arial" w:hAnsi="Arial" w:cs="Arial"/>
        </w:rPr>
        <w:t xml:space="preserve"> Комитет по управлению имуществом Администрации города Новошахтинска, юридический адрес: Россия,  Ростовская обл., г. Новошахтинск, ул. Харьковская, 133, тел. 8(863 69) 2 21 38, электронный адрес: </w:t>
      </w:r>
      <w:hyperlink r:id="rId8" w:history="1">
        <w:r w:rsidR="00D057C7" w:rsidRPr="00186194">
          <w:rPr>
            <w:rStyle w:val="af"/>
            <w:rFonts w:ascii="Arial" w:hAnsi="Arial" w:cs="Arial"/>
            <w:color w:val="auto"/>
            <w:u w:val="none"/>
            <w:lang w:val="en-US"/>
          </w:rPr>
          <w:t>kui</w:t>
        </w:r>
        <w:r w:rsidR="00D057C7" w:rsidRPr="00186194">
          <w:rPr>
            <w:rStyle w:val="af"/>
            <w:rFonts w:ascii="Arial" w:hAnsi="Arial" w:cs="Arial"/>
            <w:color w:val="auto"/>
            <w:u w:val="none"/>
          </w:rPr>
          <w:t>_</w:t>
        </w:r>
        <w:r w:rsidR="00D057C7" w:rsidRPr="00186194">
          <w:rPr>
            <w:rStyle w:val="af"/>
            <w:rFonts w:ascii="Arial" w:hAnsi="Arial" w:cs="Arial"/>
            <w:color w:val="auto"/>
            <w:u w:val="none"/>
            <w:lang w:val="en-US"/>
          </w:rPr>
          <w:t>nov</w:t>
        </w:r>
        <w:r w:rsidR="00D057C7" w:rsidRPr="00186194">
          <w:rPr>
            <w:rStyle w:val="af"/>
            <w:rFonts w:ascii="Arial" w:hAnsi="Arial" w:cs="Arial"/>
            <w:color w:val="auto"/>
            <w:u w:val="none"/>
          </w:rPr>
          <w:t>@</w:t>
        </w:r>
        <w:r w:rsidR="00D057C7" w:rsidRPr="00186194">
          <w:rPr>
            <w:rStyle w:val="af"/>
            <w:rFonts w:ascii="Arial" w:hAnsi="Arial" w:cs="Arial"/>
            <w:color w:val="auto"/>
            <w:u w:val="none"/>
            <w:lang w:val="en-US"/>
          </w:rPr>
          <w:t>mail</w:t>
        </w:r>
        <w:r w:rsidR="00D057C7" w:rsidRPr="00186194">
          <w:rPr>
            <w:rStyle w:val="af"/>
            <w:rFonts w:ascii="Arial" w:hAnsi="Arial" w:cs="Arial"/>
            <w:color w:val="auto"/>
            <w:u w:val="none"/>
          </w:rPr>
          <w:t>.</w:t>
        </w:r>
        <w:r w:rsidR="00D057C7" w:rsidRPr="00186194">
          <w:rPr>
            <w:rStyle w:val="af"/>
            <w:rFonts w:ascii="Arial" w:hAnsi="Arial" w:cs="Arial"/>
            <w:color w:val="auto"/>
            <w:u w:val="none"/>
            <w:lang w:val="en-US"/>
          </w:rPr>
          <w:t>ru</w:t>
        </w:r>
      </w:hyperlink>
      <w:r w:rsidR="00E0494F" w:rsidRPr="00186194">
        <w:rPr>
          <w:rFonts w:ascii="Arial" w:hAnsi="Arial" w:cs="Arial"/>
        </w:rPr>
        <w:t>.</w:t>
      </w:r>
    </w:p>
    <w:p w:rsidR="001940A6" w:rsidRPr="00186194" w:rsidRDefault="001940A6" w:rsidP="00D057C7">
      <w:pPr>
        <w:pStyle w:val="western"/>
        <w:spacing w:before="0" w:beforeAutospacing="0" w:after="0"/>
        <w:ind w:firstLine="539"/>
        <w:jc w:val="both"/>
        <w:rPr>
          <w:rFonts w:ascii="Arial" w:hAnsi="Arial" w:cs="Arial"/>
        </w:rPr>
      </w:pPr>
    </w:p>
    <w:p w:rsidR="009222AF" w:rsidRPr="00354A7C" w:rsidRDefault="009222AF" w:rsidP="00D23973">
      <w:pPr>
        <w:spacing w:before="100" w:beforeAutospacing="1" w:after="100" w:afterAutospacing="1"/>
        <w:ind w:firstLine="708"/>
        <w:rPr>
          <w:rFonts w:ascii="Arial" w:hAnsi="Arial" w:cs="Arial"/>
          <w:sz w:val="24"/>
          <w:szCs w:val="24"/>
          <w:lang w:eastAsia="ru-RU"/>
        </w:rPr>
      </w:pPr>
      <w:r w:rsidRPr="00354A7C">
        <w:rPr>
          <w:rFonts w:ascii="Arial" w:hAnsi="Arial" w:cs="Arial"/>
          <w:b/>
          <w:bCs/>
          <w:sz w:val="24"/>
          <w:szCs w:val="24"/>
          <w:lang w:eastAsia="ru-RU"/>
        </w:rPr>
        <w:t xml:space="preserve"> Форма торгов</w:t>
      </w:r>
      <w:r w:rsidRPr="00354A7C">
        <w:rPr>
          <w:rFonts w:ascii="Arial" w:hAnsi="Arial" w:cs="Arial"/>
          <w:sz w:val="24"/>
          <w:szCs w:val="24"/>
          <w:lang w:eastAsia="ru-RU"/>
        </w:rPr>
        <w:t xml:space="preserve"> – аукцион открытый по составу участников и форме подачи предложений.</w:t>
      </w:r>
    </w:p>
    <w:p w:rsidR="009222AF" w:rsidRDefault="009222AF" w:rsidP="00D23973">
      <w:pPr>
        <w:spacing w:before="100" w:beforeAutospacing="1" w:after="100" w:afterAutospacing="1"/>
        <w:ind w:firstLine="708"/>
        <w:rPr>
          <w:rFonts w:ascii="Arial" w:hAnsi="Arial" w:cs="Arial"/>
          <w:sz w:val="24"/>
          <w:szCs w:val="24"/>
          <w:lang w:eastAsia="ru-RU"/>
        </w:rPr>
      </w:pPr>
      <w:r w:rsidRPr="00354A7C">
        <w:rPr>
          <w:rFonts w:ascii="Arial" w:hAnsi="Arial" w:cs="Arial"/>
          <w:b/>
          <w:bCs/>
          <w:sz w:val="24"/>
          <w:szCs w:val="24"/>
          <w:lang w:eastAsia="ru-RU"/>
        </w:rPr>
        <w:t>Предмет аукциона:</w:t>
      </w:r>
      <w:r w:rsidRPr="00354A7C">
        <w:rPr>
          <w:rFonts w:ascii="Arial" w:hAnsi="Arial" w:cs="Arial"/>
          <w:sz w:val="24"/>
          <w:szCs w:val="24"/>
          <w:lang w:eastAsia="ru-RU"/>
        </w:rPr>
        <w:t xml:space="preserve"> Право на заключение договора на установку и эксплуатацию рекламной конструкции</w:t>
      </w:r>
      <w:r w:rsidR="0090524D">
        <w:rPr>
          <w:rFonts w:ascii="Arial" w:hAnsi="Arial" w:cs="Arial"/>
          <w:sz w:val="24"/>
          <w:szCs w:val="24"/>
          <w:lang w:eastAsia="ru-RU"/>
        </w:rPr>
        <w:t xml:space="preserve"> (РК)</w:t>
      </w:r>
      <w:r w:rsidRPr="00354A7C">
        <w:rPr>
          <w:rFonts w:ascii="Arial" w:hAnsi="Arial" w:cs="Arial"/>
          <w:sz w:val="24"/>
          <w:szCs w:val="24"/>
          <w:lang w:eastAsia="ru-RU"/>
        </w:rPr>
        <w:t xml:space="preserve"> сроком на 5 лет:</w:t>
      </w:r>
    </w:p>
    <w:p w:rsidR="00F640A1" w:rsidRDefault="00F640A1" w:rsidP="00D23973">
      <w:pPr>
        <w:spacing w:before="100" w:beforeAutospacing="1" w:after="100" w:afterAutospacing="1"/>
        <w:ind w:firstLine="708"/>
        <w:rPr>
          <w:rFonts w:ascii="Arial" w:hAnsi="Arial" w:cs="Arial"/>
          <w:sz w:val="24"/>
          <w:szCs w:val="24"/>
          <w:lang w:eastAsia="ru-RU"/>
        </w:rPr>
      </w:pPr>
    </w:p>
    <w:p w:rsidR="00F640A1" w:rsidRDefault="00F640A1" w:rsidP="00D23973">
      <w:pPr>
        <w:spacing w:before="100" w:beforeAutospacing="1" w:after="100" w:afterAutospacing="1"/>
        <w:ind w:firstLine="708"/>
        <w:rPr>
          <w:rFonts w:ascii="Arial" w:hAnsi="Arial" w:cs="Arial"/>
          <w:sz w:val="24"/>
          <w:szCs w:val="24"/>
          <w:lang w:eastAsia="ru-RU"/>
        </w:rPr>
      </w:pPr>
    </w:p>
    <w:p w:rsidR="00F640A1" w:rsidRDefault="00F640A1" w:rsidP="00D23973">
      <w:pPr>
        <w:spacing w:before="100" w:beforeAutospacing="1" w:after="100" w:afterAutospacing="1"/>
        <w:ind w:firstLine="708"/>
        <w:rPr>
          <w:rFonts w:ascii="Arial" w:hAnsi="Arial" w:cs="Arial"/>
          <w:sz w:val="24"/>
          <w:szCs w:val="24"/>
          <w:lang w:eastAsia="ru-RU"/>
        </w:rPr>
      </w:pPr>
    </w:p>
    <w:p w:rsidR="00F640A1" w:rsidRDefault="00F640A1" w:rsidP="00D23973">
      <w:pPr>
        <w:spacing w:before="100" w:beforeAutospacing="1" w:after="100" w:afterAutospacing="1"/>
        <w:ind w:firstLine="708"/>
        <w:rPr>
          <w:rFonts w:ascii="Arial" w:hAnsi="Arial" w:cs="Arial"/>
          <w:sz w:val="24"/>
          <w:szCs w:val="24"/>
          <w:lang w:eastAsia="ru-RU"/>
        </w:rPr>
      </w:pPr>
    </w:p>
    <w:p w:rsidR="00F640A1" w:rsidRDefault="00F640A1" w:rsidP="00D23973">
      <w:pPr>
        <w:spacing w:before="100" w:beforeAutospacing="1" w:after="100" w:afterAutospacing="1"/>
        <w:ind w:firstLine="708"/>
        <w:rPr>
          <w:rFonts w:ascii="Arial" w:hAnsi="Arial" w:cs="Arial"/>
          <w:sz w:val="24"/>
          <w:szCs w:val="24"/>
          <w:lang w:eastAsia="ru-RU"/>
        </w:rPr>
      </w:pPr>
    </w:p>
    <w:p w:rsidR="009222AF" w:rsidRPr="00354A7C" w:rsidRDefault="009222AF" w:rsidP="00A56A55">
      <w:pPr>
        <w:ind w:left="708"/>
        <w:rPr>
          <w:rFonts w:ascii="Arial" w:hAnsi="Arial" w:cs="Arial"/>
          <w:sz w:val="24"/>
        </w:rPr>
      </w:pPr>
    </w:p>
    <w:tbl>
      <w:tblPr>
        <w:tblW w:w="1028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25"/>
        <w:gridCol w:w="2042"/>
        <w:gridCol w:w="1843"/>
        <w:gridCol w:w="1437"/>
        <w:gridCol w:w="1479"/>
        <w:gridCol w:w="1479"/>
        <w:gridCol w:w="1479"/>
      </w:tblGrid>
      <w:tr w:rsidR="00EC1B70" w:rsidRPr="00E85AED" w:rsidTr="0047564F">
        <w:trPr>
          <w:tblCellSpacing w:w="0" w:type="dxa"/>
        </w:trPr>
        <w:tc>
          <w:tcPr>
            <w:tcW w:w="525" w:type="dxa"/>
            <w:tcBorders>
              <w:top w:val="outset" w:sz="6" w:space="0" w:color="auto"/>
              <w:left w:val="outset" w:sz="6" w:space="0" w:color="auto"/>
              <w:bottom w:val="outset" w:sz="6" w:space="0" w:color="auto"/>
              <w:right w:val="outset" w:sz="6" w:space="0" w:color="auto"/>
            </w:tcBorders>
            <w:vAlign w:val="center"/>
            <w:hideMark/>
          </w:tcPr>
          <w:p w:rsidR="00EC1B70" w:rsidRPr="00146D8D" w:rsidRDefault="00EC1B70" w:rsidP="00087D0B">
            <w:pPr>
              <w:spacing w:before="100" w:beforeAutospacing="1" w:after="100" w:afterAutospacing="1"/>
              <w:jc w:val="center"/>
              <w:rPr>
                <w:rFonts w:ascii="Arial" w:hAnsi="Arial" w:cs="Arial"/>
                <w:b/>
                <w:sz w:val="24"/>
                <w:szCs w:val="24"/>
                <w:lang w:eastAsia="ru-RU"/>
              </w:rPr>
            </w:pPr>
            <w:r w:rsidRPr="00146D8D">
              <w:rPr>
                <w:rFonts w:ascii="Arial" w:hAnsi="Arial" w:cs="Arial"/>
                <w:b/>
                <w:sz w:val="24"/>
                <w:szCs w:val="24"/>
                <w:lang w:eastAsia="ru-RU"/>
              </w:rPr>
              <w:t>№ Ло</w:t>
            </w:r>
            <w:r w:rsidR="00146D8D">
              <w:rPr>
                <w:rFonts w:ascii="Arial" w:hAnsi="Arial" w:cs="Arial"/>
                <w:b/>
                <w:sz w:val="24"/>
                <w:szCs w:val="24"/>
                <w:lang w:eastAsia="ru-RU"/>
              </w:rPr>
              <w:t>-</w:t>
            </w:r>
            <w:r w:rsidRPr="00146D8D">
              <w:rPr>
                <w:rFonts w:ascii="Arial" w:hAnsi="Arial" w:cs="Arial"/>
                <w:b/>
                <w:sz w:val="24"/>
                <w:szCs w:val="24"/>
                <w:lang w:eastAsia="ru-RU"/>
              </w:rPr>
              <w:t>та</w:t>
            </w:r>
          </w:p>
        </w:tc>
        <w:tc>
          <w:tcPr>
            <w:tcW w:w="2042" w:type="dxa"/>
            <w:tcBorders>
              <w:top w:val="outset" w:sz="6" w:space="0" w:color="auto"/>
              <w:left w:val="outset" w:sz="6" w:space="0" w:color="auto"/>
              <w:bottom w:val="outset" w:sz="6" w:space="0" w:color="auto"/>
              <w:right w:val="outset" w:sz="6" w:space="0" w:color="auto"/>
            </w:tcBorders>
            <w:vAlign w:val="center"/>
            <w:hideMark/>
          </w:tcPr>
          <w:p w:rsidR="00EC1B70" w:rsidRPr="002569C0" w:rsidRDefault="00EC1B70" w:rsidP="00E92163">
            <w:pPr>
              <w:spacing w:before="100" w:beforeAutospacing="1" w:after="100" w:afterAutospacing="1"/>
              <w:jc w:val="center"/>
              <w:rPr>
                <w:rFonts w:ascii="Arial" w:hAnsi="Arial" w:cs="Arial"/>
                <w:b/>
                <w:sz w:val="24"/>
                <w:szCs w:val="24"/>
                <w:lang w:eastAsia="ru-RU"/>
              </w:rPr>
            </w:pPr>
            <w:r w:rsidRPr="002569C0">
              <w:rPr>
                <w:rFonts w:ascii="Arial" w:hAnsi="Arial" w:cs="Arial"/>
                <w:b/>
                <w:sz w:val="24"/>
                <w:szCs w:val="24"/>
                <w:lang w:eastAsia="ru-RU"/>
              </w:rPr>
              <w:t>Адресный ориентир места размещения рекламной конструкции</w:t>
            </w:r>
            <w:r w:rsidR="00716160" w:rsidRPr="002569C0">
              <w:rPr>
                <w:rFonts w:ascii="Arial" w:hAnsi="Arial" w:cs="Arial"/>
                <w:b/>
                <w:sz w:val="24"/>
                <w:szCs w:val="24"/>
                <w:lang w:eastAsia="ru-RU"/>
              </w:rPr>
              <w:t xml:space="preserve">, номер в Карте размещения </w:t>
            </w:r>
            <w:r w:rsidR="00446840" w:rsidRPr="002569C0">
              <w:rPr>
                <w:rFonts w:ascii="Arial" w:hAnsi="Arial" w:cs="Arial"/>
                <w:b/>
                <w:sz w:val="24"/>
                <w:szCs w:val="24"/>
                <w:lang w:eastAsia="ru-RU"/>
              </w:rPr>
              <w:t>рекламных конструкций на территории города Новошахтинс</w:t>
            </w:r>
            <w:r w:rsidR="002569C0">
              <w:rPr>
                <w:rFonts w:ascii="Arial" w:hAnsi="Arial" w:cs="Arial"/>
                <w:b/>
                <w:sz w:val="24"/>
                <w:szCs w:val="24"/>
                <w:lang w:eastAsia="ru-RU"/>
              </w:rPr>
              <w:t>-</w:t>
            </w:r>
            <w:r w:rsidR="00446840" w:rsidRPr="002569C0">
              <w:rPr>
                <w:rFonts w:ascii="Arial" w:hAnsi="Arial" w:cs="Arial"/>
                <w:b/>
                <w:sz w:val="24"/>
                <w:szCs w:val="24"/>
                <w:lang w:eastAsia="ru-RU"/>
              </w:rPr>
              <w:t>ка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EC1B70" w:rsidRPr="002569C0" w:rsidRDefault="00EC1B70" w:rsidP="00087D0B">
            <w:pPr>
              <w:spacing w:before="100" w:beforeAutospacing="1" w:after="100" w:afterAutospacing="1"/>
              <w:rPr>
                <w:rFonts w:ascii="Arial" w:hAnsi="Arial" w:cs="Arial"/>
                <w:b/>
                <w:sz w:val="24"/>
                <w:szCs w:val="24"/>
                <w:lang w:eastAsia="ru-RU"/>
              </w:rPr>
            </w:pPr>
            <w:r w:rsidRPr="002569C0">
              <w:rPr>
                <w:rFonts w:ascii="Arial" w:hAnsi="Arial" w:cs="Arial"/>
                <w:b/>
                <w:sz w:val="24"/>
                <w:szCs w:val="24"/>
                <w:lang w:eastAsia="ru-RU"/>
              </w:rPr>
              <w:t>Размер информационного поля (м), тип и вид рекламной конструкции</w:t>
            </w:r>
            <w:r w:rsidR="00365114" w:rsidRPr="002569C0">
              <w:rPr>
                <w:rFonts w:ascii="Arial" w:hAnsi="Arial" w:cs="Arial"/>
                <w:b/>
                <w:sz w:val="24"/>
                <w:szCs w:val="24"/>
                <w:lang w:eastAsia="ru-RU"/>
              </w:rPr>
              <w:t>, технические характеристики РК</w:t>
            </w:r>
            <w:r w:rsidR="0090524D" w:rsidRPr="002569C0">
              <w:rPr>
                <w:rFonts w:ascii="Arial" w:hAnsi="Arial" w:cs="Arial"/>
                <w:b/>
                <w:sz w:val="24"/>
                <w:szCs w:val="24"/>
                <w:lang w:eastAsia="ru-RU"/>
              </w:rPr>
              <w:t>, кол-во РК</w:t>
            </w:r>
          </w:p>
        </w:tc>
        <w:tc>
          <w:tcPr>
            <w:tcW w:w="1437" w:type="dxa"/>
            <w:tcBorders>
              <w:top w:val="outset" w:sz="6" w:space="0" w:color="auto"/>
              <w:left w:val="outset" w:sz="6" w:space="0" w:color="auto"/>
              <w:bottom w:val="outset" w:sz="6" w:space="0" w:color="auto"/>
              <w:right w:val="outset" w:sz="6" w:space="0" w:color="auto"/>
            </w:tcBorders>
            <w:vAlign w:val="center"/>
            <w:hideMark/>
          </w:tcPr>
          <w:p w:rsidR="00EC1B70" w:rsidRPr="002569C0" w:rsidRDefault="002569C0" w:rsidP="00087D0B">
            <w:pPr>
              <w:spacing w:before="100" w:beforeAutospacing="1" w:after="100" w:afterAutospacing="1"/>
              <w:rPr>
                <w:rFonts w:ascii="Arial" w:hAnsi="Arial" w:cs="Arial"/>
                <w:b/>
                <w:sz w:val="24"/>
                <w:szCs w:val="24"/>
                <w:lang w:eastAsia="ru-RU"/>
              </w:rPr>
            </w:pPr>
            <w:r>
              <w:rPr>
                <w:rFonts w:ascii="Arial" w:hAnsi="Arial" w:cs="Arial"/>
                <w:b/>
                <w:sz w:val="24"/>
                <w:szCs w:val="24"/>
                <w:lang w:eastAsia="ru-RU"/>
              </w:rPr>
              <w:t>Общая площадь  информационно</w:t>
            </w:r>
            <w:r w:rsidR="002954E5" w:rsidRPr="002569C0">
              <w:rPr>
                <w:rFonts w:ascii="Arial" w:hAnsi="Arial" w:cs="Arial"/>
                <w:b/>
                <w:sz w:val="24"/>
                <w:szCs w:val="24"/>
                <w:lang w:eastAsia="ru-RU"/>
              </w:rPr>
              <w:t xml:space="preserve">го поля </w:t>
            </w:r>
            <w:r w:rsidR="00365114" w:rsidRPr="002569C0">
              <w:rPr>
                <w:rFonts w:ascii="Arial" w:hAnsi="Arial" w:cs="Arial"/>
                <w:b/>
                <w:sz w:val="24"/>
                <w:szCs w:val="24"/>
                <w:lang w:eastAsia="ru-RU"/>
              </w:rPr>
              <w:t xml:space="preserve">рекламной </w:t>
            </w:r>
            <w:r w:rsidR="00EC1B70" w:rsidRPr="002569C0">
              <w:rPr>
                <w:rFonts w:ascii="Arial" w:hAnsi="Arial" w:cs="Arial"/>
                <w:b/>
                <w:sz w:val="24"/>
                <w:szCs w:val="24"/>
                <w:lang w:eastAsia="ru-RU"/>
              </w:rPr>
              <w:t>конструкции, (кв.м.)</w:t>
            </w:r>
          </w:p>
        </w:tc>
        <w:tc>
          <w:tcPr>
            <w:tcW w:w="1479" w:type="dxa"/>
            <w:tcBorders>
              <w:top w:val="outset" w:sz="6" w:space="0" w:color="auto"/>
              <w:left w:val="outset" w:sz="6" w:space="0" w:color="auto"/>
              <w:bottom w:val="outset" w:sz="6" w:space="0" w:color="auto"/>
              <w:right w:val="outset" w:sz="6" w:space="0" w:color="auto"/>
            </w:tcBorders>
            <w:vAlign w:val="center"/>
            <w:hideMark/>
          </w:tcPr>
          <w:p w:rsidR="00EC1B70" w:rsidRPr="002569C0" w:rsidRDefault="00EC1B70" w:rsidP="00087D0B">
            <w:pPr>
              <w:spacing w:before="100" w:beforeAutospacing="1" w:after="100" w:afterAutospacing="1"/>
              <w:rPr>
                <w:rFonts w:ascii="Arial" w:hAnsi="Arial" w:cs="Arial"/>
                <w:b/>
                <w:sz w:val="24"/>
                <w:szCs w:val="24"/>
                <w:lang w:eastAsia="ru-RU"/>
              </w:rPr>
            </w:pPr>
            <w:r w:rsidRPr="002569C0">
              <w:rPr>
                <w:rFonts w:ascii="Arial" w:hAnsi="Arial" w:cs="Arial"/>
                <w:b/>
                <w:sz w:val="24"/>
                <w:szCs w:val="24"/>
                <w:lang w:eastAsia="ru-RU"/>
              </w:rPr>
              <w:t>Начальный размер годовой платы за установку и эксплуата</w:t>
            </w:r>
            <w:r w:rsidR="002569C0">
              <w:rPr>
                <w:rFonts w:ascii="Arial" w:hAnsi="Arial" w:cs="Arial"/>
                <w:b/>
                <w:sz w:val="24"/>
                <w:szCs w:val="24"/>
                <w:lang w:eastAsia="ru-RU"/>
              </w:rPr>
              <w:t>-</w:t>
            </w:r>
            <w:r w:rsidRPr="002569C0">
              <w:rPr>
                <w:rFonts w:ascii="Arial" w:hAnsi="Arial" w:cs="Arial"/>
                <w:b/>
                <w:sz w:val="24"/>
                <w:szCs w:val="24"/>
                <w:lang w:eastAsia="ru-RU"/>
              </w:rPr>
              <w:t>цию рекламной конструкции, руб.</w:t>
            </w:r>
          </w:p>
          <w:p w:rsidR="00EC1B70" w:rsidRPr="002569C0" w:rsidRDefault="00EC1B70" w:rsidP="00087D0B">
            <w:pPr>
              <w:spacing w:before="100" w:beforeAutospacing="1" w:after="100" w:afterAutospacing="1"/>
              <w:rPr>
                <w:rFonts w:ascii="Arial" w:hAnsi="Arial" w:cs="Arial"/>
                <w:b/>
                <w:sz w:val="24"/>
                <w:szCs w:val="24"/>
                <w:lang w:eastAsia="ru-RU"/>
              </w:rPr>
            </w:pPr>
            <w:r w:rsidRPr="002569C0">
              <w:rPr>
                <w:rFonts w:ascii="Arial" w:hAnsi="Arial" w:cs="Arial"/>
                <w:b/>
                <w:sz w:val="24"/>
                <w:szCs w:val="24"/>
                <w:lang w:eastAsia="ru-RU"/>
              </w:rPr>
              <w:t> </w:t>
            </w:r>
          </w:p>
        </w:tc>
        <w:tc>
          <w:tcPr>
            <w:tcW w:w="1479" w:type="dxa"/>
            <w:tcBorders>
              <w:top w:val="outset" w:sz="6" w:space="0" w:color="auto"/>
              <w:left w:val="outset" w:sz="6" w:space="0" w:color="auto"/>
              <w:bottom w:val="outset" w:sz="6" w:space="0" w:color="auto"/>
              <w:right w:val="outset" w:sz="6" w:space="0" w:color="auto"/>
            </w:tcBorders>
            <w:vAlign w:val="center"/>
            <w:hideMark/>
          </w:tcPr>
          <w:p w:rsidR="00EC1B70" w:rsidRPr="002569C0" w:rsidRDefault="00EC1B70" w:rsidP="00087D0B">
            <w:pPr>
              <w:spacing w:before="100" w:beforeAutospacing="1" w:after="100" w:afterAutospacing="1"/>
              <w:rPr>
                <w:rFonts w:ascii="Arial" w:hAnsi="Arial" w:cs="Arial"/>
                <w:b/>
                <w:sz w:val="24"/>
                <w:szCs w:val="24"/>
                <w:lang w:eastAsia="ru-RU"/>
              </w:rPr>
            </w:pPr>
            <w:r w:rsidRPr="002569C0">
              <w:rPr>
                <w:rFonts w:ascii="Arial" w:hAnsi="Arial" w:cs="Arial"/>
                <w:b/>
                <w:sz w:val="24"/>
                <w:szCs w:val="24"/>
                <w:lang w:eastAsia="ru-RU"/>
              </w:rPr>
              <w:t>Размер задатка</w:t>
            </w:r>
          </w:p>
          <w:p w:rsidR="00EC1B70" w:rsidRPr="002569C0" w:rsidRDefault="00EC1B70" w:rsidP="00087D0B">
            <w:pPr>
              <w:spacing w:before="100" w:beforeAutospacing="1" w:after="100" w:afterAutospacing="1"/>
              <w:rPr>
                <w:rFonts w:ascii="Arial" w:hAnsi="Arial" w:cs="Arial"/>
                <w:b/>
                <w:sz w:val="24"/>
                <w:szCs w:val="24"/>
                <w:lang w:eastAsia="ru-RU"/>
              </w:rPr>
            </w:pPr>
            <w:r w:rsidRPr="002569C0">
              <w:rPr>
                <w:rFonts w:ascii="Arial" w:hAnsi="Arial" w:cs="Arial"/>
                <w:b/>
                <w:sz w:val="24"/>
                <w:szCs w:val="24"/>
                <w:lang w:eastAsia="ru-RU"/>
              </w:rPr>
              <w:t>на участие в открытом аукционе составляет 20 %</w:t>
            </w:r>
            <w:r w:rsidR="00E92163" w:rsidRPr="002569C0">
              <w:rPr>
                <w:rFonts w:ascii="Arial" w:hAnsi="Arial" w:cs="Arial"/>
                <w:b/>
                <w:sz w:val="24"/>
                <w:szCs w:val="24"/>
                <w:lang w:eastAsia="ru-RU"/>
              </w:rPr>
              <w:t xml:space="preserve"> </w:t>
            </w:r>
            <w:r w:rsidRPr="002569C0">
              <w:rPr>
                <w:rFonts w:ascii="Arial" w:hAnsi="Arial" w:cs="Arial"/>
                <w:b/>
                <w:sz w:val="24"/>
                <w:szCs w:val="24"/>
                <w:lang w:eastAsia="ru-RU"/>
              </w:rPr>
              <w:t>от начального размера годовой п</w:t>
            </w:r>
            <w:r w:rsidR="00682DF8" w:rsidRPr="002569C0">
              <w:rPr>
                <w:rFonts w:ascii="Arial" w:hAnsi="Arial" w:cs="Arial"/>
                <w:b/>
                <w:sz w:val="24"/>
                <w:szCs w:val="24"/>
                <w:lang w:eastAsia="ru-RU"/>
              </w:rPr>
              <w:t>латы за установку и эксплуатац.</w:t>
            </w:r>
            <w:r w:rsidRPr="002569C0">
              <w:rPr>
                <w:rFonts w:ascii="Arial" w:hAnsi="Arial" w:cs="Arial"/>
                <w:b/>
                <w:sz w:val="24"/>
                <w:szCs w:val="24"/>
                <w:lang w:eastAsia="ru-RU"/>
              </w:rPr>
              <w:t xml:space="preserve"> </w:t>
            </w:r>
            <w:r w:rsidR="00146D8D">
              <w:rPr>
                <w:rFonts w:ascii="Arial" w:hAnsi="Arial" w:cs="Arial"/>
                <w:b/>
                <w:sz w:val="24"/>
                <w:szCs w:val="24"/>
                <w:lang w:eastAsia="ru-RU"/>
              </w:rPr>
              <w:t>к</w:t>
            </w:r>
            <w:r w:rsidRPr="002569C0">
              <w:rPr>
                <w:rFonts w:ascii="Arial" w:hAnsi="Arial" w:cs="Arial"/>
                <w:b/>
                <w:sz w:val="24"/>
                <w:szCs w:val="24"/>
                <w:lang w:eastAsia="ru-RU"/>
              </w:rPr>
              <w:t>онструк</w:t>
            </w:r>
            <w:r w:rsidR="00146D8D">
              <w:rPr>
                <w:rFonts w:ascii="Arial" w:hAnsi="Arial" w:cs="Arial"/>
                <w:b/>
                <w:sz w:val="24"/>
                <w:szCs w:val="24"/>
                <w:lang w:eastAsia="ru-RU"/>
              </w:rPr>
              <w:t>-</w:t>
            </w:r>
            <w:r w:rsidRPr="002569C0">
              <w:rPr>
                <w:rFonts w:ascii="Arial" w:hAnsi="Arial" w:cs="Arial"/>
                <w:b/>
                <w:sz w:val="24"/>
                <w:szCs w:val="24"/>
                <w:lang w:eastAsia="ru-RU"/>
              </w:rPr>
              <w:t>ции</w:t>
            </w:r>
            <w:r w:rsidR="002569C0" w:rsidRPr="002569C0">
              <w:rPr>
                <w:rFonts w:ascii="Arial" w:hAnsi="Arial" w:cs="Arial"/>
                <w:b/>
                <w:sz w:val="24"/>
                <w:szCs w:val="24"/>
                <w:lang w:eastAsia="ru-RU"/>
              </w:rPr>
              <w:t xml:space="preserve"> </w:t>
            </w:r>
            <w:r w:rsidRPr="002569C0">
              <w:rPr>
                <w:rFonts w:ascii="Arial" w:hAnsi="Arial" w:cs="Arial"/>
                <w:b/>
                <w:sz w:val="24"/>
                <w:szCs w:val="24"/>
                <w:lang w:eastAsia="ru-RU"/>
              </w:rPr>
              <w:t>(руб.) (без НДС)</w:t>
            </w:r>
          </w:p>
        </w:tc>
        <w:tc>
          <w:tcPr>
            <w:tcW w:w="1479" w:type="dxa"/>
            <w:tcBorders>
              <w:top w:val="outset" w:sz="6" w:space="0" w:color="auto"/>
              <w:left w:val="outset" w:sz="6" w:space="0" w:color="auto"/>
              <w:bottom w:val="outset" w:sz="6" w:space="0" w:color="auto"/>
              <w:right w:val="outset" w:sz="6" w:space="0" w:color="auto"/>
            </w:tcBorders>
            <w:hideMark/>
          </w:tcPr>
          <w:p w:rsidR="00EC1B70" w:rsidRPr="002569C0" w:rsidRDefault="00FA4518" w:rsidP="00087D0B">
            <w:pPr>
              <w:spacing w:before="100" w:beforeAutospacing="1" w:after="100" w:afterAutospacing="1"/>
              <w:rPr>
                <w:rFonts w:ascii="Arial" w:hAnsi="Arial" w:cs="Arial"/>
                <w:b/>
                <w:sz w:val="24"/>
                <w:szCs w:val="24"/>
                <w:lang w:eastAsia="ru-RU"/>
              </w:rPr>
            </w:pPr>
            <w:r w:rsidRPr="002569C0">
              <w:rPr>
                <w:rFonts w:ascii="Arial" w:hAnsi="Arial" w:cs="Arial"/>
                <w:b/>
                <w:sz w:val="24"/>
                <w:szCs w:val="24"/>
                <w:lang w:eastAsia="ru-RU"/>
              </w:rPr>
              <w:t>Шаг аукциона</w:t>
            </w:r>
            <w:r w:rsidR="0065505D" w:rsidRPr="002569C0">
              <w:rPr>
                <w:rFonts w:ascii="Arial" w:hAnsi="Arial" w:cs="Arial"/>
                <w:b/>
                <w:sz w:val="24"/>
                <w:szCs w:val="24"/>
                <w:lang w:eastAsia="ru-RU"/>
              </w:rPr>
              <w:t xml:space="preserve">    </w:t>
            </w:r>
            <w:r w:rsidRPr="002569C0">
              <w:rPr>
                <w:rFonts w:ascii="Arial" w:hAnsi="Arial" w:cs="Arial"/>
                <w:b/>
                <w:sz w:val="24"/>
                <w:szCs w:val="24"/>
                <w:lang w:eastAsia="ru-RU"/>
              </w:rPr>
              <w:t xml:space="preserve"> 3 % (три</w:t>
            </w:r>
            <w:r w:rsidR="00EC1B70" w:rsidRPr="002569C0">
              <w:rPr>
                <w:rFonts w:ascii="Arial" w:hAnsi="Arial" w:cs="Arial"/>
                <w:b/>
                <w:sz w:val="24"/>
                <w:szCs w:val="24"/>
                <w:lang w:eastAsia="ru-RU"/>
              </w:rPr>
              <w:t>) начального размера годовой платы за установку и эксплуата</w:t>
            </w:r>
            <w:r w:rsidR="002569C0" w:rsidRPr="002569C0">
              <w:rPr>
                <w:rFonts w:ascii="Arial" w:hAnsi="Arial" w:cs="Arial"/>
                <w:b/>
                <w:sz w:val="24"/>
                <w:szCs w:val="24"/>
                <w:lang w:eastAsia="ru-RU"/>
              </w:rPr>
              <w:t>-</w:t>
            </w:r>
            <w:r w:rsidR="00EC1B70" w:rsidRPr="002569C0">
              <w:rPr>
                <w:rFonts w:ascii="Arial" w:hAnsi="Arial" w:cs="Arial"/>
                <w:b/>
                <w:sz w:val="24"/>
                <w:szCs w:val="24"/>
                <w:lang w:eastAsia="ru-RU"/>
              </w:rPr>
              <w:t>цию рекламной конструкции, руб.</w:t>
            </w:r>
          </w:p>
        </w:tc>
      </w:tr>
      <w:tr w:rsidR="00EC1B70" w:rsidRPr="0052117B" w:rsidTr="0047564F">
        <w:trPr>
          <w:tblCellSpacing w:w="0" w:type="dxa"/>
        </w:trPr>
        <w:tc>
          <w:tcPr>
            <w:tcW w:w="525" w:type="dxa"/>
            <w:tcBorders>
              <w:top w:val="outset" w:sz="6" w:space="0" w:color="auto"/>
              <w:left w:val="outset" w:sz="6" w:space="0" w:color="auto"/>
              <w:bottom w:val="outset" w:sz="6" w:space="0" w:color="auto"/>
              <w:right w:val="outset" w:sz="6" w:space="0" w:color="auto"/>
            </w:tcBorders>
            <w:vAlign w:val="center"/>
            <w:hideMark/>
          </w:tcPr>
          <w:p w:rsidR="00EC1B70" w:rsidRPr="0052117B" w:rsidRDefault="00EC1B70" w:rsidP="00087D0B">
            <w:pPr>
              <w:spacing w:before="100" w:beforeAutospacing="1" w:after="100" w:afterAutospacing="1"/>
              <w:jc w:val="center"/>
              <w:rPr>
                <w:rFonts w:ascii="Arial" w:hAnsi="Arial" w:cs="Arial"/>
                <w:sz w:val="24"/>
                <w:szCs w:val="24"/>
                <w:lang w:eastAsia="ru-RU"/>
              </w:rPr>
            </w:pPr>
            <w:r w:rsidRPr="0052117B">
              <w:rPr>
                <w:rFonts w:ascii="Arial" w:hAnsi="Arial" w:cs="Arial"/>
                <w:sz w:val="24"/>
                <w:szCs w:val="24"/>
                <w:lang w:eastAsia="ru-RU"/>
              </w:rPr>
              <w:t>1</w:t>
            </w:r>
          </w:p>
        </w:tc>
        <w:tc>
          <w:tcPr>
            <w:tcW w:w="2042" w:type="dxa"/>
            <w:tcBorders>
              <w:top w:val="outset" w:sz="6" w:space="0" w:color="auto"/>
              <w:left w:val="outset" w:sz="6" w:space="0" w:color="auto"/>
              <w:bottom w:val="outset" w:sz="6" w:space="0" w:color="auto"/>
              <w:right w:val="outset" w:sz="6" w:space="0" w:color="auto"/>
            </w:tcBorders>
            <w:vAlign w:val="center"/>
            <w:hideMark/>
          </w:tcPr>
          <w:p w:rsidR="002355BD" w:rsidRDefault="00B1345F" w:rsidP="00F6064B">
            <w:pPr>
              <w:spacing w:before="100" w:beforeAutospacing="1" w:after="100" w:afterAutospacing="1"/>
              <w:rPr>
                <w:rFonts w:ascii="Arial" w:hAnsi="Arial" w:cs="Arial"/>
                <w:sz w:val="24"/>
                <w:szCs w:val="24"/>
                <w:lang w:eastAsia="ru-RU"/>
              </w:rPr>
            </w:pPr>
            <w:r>
              <w:rPr>
                <w:rFonts w:ascii="Arial" w:hAnsi="Arial" w:cs="Arial"/>
                <w:sz w:val="24"/>
                <w:szCs w:val="24"/>
                <w:lang w:eastAsia="ru-RU"/>
              </w:rPr>
              <w:t>№ 1.26</w:t>
            </w:r>
            <w:r w:rsidR="00446840" w:rsidRPr="0052117B">
              <w:rPr>
                <w:rFonts w:ascii="Arial" w:hAnsi="Arial" w:cs="Arial"/>
                <w:sz w:val="24"/>
                <w:szCs w:val="24"/>
                <w:lang w:eastAsia="ru-RU"/>
              </w:rPr>
              <w:t xml:space="preserve">. </w:t>
            </w:r>
          </w:p>
          <w:p w:rsidR="00F22DBC" w:rsidRPr="0052117B" w:rsidRDefault="00391F90" w:rsidP="00F6064B">
            <w:pPr>
              <w:spacing w:before="100" w:beforeAutospacing="1" w:after="100" w:afterAutospacing="1"/>
              <w:rPr>
                <w:rFonts w:ascii="Arial" w:hAnsi="Arial" w:cs="Arial"/>
                <w:sz w:val="24"/>
                <w:szCs w:val="24"/>
                <w:lang w:eastAsia="ru-RU"/>
              </w:rPr>
            </w:pPr>
            <w:r>
              <w:rPr>
                <w:rFonts w:ascii="Arial" w:hAnsi="Arial" w:cs="Arial"/>
                <w:sz w:val="24"/>
                <w:szCs w:val="24"/>
                <w:lang w:eastAsia="ru-RU"/>
              </w:rPr>
              <w:t>а/д «М-4 «Дон»-</w:t>
            </w:r>
            <w:r w:rsidR="00F6064B" w:rsidRPr="0052117B">
              <w:rPr>
                <w:rFonts w:ascii="Arial" w:hAnsi="Arial" w:cs="Arial"/>
                <w:sz w:val="24"/>
                <w:szCs w:val="24"/>
                <w:lang w:eastAsia="ru-RU"/>
              </w:rPr>
              <w:t>Новошахтинск</w:t>
            </w:r>
            <w:r>
              <w:rPr>
                <w:rFonts w:ascii="Arial" w:hAnsi="Arial" w:cs="Arial"/>
                <w:sz w:val="24"/>
                <w:szCs w:val="24"/>
                <w:lang w:eastAsia="ru-RU"/>
              </w:rPr>
              <w:t>-</w:t>
            </w:r>
            <w:r w:rsidR="0044252D">
              <w:rPr>
                <w:rFonts w:ascii="Arial" w:hAnsi="Arial" w:cs="Arial"/>
                <w:sz w:val="24"/>
                <w:szCs w:val="24"/>
                <w:lang w:eastAsia="ru-RU"/>
              </w:rPr>
              <w:t xml:space="preserve"> </w:t>
            </w:r>
            <w:r>
              <w:rPr>
                <w:rFonts w:ascii="Arial" w:hAnsi="Arial" w:cs="Arial"/>
                <w:sz w:val="24"/>
                <w:szCs w:val="24"/>
                <w:lang w:eastAsia="ru-RU"/>
              </w:rPr>
              <w:t xml:space="preserve"> граница</w:t>
            </w:r>
            <w:r w:rsidR="00CC44B4">
              <w:rPr>
                <w:rFonts w:ascii="Arial" w:hAnsi="Arial" w:cs="Arial"/>
                <w:sz w:val="24"/>
                <w:szCs w:val="24"/>
                <w:lang w:eastAsia="ru-RU"/>
              </w:rPr>
              <w:t xml:space="preserve"> с Луганской Народной Республикой», ул. Харьковская</w:t>
            </w:r>
            <w:r w:rsidR="001E6138">
              <w:rPr>
                <w:rFonts w:ascii="Arial" w:hAnsi="Arial" w:cs="Arial"/>
                <w:sz w:val="24"/>
                <w:szCs w:val="24"/>
                <w:lang w:eastAsia="ru-RU"/>
              </w:rPr>
              <w:t xml:space="preserve">, в районе дома № </w:t>
            </w:r>
            <w:r w:rsidR="00CD4521">
              <w:rPr>
                <w:rFonts w:ascii="Arial" w:hAnsi="Arial" w:cs="Arial"/>
                <w:sz w:val="24"/>
                <w:szCs w:val="24"/>
                <w:lang w:eastAsia="ru-RU"/>
              </w:rPr>
              <w:t>120</w:t>
            </w:r>
          </w:p>
        </w:tc>
        <w:tc>
          <w:tcPr>
            <w:tcW w:w="1843" w:type="dxa"/>
            <w:tcBorders>
              <w:top w:val="outset" w:sz="6" w:space="0" w:color="auto"/>
              <w:left w:val="outset" w:sz="6" w:space="0" w:color="auto"/>
              <w:bottom w:val="outset" w:sz="6" w:space="0" w:color="auto"/>
              <w:right w:val="outset" w:sz="6" w:space="0" w:color="auto"/>
            </w:tcBorders>
            <w:vAlign w:val="center"/>
            <w:hideMark/>
          </w:tcPr>
          <w:p w:rsidR="00C6026F" w:rsidRDefault="00C6026F" w:rsidP="00C6026F">
            <w:pPr>
              <w:spacing w:before="100" w:beforeAutospacing="1" w:after="100" w:afterAutospacing="1"/>
              <w:rPr>
                <w:rFonts w:ascii="Arial" w:hAnsi="Arial" w:cs="Arial"/>
                <w:sz w:val="24"/>
                <w:szCs w:val="24"/>
                <w:lang w:eastAsia="ru-RU"/>
              </w:rPr>
            </w:pPr>
            <w:r w:rsidRPr="0052117B">
              <w:rPr>
                <w:rFonts w:ascii="Arial" w:hAnsi="Arial" w:cs="Arial"/>
                <w:sz w:val="24"/>
                <w:szCs w:val="24"/>
                <w:lang w:eastAsia="ru-RU"/>
              </w:rPr>
              <w:t>Щитовая ус</w:t>
            </w:r>
            <w:r w:rsidR="0047564F">
              <w:rPr>
                <w:rFonts w:ascii="Arial" w:hAnsi="Arial" w:cs="Arial"/>
                <w:sz w:val="24"/>
                <w:szCs w:val="24"/>
                <w:lang w:eastAsia="ru-RU"/>
              </w:rPr>
              <w:t>тановка</w:t>
            </w:r>
            <w:r w:rsidR="00430BB5">
              <w:rPr>
                <w:rFonts w:ascii="Arial" w:hAnsi="Arial" w:cs="Arial"/>
                <w:sz w:val="24"/>
                <w:szCs w:val="24"/>
                <w:lang w:eastAsia="ru-RU"/>
              </w:rPr>
              <w:t>, ширина 6</w:t>
            </w:r>
            <w:r w:rsidRPr="0052117B">
              <w:rPr>
                <w:rFonts w:ascii="Arial" w:hAnsi="Arial" w:cs="Arial"/>
                <w:sz w:val="24"/>
                <w:szCs w:val="24"/>
                <w:lang w:eastAsia="ru-RU"/>
              </w:rPr>
              <w:t xml:space="preserve">,0 м, высота </w:t>
            </w:r>
            <w:r w:rsidR="00430BB5">
              <w:rPr>
                <w:rFonts w:ascii="Arial" w:hAnsi="Arial" w:cs="Arial"/>
                <w:sz w:val="24"/>
                <w:szCs w:val="24"/>
                <w:lang w:eastAsia="ru-RU"/>
              </w:rPr>
              <w:t>3, 0 м, высота стойки 4,5</w:t>
            </w:r>
            <w:r w:rsidRPr="0052117B">
              <w:rPr>
                <w:rFonts w:ascii="Arial" w:hAnsi="Arial" w:cs="Arial"/>
                <w:sz w:val="24"/>
                <w:szCs w:val="24"/>
                <w:lang w:eastAsia="ru-RU"/>
              </w:rPr>
              <w:t xml:space="preserve"> м</w:t>
            </w:r>
            <w:r w:rsidR="00EC1B70" w:rsidRPr="0052117B">
              <w:rPr>
                <w:rFonts w:ascii="Arial" w:hAnsi="Arial" w:cs="Arial"/>
                <w:sz w:val="24"/>
                <w:szCs w:val="24"/>
                <w:lang w:eastAsia="ru-RU"/>
              </w:rPr>
              <w:t xml:space="preserve"> </w:t>
            </w:r>
          </w:p>
          <w:p w:rsidR="00EB7463" w:rsidRDefault="00EB7463" w:rsidP="00C6026F">
            <w:pPr>
              <w:spacing w:before="100" w:beforeAutospacing="1" w:after="100" w:afterAutospacing="1"/>
              <w:rPr>
                <w:rFonts w:ascii="Arial" w:hAnsi="Arial" w:cs="Arial"/>
                <w:sz w:val="24"/>
                <w:szCs w:val="24"/>
                <w:lang w:eastAsia="ru-RU"/>
              </w:rPr>
            </w:pPr>
            <w:r>
              <w:rPr>
                <w:rFonts w:ascii="Arial" w:hAnsi="Arial" w:cs="Arial"/>
                <w:sz w:val="24"/>
                <w:szCs w:val="24"/>
                <w:lang w:eastAsia="ru-RU"/>
              </w:rPr>
              <w:t>Кол-</w:t>
            </w:r>
            <w:r w:rsidR="005F5DFA">
              <w:rPr>
                <w:rFonts w:ascii="Arial" w:hAnsi="Arial" w:cs="Arial"/>
                <w:sz w:val="24"/>
                <w:szCs w:val="24"/>
                <w:lang w:eastAsia="ru-RU"/>
              </w:rPr>
              <w:t>во РК -2</w:t>
            </w:r>
          </w:p>
          <w:p w:rsidR="00EB7463" w:rsidRPr="0052117B" w:rsidRDefault="00EB7463" w:rsidP="00C6026F">
            <w:pPr>
              <w:spacing w:before="100" w:beforeAutospacing="1" w:after="100" w:afterAutospacing="1"/>
              <w:rPr>
                <w:rFonts w:ascii="Arial" w:hAnsi="Arial" w:cs="Arial"/>
                <w:sz w:val="24"/>
                <w:szCs w:val="24"/>
                <w:lang w:eastAsia="ru-RU"/>
              </w:rPr>
            </w:pPr>
          </w:p>
          <w:p w:rsidR="00EC1B70" w:rsidRPr="0052117B" w:rsidRDefault="00EC1B70" w:rsidP="00C6026F">
            <w:pPr>
              <w:spacing w:before="100" w:beforeAutospacing="1" w:after="100" w:afterAutospacing="1"/>
              <w:rPr>
                <w:rFonts w:ascii="Arial" w:hAnsi="Arial" w:cs="Arial"/>
                <w:sz w:val="24"/>
                <w:szCs w:val="24"/>
                <w:lang w:eastAsia="ru-RU"/>
              </w:rPr>
            </w:pPr>
            <w:r w:rsidRPr="0052117B">
              <w:rPr>
                <w:rFonts w:ascii="Arial" w:hAnsi="Arial" w:cs="Arial"/>
                <w:sz w:val="24"/>
                <w:szCs w:val="24"/>
                <w:lang w:eastAsia="ru-RU"/>
              </w:rPr>
              <w:t> </w:t>
            </w:r>
          </w:p>
        </w:tc>
        <w:tc>
          <w:tcPr>
            <w:tcW w:w="1437" w:type="dxa"/>
            <w:tcBorders>
              <w:top w:val="outset" w:sz="6" w:space="0" w:color="auto"/>
              <w:left w:val="outset" w:sz="6" w:space="0" w:color="auto"/>
              <w:bottom w:val="outset" w:sz="6" w:space="0" w:color="auto"/>
              <w:right w:val="outset" w:sz="6" w:space="0" w:color="auto"/>
            </w:tcBorders>
            <w:vAlign w:val="center"/>
            <w:hideMark/>
          </w:tcPr>
          <w:p w:rsidR="00EC1B70" w:rsidRPr="0052117B" w:rsidRDefault="00430BB5" w:rsidP="00087D0B">
            <w:pPr>
              <w:spacing w:before="100" w:beforeAutospacing="1" w:after="100" w:afterAutospacing="1"/>
              <w:jc w:val="center"/>
              <w:rPr>
                <w:rFonts w:ascii="Arial" w:hAnsi="Arial" w:cs="Arial"/>
                <w:sz w:val="24"/>
                <w:szCs w:val="24"/>
                <w:lang w:eastAsia="ru-RU"/>
              </w:rPr>
            </w:pPr>
            <w:r>
              <w:rPr>
                <w:rFonts w:ascii="Arial" w:hAnsi="Arial" w:cs="Arial"/>
                <w:sz w:val="24"/>
                <w:szCs w:val="24"/>
                <w:lang w:eastAsia="ru-RU"/>
              </w:rPr>
              <w:t>36</w:t>
            </w:r>
            <w:r w:rsidR="00632B7A">
              <w:rPr>
                <w:rFonts w:ascii="Arial" w:hAnsi="Arial" w:cs="Arial"/>
                <w:sz w:val="24"/>
                <w:szCs w:val="24"/>
                <w:lang w:eastAsia="ru-RU"/>
              </w:rPr>
              <w:t>,0</w:t>
            </w:r>
          </w:p>
        </w:tc>
        <w:tc>
          <w:tcPr>
            <w:tcW w:w="1479" w:type="dxa"/>
            <w:tcBorders>
              <w:top w:val="outset" w:sz="6" w:space="0" w:color="auto"/>
              <w:left w:val="outset" w:sz="6" w:space="0" w:color="auto"/>
              <w:bottom w:val="outset" w:sz="6" w:space="0" w:color="auto"/>
              <w:right w:val="outset" w:sz="6" w:space="0" w:color="auto"/>
            </w:tcBorders>
            <w:vAlign w:val="center"/>
            <w:hideMark/>
          </w:tcPr>
          <w:p w:rsidR="00440F98" w:rsidRDefault="00440F98" w:rsidP="00087D0B">
            <w:pPr>
              <w:spacing w:before="100" w:beforeAutospacing="1" w:after="100" w:afterAutospacing="1"/>
              <w:jc w:val="center"/>
              <w:rPr>
                <w:rFonts w:ascii="Arial" w:hAnsi="Arial" w:cs="Arial"/>
                <w:sz w:val="24"/>
                <w:szCs w:val="24"/>
                <w:lang w:eastAsia="ru-RU"/>
              </w:rPr>
            </w:pPr>
          </w:p>
          <w:p w:rsidR="00AF3F2C" w:rsidRDefault="0033110E" w:rsidP="00087D0B">
            <w:pPr>
              <w:spacing w:before="100" w:beforeAutospacing="1" w:after="100" w:afterAutospacing="1"/>
              <w:jc w:val="center"/>
              <w:rPr>
                <w:rFonts w:ascii="Arial" w:hAnsi="Arial" w:cs="Arial"/>
                <w:sz w:val="24"/>
                <w:szCs w:val="24"/>
                <w:lang w:eastAsia="ru-RU"/>
              </w:rPr>
            </w:pPr>
            <w:r>
              <w:rPr>
                <w:rFonts w:ascii="Arial" w:hAnsi="Arial" w:cs="Arial"/>
                <w:sz w:val="24"/>
                <w:szCs w:val="24"/>
                <w:lang w:eastAsia="ru-RU"/>
              </w:rPr>
              <w:t>24666,87</w:t>
            </w:r>
          </w:p>
          <w:p w:rsidR="002B5477" w:rsidRPr="0052117B" w:rsidRDefault="002B5477" w:rsidP="00087D0B">
            <w:pPr>
              <w:spacing w:before="100" w:beforeAutospacing="1" w:after="100" w:afterAutospacing="1"/>
              <w:jc w:val="center"/>
              <w:rPr>
                <w:rFonts w:ascii="Arial" w:hAnsi="Arial" w:cs="Arial"/>
                <w:sz w:val="24"/>
                <w:szCs w:val="24"/>
                <w:lang w:eastAsia="ru-RU"/>
              </w:rPr>
            </w:pPr>
          </w:p>
        </w:tc>
        <w:tc>
          <w:tcPr>
            <w:tcW w:w="1479" w:type="dxa"/>
            <w:tcBorders>
              <w:top w:val="outset" w:sz="6" w:space="0" w:color="auto"/>
              <w:left w:val="outset" w:sz="6" w:space="0" w:color="auto"/>
              <w:bottom w:val="outset" w:sz="6" w:space="0" w:color="auto"/>
              <w:right w:val="outset" w:sz="6" w:space="0" w:color="auto"/>
            </w:tcBorders>
            <w:vAlign w:val="center"/>
            <w:hideMark/>
          </w:tcPr>
          <w:p w:rsidR="00440F98" w:rsidRDefault="00440F98" w:rsidP="00087D0B">
            <w:pPr>
              <w:spacing w:before="100" w:beforeAutospacing="1" w:after="100" w:afterAutospacing="1"/>
              <w:jc w:val="center"/>
              <w:rPr>
                <w:rFonts w:ascii="Arial" w:hAnsi="Arial" w:cs="Arial"/>
                <w:sz w:val="24"/>
                <w:szCs w:val="24"/>
                <w:lang w:eastAsia="ru-RU"/>
              </w:rPr>
            </w:pPr>
          </w:p>
          <w:p w:rsidR="008E336E" w:rsidRDefault="00053384" w:rsidP="00087D0B">
            <w:pPr>
              <w:spacing w:before="100" w:beforeAutospacing="1" w:after="100" w:afterAutospacing="1"/>
              <w:jc w:val="center"/>
              <w:rPr>
                <w:rFonts w:ascii="Arial" w:hAnsi="Arial" w:cs="Arial"/>
                <w:sz w:val="24"/>
                <w:szCs w:val="24"/>
                <w:lang w:eastAsia="ru-RU"/>
              </w:rPr>
            </w:pPr>
            <w:r>
              <w:rPr>
                <w:rFonts w:ascii="Arial" w:hAnsi="Arial" w:cs="Arial"/>
                <w:sz w:val="24"/>
                <w:szCs w:val="24"/>
                <w:lang w:eastAsia="ru-RU"/>
              </w:rPr>
              <w:t>4933,37</w:t>
            </w:r>
          </w:p>
          <w:p w:rsidR="002B5477" w:rsidRPr="0052117B" w:rsidRDefault="002B5477" w:rsidP="00087D0B">
            <w:pPr>
              <w:spacing w:before="100" w:beforeAutospacing="1" w:after="100" w:afterAutospacing="1"/>
              <w:jc w:val="center"/>
              <w:rPr>
                <w:rFonts w:ascii="Arial" w:hAnsi="Arial" w:cs="Arial"/>
                <w:sz w:val="24"/>
                <w:szCs w:val="24"/>
                <w:lang w:eastAsia="ru-RU"/>
              </w:rPr>
            </w:pPr>
          </w:p>
        </w:tc>
        <w:tc>
          <w:tcPr>
            <w:tcW w:w="1479" w:type="dxa"/>
            <w:tcBorders>
              <w:top w:val="outset" w:sz="6" w:space="0" w:color="auto"/>
              <w:left w:val="outset" w:sz="6" w:space="0" w:color="auto"/>
              <w:bottom w:val="outset" w:sz="6" w:space="0" w:color="auto"/>
              <w:right w:val="outset" w:sz="6" w:space="0" w:color="auto"/>
            </w:tcBorders>
            <w:vAlign w:val="center"/>
            <w:hideMark/>
          </w:tcPr>
          <w:p w:rsidR="005E0E74" w:rsidRDefault="00C945A7" w:rsidP="002B5477">
            <w:pPr>
              <w:spacing w:before="100" w:beforeAutospacing="1" w:after="100" w:afterAutospacing="1"/>
              <w:rPr>
                <w:rFonts w:ascii="Arial" w:hAnsi="Arial" w:cs="Arial"/>
                <w:sz w:val="24"/>
                <w:szCs w:val="24"/>
                <w:lang w:eastAsia="ru-RU"/>
              </w:rPr>
            </w:pPr>
            <w:r>
              <w:rPr>
                <w:rFonts w:ascii="Arial" w:hAnsi="Arial" w:cs="Arial"/>
                <w:sz w:val="24"/>
                <w:szCs w:val="24"/>
                <w:lang w:eastAsia="ru-RU"/>
              </w:rPr>
              <w:t xml:space="preserve">   </w:t>
            </w:r>
          </w:p>
          <w:p w:rsidR="00EC1B70" w:rsidRDefault="00C945A7" w:rsidP="002B5477">
            <w:pPr>
              <w:spacing w:before="100" w:beforeAutospacing="1" w:after="100" w:afterAutospacing="1"/>
              <w:rPr>
                <w:rFonts w:ascii="Arial" w:hAnsi="Arial" w:cs="Arial"/>
                <w:sz w:val="24"/>
                <w:szCs w:val="24"/>
                <w:lang w:eastAsia="ru-RU"/>
              </w:rPr>
            </w:pPr>
            <w:r>
              <w:rPr>
                <w:rFonts w:ascii="Arial" w:hAnsi="Arial" w:cs="Arial"/>
                <w:sz w:val="24"/>
                <w:szCs w:val="24"/>
                <w:lang w:eastAsia="ru-RU"/>
              </w:rPr>
              <w:t xml:space="preserve"> </w:t>
            </w:r>
            <w:r w:rsidR="002355BD">
              <w:rPr>
                <w:rFonts w:ascii="Arial" w:hAnsi="Arial" w:cs="Arial"/>
                <w:sz w:val="24"/>
                <w:szCs w:val="24"/>
                <w:lang w:eastAsia="ru-RU"/>
              </w:rPr>
              <w:t>740</w:t>
            </w:r>
          </w:p>
          <w:p w:rsidR="002B5477" w:rsidRPr="0052117B" w:rsidRDefault="002B5477" w:rsidP="002B5477">
            <w:pPr>
              <w:spacing w:before="100" w:beforeAutospacing="1" w:after="100" w:afterAutospacing="1"/>
              <w:rPr>
                <w:rFonts w:ascii="Arial" w:hAnsi="Arial" w:cs="Arial"/>
                <w:sz w:val="24"/>
                <w:szCs w:val="24"/>
                <w:lang w:eastAsia="ru-RU"/>
              </w:rPr>
            </w:pPr>
          </w:p>
        </w:tc>
      </w:tr>
      <w:tr w:rsidR="0095333A" w:rsidRPr="0052117B" w:rsidTr="0047564F">
        <w:trPr>
          <w:tblCellSpacing w:w="0" w:type="dxa"/>
        </w:trPr>
        <w:tc>
          <w:tcPr>
            <w:tcW w:w="525" w:type="dxa"/>
            <w:tcBorders>
              <w:top w:val="outset" w:sz="6" w:space="0" w:color="auto"/>
              <w:left w:val="outset" w:sz="6" w:space="0" w:color="auto"/>
              <w:bottom w:val="outset" w:sz="6" w:space="0" w:color="auto"/>
              <w:right w:val="outset" w:sz="6" w:space="0" w:color="auto"/>
            </w:tcBorders>
            <w:vAlign w:val="center"/>
          </w:tcPr>
          <w:p w:rsidR="0095333A" w:rsidRPr="0052117B" w:rsidRDefault="0095333A" w:rsidP="00087D0B">
            <w:pPr>
              <w:spacing w:before="100" w:beforeAutospacing="1" w:after="100" w:afterAutospacing="1"/>
              <w:jc w:val="center"/>
              <w:rPr>
                <w:rFonts w:ascii="Arial" w:hAnsi="Arial" w:cs="Arial"/>
                <w:sz w:val="24"/>
                <w:szCs w:val="24"/>
                <w:lang w:eastAsia="ru-RU"/>
              </w:rPr>
            </w:pPr>
            <w:r>
              <w:rPr>
                <w:rFonts w:ascii="Arial" w:hAnsi="Arial" w:cs="Arial"/>
                <w:sz w:val="24"/>
                <w:szCs w:val="24"/>
                <w:lang w:eastAsia="ru-RU"/>
              </w:rPr>
              <w:t>2.</w:t>
            </w:r>
          </w:p>
        </w:tc>
        <w:tc>
          <w:tcPr>
            <w:tcW w:w="2042" w:type="dxa"/>
            <w:tcBorders>
              <w:top w:val="outset" w:sz="6" w:space="0" w:color="auto"/>
              <w:left w:val="outset" w:sz="6" w:space="0" w:color="auto"/>
              <w:bottom w:val="outset" w:sz="6" w:space="0" w:color="auto"/>
              <w:right w:val="outset" w:sz="6" w:space="0" w:color="auto"/>
            </w:tcBorders>
            <w:vAlign w:val="center"/>
          </w:tcPr>
          <w:p w:rsidR="0095333A" w:rsidRDefault="0095333A" w:rsidP="003E2092">
            <w:pPr>
              <w:spacing w:before="100" w:beforeAutospacing="1" w:after="100" w:afterAutospacing="1"/>
              <w:rPr>
                <w:rFonts w:ascii="Arial" w:hAnsi="Arial" w:cs="Arial"/>
                <w:sz w:val="24"/>
                <w:szCs w:val="24"/>
                <w:lang w:eastAsia="ru-RU"/>
              </w:rPr>
            </w:pPr>
            <w:r>
              <w:rPr>
                <w:rFonts w:ascii="Arial" w:hAnsi="Arial" w:cs="Arial"/>
                <w:sz w:val="24"/>
                <w:szCs w:val="24"/>
                <w:lang w:eastAsia="ru-RU"/>
              </w:rPr>
              <w:t>№ 1.45</w:t>
            </w:r>
            <w:r w:rsidRPr="0052117B">
              <w:rPr>
                <w:rFonts w:ascii="Arial" w:hAnsi="Arial" w:cs="Arial"/>
                <w:sz w:val="24"/>
                <w:szCs w:val="24"/>
                <w:lang w:eastAsia="ru-RU"/>
              </w:rPr>
              <w:t xml:space="preserve">. </w:t>
            </w:r>
          </w:p>
          <w:p w:rsidR="0095333A" w:rsidRPr="0052117B" w:rsidRDefault="0095333A" w:rsidP="003E2092">
            <w:pPr>
              <w:spacing w:before="100" w:beforeAutospacing="1" w:after="100" w:afterAutospacing="1"/>
              <w:rPr>
                <w:rFonts w:ascii="Arial" w:hAnsi="Arial" w:cs="Arial"/>
                <w:sz w:val="24"/>
                <w:szCs w:val="24"/>
                <w:lang w:eastAsia="ru-RU"/>
              </w:rPr>
            </w:pPr>
            <w:r>
              <w:rPr>
                <w:rFonts w:ascii="Arial" w:hAnsi="Arial" w:cs="Arial"/>
                <w:sz w:val="24"/>
                <w:szCs w:val="24"/>
                <w:lang w:eastAsia="ru-RU"/>
              </w:rPr>
              <w:t>а/д «М-4 «Дон»-</w:t>
            </w:r>
            <w:r w:rsidRPr="0052117B">
              <w:rPr>
                <w:rFonts w:ascii="Arial" w:hAnsi="Arial" w:cs="Arial"/>
                <w:sz w:val="24"/>
                <w:szCs w:val="24"/>
                <w:lang w:eastAsia="ru-RU"/>
              </w:rPr>
              <w:t>Новошахтинск</w:t>
            </w:r>
            <w:r>
              <w:rPr>
                <w:rFonts w:ascii="Arial" w:hAnsi="Arial" w:cs="Arial"/>
                <w:sz w:val="24"/>
                <w:szCs w:val="24"/>
                <w:lang w:eastAsia="ru-RU"/>
              </w:rPr>
              <w:t>-  граница с Луганской Народной Республикой», 893 км + 400 м, справа по ходу километража</w:t>
            </w:r>
            <w:r w:rsidR="00164AA2">
              <w:rPr>
                <w:rFonts w:ascii="Arial" w:hAnsi="Arial" w:cs="Arial"/>
                <w:sz w:val="24"/>
                <w:szCs w:val="24"/>
                <w:lang w:eastAsia="ru-RU"/>
              </w:rPr>
              <w:t xml:space="preserve"> </w:t>
            </w:r>
            <w:r w:rsidR="00B248E0">
              <w:rPr>
                <w:rFonts w:ascii="Arial" w:hAnsi="Arial" w:cs="Arial"/>
                <w:sz w:val="24"/>
                <w:szCs w:val="24"/>
                <w:lang w:eastAsia="ru-RU"/>
              </w:rPr>
              <w:t>(разделительная полоса)</w:t>
            </w:r>
          </w:p>
        </w:tc>
        <w:tc>
          <w:tcPr>
            <w:tcW w:w="1843" w:type="dxa"/>
            <w:tcBorders>
              <w:top w:val="outset" w:sz="6" w:space="0" w:color="auto"/>
              <w:left w:val="outset" w:sz="6" w:space="0" w:color="auto"/>
              <w:bottom w:val="outset" w:sz="6" w:space="0" w:color="auto"/>
              <w:right w:val="outset" w:sz="6" w:space="0" w:color="auto"/>
            </w:tcBorders>
            <w:vAlign w:val="center"/>
          </w:tcPr>
          <w:p w:rsidR="0095333A" w:rsidRDefault="0095333A" w:rsidP="003E2092">
            <w:pPr>
              <w:spacing w:before="100" w:beforeAutospacing="1" w:after="100" w:afterAutospacing="1"/>
              <w:rPr>
                <w:rFonts w:ascii="Arial" w:hAnsi="Arial" w:cs="Arial"/>
                <w:sz w:val="24"/>
                <w:szCs w:val="24"/>
                <w:lang w:eastAsia="ru-RU"/>
              </w:rPr>
            </w:pPr>
            <w:r w:rsidRPr="0052117B">
              <w:rPr>
                <w:rFonts w:ascii="Arial" w:hAnsi="Arial" w:cs="Arial"/>
                <w:sz w:val="24"/>
                <w:szCs w:val="24"/>
                <w:lang w:eastAsia="ru-RU"/>
              </w:rPr>
              <w:t>Щитовая ус</w:t>
            </w:r>
            <w:r w:rsidR="0047564F">
              <w:rPr>
                <w:rFonts w:ascii="Arial" w:hAnsi="Arial" w:cs="Arial"/>
                <w:sz w:val="24"/>
                <w:szCs w:val="24"/>
                <w:lang w:eastAsia="ru-RU"/>
              </w:rPr>
              <w:t>тановка</w:t>
            </w:r>
            <w:r>
              <w:rPr>
                <w:rFonts w:ascii="Arial" w:hAnsi="Arial" w:cs="Arial"/>
                <w:sz w:val="24"/>
                <w:szCs w:val="24"/>
                <w:lang w:eastAsia="ru-RU"/>
              </w:rPr>
              <w:t>, ширина 6</w:t>
            </w:r>
            <w:r w:rsidRPr="0052117B">
              <w:rPr>
                <w:rFonts w:ascii="Arial" w:hAnsi="Arial" w:cs="Arial"/>
                <w:sz w:val="24"/>
                <w:szCs w:val="24"/>
                <w:lang w:eastAsia="ru-RU"/>
              </w:rPr>
              <w:t xml:space="preserve">,0 м, высота </w:t>
            </w:r>
            <w:r>
              <w:rPr>
                <w:rFonts w:ascii="Arial" w:hAnsi="Arial" w:cs="Arial"/>
                <w:sz w:val="24"/>
                <w:szCs w:val="24"/>
                <w:lang w:eastAsia="ru-RU"/>
              </w:rPr>
              <w:t>3, 0 м, высота стойки 4,5</w:t>
            </w:r>
            <w:r w:rsidRPr="0052117B">
              <w:rPr>
                <w:rFonts w:ascii="Arial" w:hAnsi="Arial" w:cs="Arial"/>
                <w:sz w:val="24"/>
                <w:szCs w:val="24"/>
                <w:lang w:eastAsia="ru-RU"/>
              </w:rPr>
              <w:t xml:space="preserve"> м </w:t>
            </w:r>
          </w:p>
          <w:p w:rsidR="0095333A" w:rsidRDefault="0095333A" w:rsidP="003E2092">
            <w:pPr>
              <w:spacing w:before="100" w:beforeAutospacing="1" w:after="100" w:afterAutospacing="1"/>
              <w:rPr>
                <w:rFonts w:ascii="Arial" w:hAnsi="Arial" w:cs="Arial"/>
                <w:sz w:val="24"/>
                <w:szCs w:val="24"/>
                <w:lang w:eastAsia="ru-RU"/>
              </w:rPr>
            </w:pPr>
            <w:r>
              <w:rPr>
                <w:rFonts w:ascii="Arial" w:hAnsi="Arial" w:cs="Arial"/>
                <w:sz w:val="24"/>
                <w:szCs w:val="24"/>
                <w:lang w:eastAsia="ru-RU"/>
              </w:rPr>
              <w:t>Кол-во РК -2</w:t>
            </w:r>
          </w:p>
          <w:p w:rsidR="0095333A" w:rsidRPr="0052117B" w:rsidRDefault="0095333A" w:rsidP="003E2092">
            <w:pPr>
              <w:spacing w:before="100" w:beforeAutospacing="1" w:after="100" w:afterAutospacing="1"/>
              <w:rPr>
                <w:rFonts w:ascii="Arial" w:hAnsi="Arial" w:cs="Arial"/>
                <w:sz w:val="24"/>
                <w:szCs w:val="24"/>
                <w:lang w:eastAsia="ru-RU"/>
              </w:rPr>
            </w:pPr>
          </w:p>
          <w:p w:rsidR="0095333A" w:rsidRPr="0052117B" w:rsidRDefault="0095333A" w:rsidP="003E2092">
            <w:pPr>
              <w:spacing w:before="100" w:beforeAutospacing="1" w:after="100" w:afterAutospacing="1"/>
              <w:rPr>
                <w:rFonts w:ascii="Arial" w:hAnsi="Arial" w:cs="Arial"/>
                <w:sz w:val="24"/>
                <w:szCs w:val="24"/>
                <w:lang w:eastAsia="ru-RU"/>
              </w:rPr>
            </w:pPr>
            <w:r w:rsidRPr="0052117B">
              <w:rPr>
                <w:rFonts w:ascii="Arial" w:hAnsi="Arial" w:cs="Arial"/>
                <w:sz w:val="24"/>
                <w:szCs w:val="24"/>
                <w:lang w:eastAsia="ru-RU"/>
              </w:rPr>
              <w:t> </w:t>
            </w:r>
          </w:p>
        </w:tc>
        <w:tc>
          <w:tcPr>
            <w:tcW w:w="1437" w:type="dxa"/>
            <w:tcBorders>
              <w:top w:val="outset" w:sz="6" w:space="0" w:color="auto"/>
              <w:left w:val="outset" w:sz="6" w:space="0" w:color="auto"/>
              <w:bottom w:val="outset" w:sz="6" w:space="0" w:color="auto"/>
              <w:right w:val="outset" w:sz="6" w:space="0" w:color="auto"/>
            </w:tcBorders>
            <w:vAlign w:val="center"/>
          </w:tcPr>
          <w:p w:rsidR="0095333A" w:rsidRPr="0052117B" w:rsidRDefault="0095333A" w:rsidP="003E2092">
            <w:pPr>
              <w:spacing w:before="100" w:beforeAutospacing="1" w:after="100" w:afterAutospacing="1"/>
              <w:jc w:val="center"/>
              <w:rPr>
                <w:rFonts w:ascii="Arial" w:hAnsi="Arial" w:cs="Arial"/>
                <w:sz w:val="24"/>
                <w:szCs w:val="24"/>
                <w:lang w:eastAsia="ru-RU"/>
              </w:rPr>
            </w:pPr>
            <w:r>
              <w:rPr>
                <w:rFonts w:ascii="Arial" w:hAnsi="Arial" w:cs="Arial"/>
                <w:sz w:val="24"/>
                <w:szCs w:val="24"/>
                <w:lang w:eastAsia="ru-RU"/>
              </w:rPr>
              <w:t>36,0</w:t>
            </w:r>
          </w:p>
        </w:tc>
        <w:tc>
          <w:tcPr>
            <w:tcW w:w="1479" w:type="dxa"/>
            <w:tcBorders>
              <w:top w:val="outset" w:sz="6" w:space="0" w:color="auto"/>
              <w:left w:val="outset" w:sz="6" w:space="0" w:color="auto"/>
              <w:bottom w:val="outset" w:sz="6" w:space="0" w:color="auto"/>
              <w:right w:val="outset" w:sz="6" w:space="0" w:color="auto"/>
            </w:tcBorders>
            <w:vAlign w:val="center"/>
          </w:tcPr>
          <w:p w:rsidR="0095333A" w:rsidRDefault="0095333A" w:rsidP="003E2092">
            <w:pPr>
              <w:spacing w:before="100" w:beforeAutospacing="1" w:after="100" w:afterAutospacing="1"/>
              <w:jc w:val="center"/>
              <w:rPr>
                <w:rFonts w:ascii="Arial" w:hAnsi="Arial" w:cs="Arial"/>
                <w:sz w:val="24"/>
                <w:szCs w:val="24"/>
                <w:lang w:eastAsia="ru-RU"/>
              </w:rPr>
            </w:pPr>
          </w:p>
          <w:p w:rsidR="0095333A" w:rsidRDefault="0095333A" w:rsidP="003E2092">
            <w:pPr>
              <w:spacing w:before="100" w:beforeAutospacing="1" w:after="100" w:afterAutospacing="1"/>
              <w:jc w:val="center"/>
              <w:rPr>
                <w:rFonts w:ascii="Arial" w:hAnsi="Arial" w:cs="Arial"/>
                <w:sz w:val="24"/>
                <w:szCs w:val="24"/>
                <w:lang w:eastAsia="ru-RU"/>
              </w:rPr>
            </w:pPr>
            <w:r>
              <w:rPr>
                <w:rFonts w:ascii="Arial" w:hAnsi="Arial" w:cs="Arial"/>
                <w:sz w:val="24"/>
                <w:szCs w:val="24"/>
                <w:lang w:eastAsia="ru-RU"/>
              </w:rPr>
              <w:t>24666,87</w:t>
            </w:r>
          </w:p>
          <w:p w:rsidR="0095333A" w:rsidRPr="0052117B" w:rsidRDefault="0095333A" w:rsidP="003E2092">
            <w:pPr>
              <w:spacing w:before="100" w:beforeAutospacing="1" w:after="100" w:afterAutospacing="1"/>
              <w:jc w:val="center"/>
              <w:rPr>
                <w:rFonts w:ascii="Arial" w:hAnsi="Arial" w:cs="Arial"/>
                <w:sz w:val="24"/>
                <w:szCs w:val="24"/>
                <w:lang w:eastAsia="ru-RU"/>
              </w:rPr>
            </w:pPr>
          </w:p>
        </w:tc>
        <w:tc>
          <w:tcPr>
            <w:tcW w:w="1479" w:type="dxa"/>
            <w:tcBorders>
              <w:top w:val="outset" w:sz="6" w:space="0" w:color="auto"/>
              <w:left w:val="outset" w:sz="6" w:space="0" w:color="auto"/>
              <w:bottom w:val="outset" w:sz="6" w:space="0" w:color="auto"/>
              <w:right w:val="outset" w:sz="6" w:space="0" w:color="auto"/>
            </w:tcBorders>
            <w:vAlign w:val="center"/>
          </w:tcPr>
          <w:p w:rsidR="0095333A" w:rsidRDefault="0095333A" w:rsidP="003E2092">
            <w:pPr>
              <w:spacing w:before="100" w:beforeAutospacing="1" w:after="100" w:afterAutospacing="1"/>
              <w:jc w:val="center"/>
              <w:rPr>
                <w:rFonts w:ascii="Arial" w:hAnsi="Arial" w:cs="Arial"/>
                <w:sz w:val="24"/>
                <w:szCs w:val="24"/>
                <w:lang w:eastAsia="ru-RU"/>
              </w:rPr>
            </w:pPr>
          </w:p>
          <w:p w:rsidR="0095333A" w:rsidRDefault="0095333A" w:rsidP="003E2092">
            <w:pPr>
              <w:spacing w:before="100" w:beforeAutospacing="1" w:after="100" w:afterAutospacing="1"/>
              <w:jc w:val="center"/>
              <w:rPr>
                <w:rFonts w:ascii="Arial" w:hAnsi="Arial" w:cs="Arial"/>
                <w:sz w:val="24"/>
                <w:szCs w:val="24"/>
                <w:lang w:eastAsia="ru-RU"/>
              </w:rPr>
            </w:pPr>
            <w:r>
              <w:rPr>
                <w:rFonts w:ascii="Arial" w:hAnsi="Arial" w:cs="Arial"/>
                <w:sz w:val="24"/>
                <w:szCs w:val="24"/>
                <w:lang w:eastAsia="ru-RU"/>
              </w:rPr>
              <w:t>4933,37</w:t>
            </w:r>
          </w:p>
          <w:p w:rsidR="0095333A" w:rsidRPr="0052117B" w:rsidRDefault="0095333A" w:rsidP="003E2092">
            <w:pPr>
              <w:spacing w:before="100" w:beforeAutospacing="1" w:after="100" w:afterAutospacing="1"/>
              <w:jc w:val="center"/>
              <w:rPr>
                <w:rFonts w:ascii="Arial" w:hAnsi="Arial" w:cs="Arial"/>
                <w:sz w:val="24"/>
                <w:szCs w:val="24"/>
                <w:lang w:eastAsia="ru-RU"/>
              </w:rPr>
            </w:pPr>
          </w:p>
        </w:tc>
        <w:tc>
          <w:tcPr>
            <w:tcW w:w="1479" w:type="dxa"/>
            <w:tcBorders>
              <w:top w:val="outset" w:sz="6" w:space="0" w:color="auto"/>
              <w:left w:val="outset" w:sz="6" w:space="0" w:color="auto"/>
              <w:bottom w:val="outset" w:sz="6" w:space="0" w:color="auto"/>
              <w:right w:val="outset" w:sz="6" w:space="0" w:color="auto"/>
            </w:tcBorders>
            <w:vAlign w:val="center"/>
          </w:tcPr>
          <w:p w:rsidR="0095333A" w:rsidRDefault="0095333A" w:rsidP="003E2092">
            <w:pPr>
              <w:spacing w:before="100" w:beforeAutospacing="1" w:after="100" w:afterAutospacing="1"/>
              <w:rPr>
                <w:rFonts w:ascii="Arial" w:hAnsi="Arial" w:cs="Arial"/>
                <w:sz w:val="24"/>
                <w:szCs w:val="24"/>
                <w:lang w:eastAsia="ru-RU"/>
              </w:rPr>
            </w:pPr>
            <w:r>
              <w:rPr>
                <w:rFonts w:ascii="Arial" w:hAnsi="Arial" w:cs="Arial"/>
                <w:sz w:val="24"/>
                <w:szCs w:val="24"/>
                <w:lang w:eastAsia="ru-RU"/>
              </w:rPr>
              <w:t xml:space="preserve">   </w:t>
            </w:r>
          </w:p>
          <w:p w:rsidR="0095333A" w:rsidRDefault="0095333A" w:rsidP="003E2092">
            <w:pPr>
              <w:spacing w:before="100" w:beforeAutospacing="1" w:after="100" w:afterAutospacing="1"/>
              <w:rPr>
                <w:rFonts w:ascii="Arial" w:hAnsi="Arial" w:cs="Arial"/>
                <w:sz w:val="24"/>
                <w:szCs w:val="24"/>
                <w:lang w:eastAsia="ru-RU"/>
              </w:rPr>
            </w:pPr>
            <w:r>
              <w:rPr>
                <w:rFonts w:ascii="Arial" w:hAnsi="Arial" w:cs="Arial"/>
                <w:sz w:val="24"/>
                <w:szCs w:val="24"/>
                <w:lang w:eastAsia="ru-RU"/>
              </w:rPr>
              <w:t xml:space="preserve"> 740</w:t>
            </w:r>
          </w:p>
          <w:p w:rsidR="0095333A" w:rsidRPr="0052117B" w:rsidRDefault="0095333A" w:rsidP="003E2092">
            <w:pPr>
              <w:spacing w:before="100" w:beforeAutospacing="1" w:after="100" w:afterAutospacing="1"/>
              <w:rPr>
                <w:rFonts w:ascii="Arial" w:hAnsi="Arial" w:cs="Arial"/>
                <w:sz w:val="24"/>
                <w:szCs w:val="24"/>
                <w:lang w:eastAsia="ru-RU"/>
              </w:rPr>
            </w:pPr>
          </w:p>
        </w:tc>
      </w:tr>
      <w:tr w:rsidR="00A553D1" w:rsidRPr="0052117B" w:rsidTr="0047564F">
        <w:trPr>
          <w:tblCellSpacing w:w="0" w:type="dxa"/>
        </w:trPr>
        <w:tc>
          <w:tcPr>
            <w:tcW w:w="525" w:type="dxa"/>
            <w:tcBorders>
              <w:top w:val="outset" w:sz="6" w:space="0" w:color="auto"/>
              <w:left w:val="outset" w:sz="6" w:space="0" w:color="auto"/>
              <w:bottom w:val="outset" w:sz="6" w:space="0" w:color="auto"/>
              <w:right w:val="outset" w:sz="6" w:space="0" w:color="auto"/>
            </w:tcBorders>
            <w:vAlign w:val="center"/>
            <w:hideMark/>
          </w:tcPr>
          <w:p w:rsidR="00A553D1" w:rsidRPr="0052117B" w:rsidRDefault="00A553D1" w:rsidP="00087D0B">
            <w:pPr>
              <w:spacing w:before="100" w:beforeAutospacing="1" w:after="100" w:afterAutospacing="1"/>
              <w:jc w:val="center"/>
              <w:rPr>
                <w:rFonts w:ascii="Arial" w:hAnsi="Arial" w:cs="Arial"/>
                <w:sz w:val="24"/>
                <w:szCs w:val="24"/>
                <w:lang w:eastAsia="ru-RU"/>
              </w:rPr>
            </w:pPr>
            <w:r>
              <w:rPr>
                <w:rFonts w:ascii="Arial" w:hAnsi="Arial" w:cs="Arial"/>
                <w:sz w:val="24"/>
                <w:szCs w:val="24"/>
                <w:lang w:eastAsia="ru-RU"/>
              </w:rPr>
              <w:t>3</w:t>
            </w:r>
          </w:p>
        </w:tc>
        <w:tc>
          <w:tcPr>
            <w:tcW w:w="2042" w:type="dxa"/>
            <w:tcBorders>
              <w:top w:val="outset" w:sz="6" w:space="0" w:color="auto"/>
              <w:left w:val="outset" w:sz="6" w:space="0" w:color="auto"/>
              <w:bottom w:val="outset" w:sz="6" w:space="0" w:color="auto"/>
              <w:right w:val="outset" w:sz="6" w:space="0" w:color="auto"/>
            </w:tcBorders>
            <w:vAlign w:val="center"/>
            <w:hideMark/>
          </w:tcPr>
          <w:p w:rsidR="00F90432" w:rsidRDefault="00A553D1" w:rsidP="00DD06E6">
            <w:pPr>
              <w:spacing w:before="100" w:beforeAutospacing="1" w:after="100" w:afterAutospacing="1"/>
              <w:rPr>
                <w:rFonts w:ascii="Arial" w:hAnsi="Arial" w:cs="Arial"/>
                <w:sz w:val="24"/>
                <w:szCs w:val="24"/>
                <w:lang w:eastAsia="ru-RU"/>
              </w:rPr>
            </w:pPr>
            <w:r>
              <w:rPr>
                <w:rFonts w:ascii="Arial" w:hAnsi="Arial" w:cs="Arial"/>
                <w:sz w:val="24"/>
                <w:szCs w:val="24"/>
                <w:lang w:eastAsia="ru-RU"/>
              </w:rPr>
              <w:t>№ 1.50</w:t>
            </w:r>
            <w:r w:rsidRPr="0052117B">
              <w:rPr>
                <w:rFonts w:ascii="Arial" w:hAnsi="Arial" w:cs="Arial"/>
                <w:sz w:val="24"/>
                <w:szCs w:val="24"/>
                <w:lang w:eastAsia="ru-RU"/>
              </w:rPr>
              <w:t xml:space="preserve">. </w:t>
            </w:r>
          </w:p>
          <w:p w:rsidR="00DD06E6" w:rsidRPr="0052117B" w:rsidRDefault="00A553D1" w:rsidP="00DD06E6">
            <w:pPr>
              <w:spacing w:before="100" w:beforeAutospacing="1" w:after="100" w:afterAutospacing="1"/>
              <w:rPr>
                <w:rFonts w:ascii="Arial" w:hAnsi="Arial" w:cs="Arial"/>
                <w:sz w:val="24"/>
                <w:szCs w:val="24"/>
                <w:lang w:eastAsia="ru-RU"/>
              </w:rPr>
            </w:pPr>
            <w:r>
              <w:rPr>
                <w:rFonts w:ascii="Arial" w:hAnsi="Arial" w:cs="Arial"/>
                <w:sz w:val="24"/>
                <w:szCs w:val="24"/>
                <w:lang w:eastAsia="ru-RU"/>
              </w:rPr>
              <w:t>а/д «М-4 «Дон»-</w:t>
            </w:r>
            <w:r w:rsidRPr="0052117B">
              <w:rPr>
                <w:rFonts w:ascii="Arial" w:hAnsi="Arial" w:cs="Arial"/>
                <w:sz w:val="24"/>
                <w:szCs w:val="24"/>
                <w:lang w:eastAsia="ru-RU"/>
              </w:rPr>
              <w:t>Новошахтинск</w:t>
            </w:r>
            <w:r>
              <w:rPr>
                <w:rFonts w:ascii="Arial" w:hAnsi="Arial" w:cs="Arial"/>
                <w:sz w:val="24"/>
                <w:szCs w:val="24"/>
                <w:lang w:eastAsia="ru-RU"/>
              </w:rPr>
              <w:t xml:space="preserve">-  граница с Луганской Народной Республикой», </w:t>
            </w:r>
            <w:r w:rsidR="00DD06E6">
              <w:rPr>
                <w:rFonts w:ascii="Arial" w:hAnsi="Arial" w:cs="Arial"/>
                <w:sz w:val="24"/>
                <w:szCs w:val="24"/>
                <w:lang w:eastAsia="ru-RU"/>
              </w:rPr>
              <w:lastRenderedPageBreak/>
              <w:t>894 км+450 м, справа по ходу километража (в ра</w:t>
            </w:r>
            <w:r w:rsidR="00F90432">
              <w:rPr>
                <w:rFonts w:ascii="Arial" w:hAnsi="Arial" w:cs="Arial"/>
                <w:sz w:val="24"/>
                <w:szCs w:val="24"/>
                <w:lang w:eastAsia="ru-RU"/>
              </w:rPr>
              <w:t>йоне сквера</w:t>
            </w:r>
            <w:r w:rsidR="00DD06E6">
              <w:rPr>
                <w:rFonts w:ascii="Arial" w:hAnsi="Arial" w:cs="Arial"/>
                <w:sz w:val="24"/>
                <w:szCs w:val="24"/>
                <w:lang w:eastAsia="ru-RU"/>
              </w:rPr>
              <w:t>)</w:t>
            </w:r>
          </w:p>
        </w:tc>
        <w:tc>
          <w:tcPr>
            <w:tcW w:w="1843" w:type="dxa"/>
            <w:tcBorders>
              <w:top w:val="outset" w:sz="6" w:space="0" w:color="auto"/>
              <w:left w:val="outset" w:sz="6" w:space="0" w:color="auto"/>
              <w:bottom w:val="outset" w:sz="6" w:space="0" w:color="auto"/>
              <w:right w:val="outset" w:sz="6" w:space="0" w:color="auto"/>
            </w:tcBorders>
            <w:vAlign w:val="center"/>
            <w:hideMark/>
          </w:tcPr>
          <w:p w:rsidR="00A553D1" w:rsidRDefault="00A553D1" w:rsidP="003E2092">
            <w:pPr>
              <w:spacing w:before="100" w:beforeAutospacing="1" w:after="100" w:afterAutospacing="1"/>
              <w:rPr>
                <w:rFonts w:ascii="Arial" w:hAnsi="Arial" w:cs="Arial"/>
                <w:sz w:val="24"/>
                <w:szCs w:val="24"/>
                <w:lang w:eastAsia="ru-RU"/>
              </w:rPr>
            </w:pPr>
            <w:r w:rsidRPr="0052117B">
              <w:rPr>
                <w:rFonts w:ascii="Arial" w:hAnsi="Arial" w:cs="Arial"/>
                <w:sz w:val="24"/>
                <w:szCs w:val="24"/>
                <w:lang w:eastAsia="ru-RU"/>
              </w:rPr>
              <w:lastRenderedPageBreak/>
              <w:t>Щитовая ус</w:t>
            </w:r>
            <w:r>
              <w:rPr>
                <w:rFonts w:ascii="Arial" w:hAnsi="Arial" w:cs="Arial"/>
                <w:sz w:val="24"/>
                <w:szCs w:val="24"/>
                <w:lang w:eastAsia="ru-RU"/>
              </w:rPr>
              <w:t>тановка , ширина 6</w:t>
            </w:r>
            <w:r w:rsidRPr="0052117B">
              <w:rPr>
                <w:rFonts w:ascii="Arial" w:hAnsi="Arial" w:cs="Arial"/>
                <w:sz w:val="24"/>
                <w:szCs w:val="24"/>
                <w:lang w:eastAsia="ru-RU"/>
              </w:rPr>
              <w:t xml:space="preserve">,0 м, высота </w:t>
            </w:r>
            <w:r>
              <w:rPr>
                <w:rFonts w:ascii="Arial" w:hAnsi="Arial" w:cs="Arial"/>
                <w:sz w:val="24"/>
                <w:szCs w:val="24"/>
                <w:lang w:eastAsia="ru-RU"/>
              </w:rPr>
              <w:t>3, 0 м, высота стойки 4,5</w:t>
            </w:r>
            <w:r w:rsidRPr="0052117B">
              <w:rPr>
                <w:rFonts w:ascii="Arial" w:hAnsi="Arial" w:cs="Arial"/>
                <w:sz w:val="24"/>
                <w:szCs w:val="24"/>
                <w:lang w:eastAsia="ru-RU"/>
              </w:rPr>
              <w:t xml:space="preserve"> м </w:t>
            </w:r>
          </w:p>
          <w:p w:rsidR="00A553D1" w:rsidRDefault="00A553D1" w:rsidP="003E2092">
            <w:pPr>
              <w:spacing w:before="100" w:beforeAutospacing="1" w:after="100" w:afterAutospacing="1"/>
              <w:rPr>
                <w:rFonts w:ascii="Arial" w:hAnsi="Arial" w:cs="Arial"/>
                <w:sz w:val="24"/>
                <w:szCs w:val="24"/>
                <w:lang w:eastAsia="ru-RU"/>
              </w:rPr>
            </w:pPr>
            <w:r>
              <w:rPr>
                <w:rFonts w:ascii="Arial" w:hAnsi="Arial" w:cs="Arial"/>
                <w:sz w:val="24"/>
                <w:szCs w:val="24"/>
                <w:lang w:eastAsia="ru-RU"/>
              </w:rPr>
              <w:lastRenderedPageBreak/>
              <w:t>Кол-во РК -2</w:t>
            </w:r>
          </w:p>
          <w:p w:rsidR="00A553D1" w:rsidRPr="0052117B" w:rsidRDefault="00A553D1" w:rsidP="003E2092">
            <w:pPr>
              <w:spacing w:before="100" w:beforeAutospacing="1" w:after="100" w:afterAutospacing="1"/>
              <w:rPr>
                <w:rFonts w:ascii="Arial" w:hAnsi="Arial" w:cs="Arial"/>
                <w:sz w:val="24"/>
                <w:szCs w:val="24"/>
                <w:lang w:eastAsia="ru-RU"/>
              </w:rPr>
            </w:pPr>
          </w:p>
          <w:p w:rsidR="00A553D1" w:rsidRPr="0052117B" w:rsidRDefault="00A553D1" w:rsidP="003E2092">
            <w:pPr>
              <w:spacing w:before="100" w:beforeAutospacing="1" w:after="100" w:afterAutospacing="1"/>
              <w:rPr>
                <w:rFonts w:ascii="Arial" w:hAnsi="Arial" w:cs="Arial"/>
                <w:sz w:val="24"/>
                <w:szCs w:val="24"/>
                <w:lang w:eastAsia="ru-RU"/>
              </w:rPr>
            </w:pPr>
            <w:r w:rsidRPr="0052117B">
              <w:rPr>
                <w:rFonts w:ascii="Arial" w:hAnsi="Arial" w:cs="Arial"/>
                <w:sz w:val="24"/>
                <w:szCs w:val="24"/>
                <w:lang w:eastAsia="ru-RU"/>
              </w:rPr>
              <w:t> </w:t>
            </w:r>
          </w:p>
        </w:tc>
        <w:tc>
          <w:tcPr>
            <w:tcW w:w="1437" w:type="dxa"/>
            <w:tcBorders>
              <w:top w:val="outset" w:sz="6" w:space="0" w:color="auto"/>
              <w:left w:val="outset" w:sz="6" w:space="0" w:color="auto"/>
              <w:bottom w:val="outset" w:sz="6" w:space="0" w:color="auto"/>
              <w:right w:val="outset" w:sz="6" w:space="0" w:color="auto"/>
            </w:tcBorders>
            <w:vAlign w:val="center"/>
            <w:hideMark/>
          </w:tcPr>
          <w:p w:rsidR="00A553D1" w:rsidRPr="0052117B" w:rsidRDefault="00A553D1" w:rsidP="003E2092">
            <w:pPr>
              <w:spacing w:before="100" w:beforeAutospacing="1" w:after="100" w:afterAutospacing="1"/>
              <w:jc w:val="center"/>
              <w:rPr>
                <w:rFonts w:ascii="Arial" w:hAnsi="Arial" w:cs="Arial"/>
                <w:sz w:val="24"/>
                <w:szCs w:val="24"/>
                <w:lang w:eastAsia="ru-RU"/>
              </w:rPr>
            </w:pPr>
            <w:r>
              <w:rPr>
                <w:rFonts w:ascii="Arial" w:hAnsi="Arial" w:cs="Arial"/>
                <w:sz w:val="24"/>
                <w:szCs w:val="24"/>
                <w:lang w:eastAsia="ru-RU"/>
              </w:rPr>
              <w:lastRenderedPageBreak/>
              <w:t>36,0</w:t>
            </w:r>
          </w:p>
        </w:tc>
        <w:tc>
          <w:tcPr>
            <w:tcW w:w="1479" w:type="dxa"/>
            <w:tcBorders>
              <w:top w:val="outset" w:sz="6" w:space="0" w:color="auto"/>
              <w:left w:val="outset" w:sz="6" w:space="0" w:color="auto"/>
              <w:bottom w:val="outset" w:sz="6" w:space="0" w:color="auto"/>
              <w:right w:val="outset" w:sz="6" w:space="0" w:color="auto"/>
            </w:tcBorders>
            <w:vAlign w:val="center"/>
            <w:hideMark/>
          </w:tcPr>
          <w:p w:rsidR="00A553D1" w:rsidRDefault="00A553D1" w:rsidP="003E2092">
            <w:pPr>
              <w:spacing w:before="100" w:beforeAutospacing="1" w:after="100" w:afterAutospacing="1"/>
              <w:jc w:val="center"/>
              <w:rPr>
                <w:rFonts w:ascii="Arial" w:hAnsi="Arial" w:cs="Arial"/>
                <w:sz w:val="24"/>
                <w:szCs w:val="24"/>
                <w:lang w:eastAsia="ru-RU"/>
              </w:rPr>
            </w:pPr>
          </w:p>
          <w:p w:rsidR="00A553D1" w:rsidRDefault="00A553D1" w:rsidP="003E2092">
            <w:pPr>
              <w:spacing w:before="100" w:beforeAutospacing="1" w:after="100" w:afterAutospacing="1"/>
              <w:jc w:val="center"/>
              <w:rPr>
                <w:rFonts w:ascii="Arial" w:hAnsi="Arial" w:cs="Arial"/>
                <w:sz w:val="24"/>
                <w:szCs w:val="24"/>
                <w:lang w:eastAsia="ru-RU"/>
              </w:rPr>
            </w:pPr>
            <w:r>
              <w:rPr>
                <w:rFonts w:ascii="Arial" w:hAnsi="Arial" w:cs="Arial"/>
                <w:sz w:val="24"/>
                <w:szCs w:val="24"/>
                <w:lang w:eastAsia="ru-RU"/>
              </w:rPr>
              <w:t>24666,87</w:t>
            </w:r>
          </w:p>
          <w:p w:rsidR="00A553D1" w:rsidRPr="0052117B" w:rsidRDefault="00A553D1" w:rsidP="003E2092">
            <w:pPr>
              <w:spacing w:before="100" w:beforeAutospacing="1" w:after="100" w:afterAutospacing="1"/>
              <w:jc w:val="center"/>
              <w:rPr>
                <w:rFonts w:ascii="Arial" w:hAnsi="Arial" w:cs="Arial"/>
                <w:sz w:val="24"/>
                <w:szCs w:val="24"/>
                <w:lang w:eastAsia="ru-RU"/>
              </w:rPr>
            </w:pPr>
          </w:p>
        </w:tc>
        <w:tc>
          <w:tcPr>
            <w:tcW w:w="1479" w:type="dxa"/>
            <w:tcBorders>
              <w:top w:val="outset" w:sz="6" w:space="0" w:color="auto"/>
              <w:left w:val="outset" w:sz="6" w:space="0" w:color="auto"/>
              <w:bottom w:val="outset" w:sz="6" w:space="0" w:color="auto"/>
              <w:right w:val="outset" w:sz="6" w:space="0" w:color="auto"/>
            </w:tcBorders>
            <w:vAlign w:val="center"/>
            <w:hideMark/>
          </w:tcPr>
          <w:p w:rsidR="00A553D1" w:rsidRDefault="00A553D1" w:rsidP="003E2092">
            <w:pPr>
              <w:spacing w:before="100" w:beforeAutospacing="1" w:after="100" w:afterAutospacing="1"/>
              <w:jc w:val="center"/>
              <w:rPr>
                <w:rFonts w:ascii="Arial" w:hAnsi="Arial" w:cs="Arial"/>
                <w:sz w:val="24"/>
                <w:szCs w:val="24"/>
                <w:lang w:eastAsia="ru-RU"/>
              </w:rPr>
            </w:pPr>
          </w:p>
          <w:p w:rsidR="00A553D1" w:rsidRDefault="00A553D1" w:rsidP="003E2092">
            <w:pPr>
              <w:spacing w:before="100" w:beforeAutospacing="1" w:after="100" w:afterAutospacing="1"/>
              <w:jc w:val="center"/>
              <w:rPr>
                <w:rFonts w:ascii="Arial" w:hAnsi="Arial" w:cs="Arial"/>
                <w:sz w:val="24"/>
                <w:szCs w:val="24"/>
                <w:lang w:eastAsia="ru-RU"/>
              </w:rPr>
            </w:pPr>
            <w:r>
              <w:rPr>
                <w:rFonts w:ascii="Arial" w:hAnsi="Arial" w:cs="Arial"/>
                <w:sz w:val="24"/>
                <w:szCs w:val="24"/>
                <w:lang w:eastAsia="ru-RU"/>
              </w:rPr>
              <w:t>4933,37</w:t>
            </w:r>
          </w:p>
          <w:p w:rsidR="00A553D1" w:rsidRPr="0052117B" w:rsidRDefault="00A553D1" w:rsidP="003E2092">
            <w:pPr>
              <w:spacing w:before="100" w:beforeAutospacing="1" w:after="100" w:afterAutospacing="1"/>
              <w:jc w:val="center"/>
              <w:rPr>
                <w:rFonts w:ascii="Arial" w:hAnsi="Arial" w:cs="Arial"/>
                <w:sz w:val="24"/>
                <w:szCs w:val="24"/>
                <w:lang w:eastAsia="ru-RU"/>
              </w:rPr>
            </w:pPr>
          </w:p>
        </w:tc>
        <w:tc>
          <w:tcPr>
            <w:tcW w:w="1479" w:type="dxa"/>
            <w:tcBorders>
              <w:top w:val="outset" w:sz="6" w:space="0" w:color="auto"/>
              <w:left w:val="outset" w:sz="6" w:space="0" w:color="auto"/>
              <w:bottom w:val="outset" w:sz="6" w:space="0" w:color="auto"/>
              <w:right w:val="outset" w:sz="6" w:space="0" w:color="auto"/>
            </w:tcBorders>
            <w:vAlign w:val="center"/>
            <w:hideMark/>
          </w:tcPr>
          <w:p w:rsidR="00A553D1" w:rsidRDefault="00A553D1" w:rsidP="003E2092">
            <w:pPr>
              <w:spacing w:before="100" w:beforeAutospacing="1" w:after="100" w:afterAutospacing="1"/>
              <w:rPr>
                <w:rFonts w:ascii="Arial" w:hAnsi="Arial" w:cs="Arial"/>
                <w:sz w:val="24"/>
                <w:szCs w:val="24"/>
                <w:lang w:eastAsia="ru-RU"/>
              </w:rPr>
            </w:pPr>
            <w:r>
              <w:rPr>
                <w:rFonts w:ascii="Arial" w:hAnsi="Arial" w:cs="Arial"/>
                <w:sz w:val="24"/>
                <w:szCs w:val="24"/>
                <w:lang w:eastAsia="ru-RU"/>
              </w:rPr>
              <w:t xml:space="preserve">   </w:t>
            </w:r>
          </w:p>
          <w:p w:rsidR="00A553D1" w:rsidRDefault="00A553D1" w:rsidP="003E2092">
            <w:pPr>
              <w:spacing w:before="100" w:beforeAutospacing="1" w:after="100" w:afterAutospacing="1"/>
              <w:rPr>
                <w:rFonts w:ascii="Arial" w:hAnsi="Arial" w:cs="Arial"/>
                <w:sz w:val="24"/>
                <w:szCs w:val="24"/>
                <w:lang w:eastAsia="ru-RU"/>
              </w:rPr>
            </w:pPr>
            <w:r>
              <w:rPr>
                <w:rFonts w:ascii="Arial" w:hAnsi="Arial" w:cs="Arial"/>
                <w:sz w:val="24"/>
                <w:szCs w:val="24"/>
                <w:lang w:eastAsia="ru-RU"/>
              </w:rPr>
              <w:t xml:space="preserve"> 740</w:t>
            </w:r>
          </w:p>
          <w:p w:rsidR="00A553D1" w:rsidRPr="0052117B" w:rsidRDefault="00A553D1" w:rsidP="003E2092">
            <w:pPr>
              <w:spacing w:before="100" w:beforeAutospacing="1" w:after="100" w:afterAutospacing="1"/>
              <w:rPr>
                <w:rFonts w:ascii="Arial" w:hAnsi="Arial" w:cs="Arial"/>
                <w:sz w:val="24"/>
                <w:szCs w:val="24"/>
                <w:lang w:eastAsia="ru-RU"/>
              </w:rPr>
            </w:pPr>
          </w:p>
        </w:tc>
      </w:tr>
      <w:tr w:rsidR="004B7789" w:rsidRPr="0052117B" w:rsidTr="0047564F">
        <w:trPr>
          <w:tblCellSpacing w:w="0" w:type="dxa"/>
        </w:trPr>
        <w:tc>
          <w:tcPr>
            <w:tcW w:w="525" w:type="dxa"/>
            <w:tcBorders>
              <w:top w:val="outset" w:sz="6" w:space="0" w:color="auto"/>
              <w:left w:val="outset" w:sz="6" w:space="0" w:color="auto"/>
              <w:bottom w:val="outset" w:sz="6" w:space="0" w:color="auto"/>
              <w:right w:val="outset" w:sz="6" w:space="0" w:color="auto"/>
            </w:tcBorders>
            <w:vAlign w:val="center"/>
          </w:tcPr>
          <w:p w:rsidR="004B7789" w:rsidRDefault="004B7789" w:rsidP="00087D0B">
            <w:pPr>
              <w:spacing w:before="100" w:beforeAutospacing="1" w:after="100" w:afterAutospacing="1"/>
              <w:jc w:val="center"/>
              <w:rPr>
                <w:rFonts w:ascii="Arial" w:hAnsi="Arial" w:cs="Arial"/>
                <w:sz w:val="24"/>
                <w:szCs w:val="24"/>
                <w:lang w:eastAsia="ru-RU"/>
              </w:rPr>
            </w:pPr>
            <w:r>
              <w:rPr>
                <w:rFonts w:ascii="Arial" w:hAnsi="Arial" w:cs="Arial"/>
                <w:sz w:val="24"/>
                <w:szCs w:val="24"/>
                <w:lang w:eastAsia="ru-RU"/>
              </w:rPr>
              <w:lastRenderedPageBreak/>
              <w:t>4.</w:t>
            </w:r>
          </w:p>
        </w:tc>
        <w:tc>
          <w:tcPr>
            <w:tcW w:w="2042" w:type="dxa"/>
            <w:tcBorders>
              <w:top w:val="outset" w:sz="6" w:space="0" w:color="auto"/>
              <w:left w:val="outset" w:sz="6" w:space="0" w:color="auto"/>
              <w:bottom w:val="outset" w:sz="6" w:space="0" w:color="auto"/>
              <w:right w:val="outset" w:sz="6" w:space="0" w:color="auto"/>
            </w:tcBorders>
            <w:vAlign w:val="center"/>
          </w:tcPr>
          <w:p w:rsidR="004B7789" w:rsidRDefault="004B7789" w:rsidP="003E2092">
            <w:pPr>
              <w:spacing w:before="100" w:beforeAutospacing="1" w:after="100" w:afterAutospacing="1"/>
              <w:rPr>
                <w:rFonts w:ascii="Arial" w:hAnsi="Arial" w:cs="Arial"/>
                <w:sz w:val="24"/>
                <w:szCs w:val="24"/>
                <w:lang w:eastAsia="ru-RU"/>
              </w:rPr>
            </w:pPr>
            <w:r>
              <w:rPr>
                <w:rFonts w:ascii="Arial" w:hAnsi="Arial" w:cs="Arial"/>
                <w:sz w:val="24"/>
                <w:szCs w:val="24"/>
                <w:lang w:eastAsia="ru-RU"/>
              </w:rPr>
              <w:t>№ 1.51</w:t>
            </w:r>
            <w:r w:rsidRPr="0052117B">
              <w:rPr>
                <w:rFonts w:ascii="Arial" w:hAnsi="Arial" w:cs="Arial"/>
                <w:sz w:val="24"/>
                <w:szCs w:val="24"/>
                <w:lang w:eastAsia="ru-RU"/>
              </w:rPr>
              <w:t xml:space="preserve">. </w:t>
            </w:r>
          </w:p>
          <w:p w:rsidR="004B7789" w:rsidRPr="0052117B" w:rsidRDefault="004B7789" w:rsidP="003E2092">
            <w:pPr>
              <w:spacing w:before="100" w:beforeAutospacing="1" w:after="100" w:afterAutospacing="1"/>
              <w:rPr>
                <w:rFonts w:ascii="Arial" w:hAnsi="Arial" w:cs="Arial"/>
                <w:sz w:val="24"/>
                <w:szCs w:val="24"/>
                <w:lang w:eastAsia="ru-RU"/>
              </w:rPr>
            </w:pPr>
            <w:r>
              <w:rPr>
                <w:rFonts w:ascii="Arial" w:hAnsi="Arial" w:cs="Arial"/>
                <w:sz w:val="24"/>
                <w:szCs w:val="24"/>
                <w:lang w:eastAsia="ru-RU"/>
              </w:rPr>
              <w:t>а/д «М-4 «Дон»-</w:t>
            </w:r>
            <w:r w:rsidRPr="0052117B">
              <w:rPr>
                <w:rFonts w:ascii="Arial" w:hAnsi="Arial" w:cs="Arial"/>
                <w:sz w:val="24"/>
                <w:szCs w:val="24"/>
                <w:lang w:eastAsia="ru-RU"/>
              </w:rPr>
              <w:t>Новошахтинск</w:t>
            </w:r>
            <w:r>
              <w:rPr>
                <w:rFonts w:ascii="Arial" w:hAnsi="Arial" w:cs="Arial"/>
                <w:sz w:val="24"/>
                <w:szCs w:val="24"/>
                <w:lang w:eastAsia="ru-RU"/>
              </w:rPr>
              <w:t xml:space="preserve">-  граница с Луганской Народной Республикой», </w:t>
            </w:r>
            <w:r w:rsidR="00E5492F">
              <w:rPr>
                <w:rFonts w:ascii="Arial" w:hAnsi="Arial" w:cs="Arial"/>
                <w:sz w:val="24"/>
                <w:szCs w:val="24"/>
                <w:lang w:eastAsia="ru-RU"/>
              </w:rPr>
              <w:t>(ул. Кирпичная, в районе здания № 49г)</w:t>
            </w:r>
          </w:p>
        </w:tc>
        <w:tc>
          <w:tcPr>
            <w:tcW w:w="1843" w:type="dxa"/>
            <w:tcBorders>
              <w:top w:val="outset" w:sz="6" w:space="0" w:color="auto"/>
              <w:left w:val="outset" w:sz="6" w:space="0" w:color="auto"/>
              <w:bottom w:val="outset" w:sz="6" w:space="0" w:color="auto"/>
              <w:right w:val="outset" w:sz="6" w:space="0" w:color="auto"/>
            </w:tcBorders>
            <w:vAlign w:val="center"/>
          </w:tcPr>
          <w:p w:rsidR="004B7789" w:rsidRDefault="004B7789" w:rsidP="003E2092">
            <w:pPr>
              <w:spacing w:before="100" w:beforeAutospacing="1" w:after="100" w:afterAutospacing="1"/>
              <w:rPr>
                <w:rFonts w:ascii="Arial" w:hAnsi="Arial" w:cs="Arial"/>
                <w:sz w:val="24"/>
                <w:szCs w:val="24"/>
                <w:lang w:eastAsia="ru-RU"/>
              </w:rPr>
            </w:pPr>
            <w:r w:rsidRPr="0052117B">
              <w:rPr>
                <w:rFonts w:ascii="Arial" w:hAnsi="Arial" w:cs="Arial"/>
                <w:sz w:val="24"/>
                <w:szCs w:val="24"/>
                <w:lang w:eastAsia="ru-RU"/>
              </w:rPr>
              <w:t>Щитовая ус</w:t>
            </w:r>
            <w:r>
              <w:rPr>
                <w:rFonts w:ascii="Arial" w:hAnsi="Arial" w:cs="Arial"/>
                <w:sz w:val="24"/>
                <w:szCs w:val="24"/>
                <w:lang w:eastAsia="ru-RU"/>
              </w:rPr>
              <w:t>тановка , ширина 6</w:t>
            </w:r>
            <w:r w:rsidRPr="0052117B">
              <w:rPr>
                <w:rFonts w:ascii="Arial" w:hAnsi="Arial" w:cs="Arial"/>
                <w:sz w:val="24"/>
                <w:szCs w:val="24"/>
                <w:lang w:eastAsia="ru-RU"/>
              </w:rPr>
              <w:t xml:space="preserve">,0 м, высота </w:t>
            </w:r>
            <w:r>
              <w:rPr>
                <w:rFonts w:ascii="Arial" w:hAnsi="Arial" w:cs="Arial"/>
                <w:sz w:val="24"/>
                <w:szCs w:val="24"/>
                <w:lang w:eastAsia="ru-RU"/>
              </w:rPr>
              <w:t>3, 0 м, высота стойки 4,5</w:t>
            </w:r>
            <w:r w:rsidRPr="0052117B">
              <w:rPr>
                <w:rFonts w:ascii="Arial" w:hAnsi="Arial" w:cs="Arial"/>
                <w:sz w:val="24"/>
                <w:szCs w:val="24"/>
                <w:lang w:eastAsia="ru-RU"/>
              </w:rPr>
              <w:t xml:space="preserve"> м </w:t>
            </w:r>
          </w:p>
          <w:p w:rsidR="004B7789" w:rsidRDefault="004B7789" w:rsidP="003E2092">
            <w:pPr>
              <w:spacing w:before="100" w:beforeAutospacing="1" w:after="100" w:afterAutospacing="1"/>
              <w:rPr>
                <w:rFonts w:ascii="Arial" w:hAnsi="Arial" w:cs="Arial"/>
                <w:sz w:val="24"/>
                <w:szCs w:val="24"/>
                <w:lang w:eastAsia="ru-RU"/>
              </w:rPr>
            </w:pPr>
            <w:r>
              <w:rPr>
                <w:rFonts w:ascii="Arial" w:hAnsi="Arial" w:cs="Arial"/>
                <w:sz w:val="24"/>
                <w:szCs w:val="24"/>
                <w:lang w:eastAsia="ru-RU"/>
              </w:rPr>
              <w:t>Кол-во РК -2</w:t>
            </w:r>
          </w:p>
          <w:p w:rsidR="004B7789" w:rsidRPr="0052117B" w:rsidRDefault="004B7789" w:rsidP="003E2092">
            <w:pPr>
              <w:spacing w:before="100" w:beforeAutospacing="1" w:after="100" w:afterAutospacing="1"/>
              <w:rPr>
                <w:rFonts w:ascii="Arial" w:hAnsi="Arial" w:cs="Arial"/>
                <w:sz w:val="24"/>
                <w:szCs w:val="24"/>
                <w:lang w:eastAsia="ru-RU"/>
              </w:rPr>
            </w:pPr>
          </w:p>
          <w:p w:rsidR="004B7789" w:rsidRPr="0052117B" w:rsidRDefault="004B7789" w:rsidP="003E2092">
            <w:pPr>
              <w:spacing w:before="100" w:beforeAutospacing="1" w:after="100" w:afterAutospacing="1"/>
              <w:rPr>
                <w:rFonts w:ascii="Arial" w:hAnsi="Arial" w:cs="Arial"/>
                <w:sz w:val="24"/>
                <w:szCs w:val="24"/>
                <w:lang w:eastAsia="ru-RU"/>
              </w:rPr>
            </w:pPr>
            <w:r w:rsidRPr="0052117B">
              <w:rPr>
                <w:rFonts w:ascii="Arial" w:hAnsi="Arial" w:cs="Arial"/>
                <w:sz w:val="24"/>
                <w:szCs w:val="24"/>
                <w:lang w:eastAsia="ru-RU"/>
              </w:rPr>
              <w:t> </w:t>
            </w:r>
          </w:p>
        </w:tc>
        <w:tc>
          <w:tcPr>
            <w:tcW w:w="1437" w:type="dxa"/>
            <w:tcBorders>
              <w:top w:val="outset" w:sz="6" w:space="0" w:color="auto"/>
              <w:left w:val="outset" w:sz="6" w:space="0" w:color="auto"/>
              <w:bottom w:val="outset" w:sz="6" w:space="0" w:color="auto"/>
              <w:right w:val="outset" w:sz="6" w:space="0" w:color="auto"/>
            </w:tcBorders>
            <w:vAlign w:val="center"/>
          </w:tcPr>
          <w:p w:rsidR="004B7789" w:rsidRPr="0052117B" w:rsidRDefault="004B7789" w:rsidP="003E2092">
            <w:pPr>
              <w:spacing w:before="100" w:beforeAutospacing="1" w:after="100" w:afterAutospacing="1"/>
              <w:jc w:val="center"/>
              <w:rPr>
                <w:rFonts w:ascii="Arial" w:hAnsi="Arial" w:cs="Arial"/>
                <w:sz w:val="24"/>
                <w:szCs w:val="24"/>
                <w:lang w:eastAsia="ru-RU"/>
              </w:rPr>
            </w:pPr>
            <w:r>
              <w:rPr>
                <w:rFonts w:ascii="Arial" w:hAnsi="Arial" w:cs="Arial"/>
                <w:sz w:val="24"/>
                <w:szCs w:val="24"/>
                <w:lang w:eastAsia="ru-RU"/>
              </w:rPr>
              <w:t>36,0</w:t>
            </w:r>
          </w:p>
        </w:tc>
        <w:tc>
          <w:tcPr>
            <w:tcW w:w="1479" w:type="dxa"/>
            <w:tcBorders>
              <w:top w:val="outset" w:sz="6" w:space="0" w:color="auto"/>
              <w:left w:val="outset" w:sz="6" w:space="0" w:color="auto"/>
              <w:bottom w:val="outset" w:sz="6" w:space="0" w:color="auto"/>
              <w:right w:val="outset" w:sz="6" w:space="0" w:color="auto"/>
            </w:tcBorders>
            <w:vAlign w:val="center"/>
          </w:tcPr>
          <w:p w:rsidR="004B7789" w:rsidRDefault="004B7789" w:rsidP="003E2092">
            <w:pPr>
              <w:spacing w:before="100" w:beforeAutospacing="1" w:after="100" w:afterAutospacing="1"/>
              <w:jc w:val="center"/>
              <w:rPr>
                <w:rFonts w:ascii="Arial" w:hAnsi="Arial" w:cs="Arial"/>
                <w:sz w:val="24"/>
                <w:szCs w:val="24"/>
                <w:lang w:eastAsia="ru-RU"/>
              </w:rPr>
            </w:pPr>
          </w:p>
          <w:p w:rsidR="004B7789" w:rsidRDefault="004B7789" w:rsidP="003E2092">
            <w:pPr>
              <w:spacing w:before="100" w:beforeAutospacing="1" w:after="100" w:afterAutospacing="1"/>
              <w:jc w:val="center"/>
              <w:rPr>
                <w:rFonts w:ascii="Arial" w:hAnsi="Arial" w:cs="Arial"/>
                <w:sz w:val="24"/>
                <w:szCs w:val="24"/>
                <w:lang w:eastAsia="ru-RU"/>
              </w:rPr>
            </w:pPr>
            <w:r>
              <w:rPr>
                <w:rFonts w:ascii="Arial" w:hAnsi="Arial" w:cs="Arial"/>
                <w:sz w:val="24"/>
                <w:szCs w:val="24"/>
                <w:lang w:eastAsia="ru-RU"/>
              </w:rPr>
              <w:t>24666,87</w:t>
            </w:r>
          </w:p>
          <w:p w:rsidR="004B7789" w:rsidRPr="0052117B" w:rsidRDefault="004B7789" w:rsidP="003E2092">
            <w:pPr>
              <w:spacing w:before="100" w:beforeAutospacing="1" w:after="100" w:afterAutospacing="1"/>
              <w:jc w:val="center"/>
              <w:rPr>
                <w:rFonts w:ascii="Arial" w:hAnsi="Arial" w:cs="Arial"/>
                <w:sz w:val="24"/>
                <w:szCs w:val="24"/>
                <w:lang w:eastAsia="ru-RU"/>
              </w:rPr>
            </w:pPr>
          </w:p>
        </w:tc>
        <w:tc>
          <w:tcPr>
            <w:tcW w:w="1479" w:type="dxa"/>
            <w:tcBorders>
              <w:top w:val="outset" w:sz="6" w:space="0" w:color="auto"/>
              <w:left w:val="outset" w:sz="6" w:space="0" w:color="auto"/>
              <w:bottom w:val="outset" w:sz="6" w:space="0" w:color="auto"/>
              <w:right w:val="outset" w:sz="6" w:space="0" w:color="auto"/>
            </w:tcBorders>
            <w:vAlign w:val="center"/>
          </w:tcPr>
          <w:p w:rsidR="004B7789" w:rsidRDefault="004B7789" w:rsidP="003E2092">
            <w:pPr>
              <w:spacing w:before="100" w:beforeAutospacing="1" w:after="100" w:afterAutospacing="1"/>
              <w:jc w:val="center"/>
              <w:rPr>
                <w:rFonts w:ascii="Arial" w:hAnsi="Arial" w:cs="Arial"/>
                <w:sz w:val="24"/>
                <w:szCs w:val="24"/>
                <w:lang w:eastAsia="ru-RU"/>
              </w:rPr>
            </w:pPr>
          </w:p>
          <w:p w:rsidR="004B7789" w:rsidRDefault="004B7789" w:rsidP="003E2092">
            <w:pPr>
              <w:spacing w:before="100" w:beforeAutospacing="1" w:after="100" w:afterAutospacing="1"/>
              <w:jc w:val="center"/>
              <w:rPr>
                <w:rFonts w:ascii="Arial" w:hAnsi="Arial" w:cs="Arial"/>
                <w:sz w:val="24"/>
                <w:szCs w:val="24"/>
                <w:lang w:eastAsia="ru-RU"/>
              </w:rPr>
            </w:pPr>
            <w:r>
              <w:rPr>
                <w:rFonts w:ascii="Arial" w:hAnsi="Arial" w:cs="Arial"/>
                <w:sz w:val="24"/>
                <w:szCs w:val="24"/>
                <w:lang w:eastAsia="ru-RU"/>
              </w:rPr>
              <w:t>4933,37</w:t>
            </w:r>
          </w:p>
          <w:p w:rsidR="004B7789" w:rsidRPr="0052117B" w:rsidRDefault="004B7789" w:rsidP="003E2092">
            <w:pPr>
              <w:spacing w:before="100" w:beforeAutospacing="1" w:after="100" w:afterAutospacing="1"/>
              <w:jc w:val="center"/>
              <w:rPr>
                <w:rFonts w:ascii="Arial" w:hAnsi="Arial" w:cs="Arial"/>
                <w:sz w:val="24"/>
                <w:szCs w:val="24"/>
                <w:lang w:eastAsia="ru-RU"/>
              </w:rPr>
            </w:pPr>
          </w:p>
        </w:tc>
        <w:tc>
          <w:tcPr>
            <w:tcW w:w="1479" w:type="dxa"/>
            <w:tcBorders>
              <w:top w:val="outset" w:sz="6" w:space="0" w:color="auto"/>
              <w:left w:val="outset" w:sz="6" w:space="0" w:color="auto"/>
              <w:bottom w:val="outset" w:sz="6" w:space="0" w:color="auto"/>
              <w:right w:val="outset" w:sz="6" w:space="0" w:color="auto"/>
            </w:tcBorders>
            <w:vAlign w:val="center"/>
          </w:tcPr>
          <w:p w:rsidR="004B7789" w:rsidRDefault="004B7789" w:rsidP="003E2092">
            <w:pPr>
              <w:spacing w:before="100" w:beforeAutospacing="1" w:after="100" w:afterAutospacing="1"/>
              <w:rPr>
                <w:rFonts w:ascii="Arial" w:hAnsi="Arial" w:cs="Arial"/>
                <w:sz w:val="24"/>
                <w:szCs w:val="24"/>
                <w:lang w:eastAsia="ru-RU"/>
              </w:rPr>
            </w:pPr>
            <w:r>
              <w:rPr>
                <w:rFonts w:ascii="Arial" w:hAnsi="Arial" w:cs="Arial"/>
                <w:sz w:val="24"/>
                <w:szCs w:val="24"/>
                <w:lang w:eastAsia="ru-RU"/>
              </w:rPr>
              <w:t xml:space="preserve">   </w:t>
            </w:r>
          </w:p>
          <w:p w:rsidR="004B7789" w:rsidRDefault="004B7789" w:rsidP="003E2092">
            <w:pPr>
              <w:spacing w:before="100" w:beforeAutospacing="1" w:after="100" w:afterAutospacing="1"/>
              <w:rPr>
                <w:rFonts w:ascii="Arial" w:hAnsi="Arial" w:cs="Arial"/>
                <w:sz w:val="24"/>
                <w:szCs w:val="24"/>
                <w:lang w:eastAsia="ru-RU"/>
              </w:rPr>
            </w:pPr>
            <w:r>
              <w:rPr>
                <w:rFonts w:ascii="Arial" w:hAnsi="Arial" w:cs="Arial"/>
                <w:sz w:val="24"/>
                <w:szCs w:val="24"/>
                <w:lang w:eastAsia="ru-RU"/>
              </w:rPr>
              <w:t xml:space="preserve"> 740</w:t>
            </w:r>
          </w:p>
          <w:p w:rsidR="004B7789" w:rsidRPr="0052117B" w:rsidRDefault="004B7789" w:rsidP="003E2092">
            <w:pPr>
              <w:spacing w:before="100" w:beforeAutospacing="1" w:after="100" w:afterAutospacing="1"/>
              <w:rPr>
                <w:rFonts w:ascii="Arial" w:hAnsi="Arial" w:cs="Arial"/>
                <w:sz w:val="24"/>
                <w:szCs w:val="24"/>
                <w:lang w:eastAsia="ru-RU"/>
              </w:rPr>
            </w:pPr>
          </w:p>
        </w:tc>
      </w:tr>
      <w:tr w:rsidR="00EF555E" w:rsidRPr="0052117B" w:rsidTr="0047564F">
        <w:trPr>
          <w:tblCellSpacing w:w="0" w:type="dxa"/>
        </w:trPr>
        <w:tc>
          <w:tcPr>
            <w:tcW w:w="525" w:type="dxa"/>
            <w:tcBorders>
              <w:top w:val="outset" w:sz="6" w:space="0" w:color="auto"/>
              <w:left w:val="outset" w:sz="6" w:space="0" w:color="auto"/>
              <w:bottom w:val="outset" w:sz="6" w:space="0" w:color="auto"/>
              <w:right w:val="outset" w:sz="6" w:space="0" w:color="auto"/>
            </w:tcBorders>
            <w:vAlign w:val="center"/>
          </w:tcPr>
          <w:p w:rsidR="00EF555E" w:rsidRDefault="00EF555E" w:rsidP="00087D0B">
            <w:pPr>
              <w:spacing w:before="100" w:beforeAutospacing="1" w:after="100" w:afterAutospacing="1"/>
              <w:jc w:val="center"/>
              <w:rPr>
                <w:rFonts w:ascii="Arial" w:hAnsi="Arial" w:cs="Arial"/>
                <w:sz w:val="24"/>
                <w:szCs w:val="24"/>
                <w:lang w:eastAsia="ru-RU"/>
              </w:rPr>
            </w:pPr>
            <w:r>
              <w:rPr>
                <w:rFonts w:ascii="Arial" w:hAnsi="Arial" w:cs="Arial"/>
                <w:sz w:val="24"/>
                <w:szCs w:val="24"/>
                <w:lang w:eastAsia="ru-RU"/>
              </w:rPr>
              <w:t>5</w:t>
            </w:r>
          </w:p>
        </w:tc>
        <w:tc>
          <w:tcPr>
            <w:tcW w:w="2042" w:type="dxa"/>
            <w:tcBorders>
              <w:top w:val="outset" w:sz="6" w:space="0" w:color="auto"/>
              <w:left w:val="outset" w:sz="6" w:space="0" w:color="auto"/>
              <w:bottom w:val="outset" w:sz="6" w:space="0" w:color="auto"/>
              <w:right w:val="outset" w:sz="6" w:space="0" w:color="auto"/>
            </w:tcBorders>
            <w:vAlign w:val="center"/>
          </w:tcPr>
          <w:p w:rsidR="00EF555E" w:rsidRDefault="00EF555E" w:rsidP="003E2092">
            <w:pPr>
              <w:spacing w:before="100" w:beforeAutospacing="1" w:after="100" w:afterAutospacing="1"/>
              <w:rPr>
                <w:rFonts w:ascii="Arial" w:hAnsi="Arial" w:cs="Arial"/>
                <w:sz w:val="24"/>
                <w:szCs w:val="24"/>
                <w:lang w:eastAsia="ru-RU"/>
              </w:rPr>
            </w:pPr>
            <w:r>
              <w:rPr>
                <w:rFonts w:ascii="Arial" w:hAnsi="Arial" w:cs="Arial"/>
                <w:sz w:val="24"/>
                <w:szCs w:val="24"/>
                <w:lang w:eastAsia="ru-RU"/>
              </w:rPr>
              <w:t>№ 1.52</w:t>
            </w:r>
            <w:r w:rsidRPr="0052117B">
              <w:rPr>
                <w:rFonts w:ascii="Arial" w:hAnsi="Arial" w:cs="Arial"/>
                <w:sz w:val="24"/>
                <w:szCs w:val="24"/>
                <w:lang w:eastAsia="ru-RU"/>
              </w:rPr>
              <w:t xml:space="preserve">. </w:t>
            </w:r>
          </w:p>
          <w:p w:rsidR="00EF555E" w:rsidRPr="0052117B" w:rsidRDefault="00EF555E" w:rsidP="003E2092">
            <w:pPr>
              <w:spacing w:before="100" w:beforeAutospacing="1" w:after="100" w:afterAutospacing="1"/>
              <w:rPr>
                <w:rFonts w:ascii="Arial" w:hAnsi="Arial" w:cs="Arial"/>
                <w:sz w:val="24"/>
                <w:szCs w:val="24"/>
                <w:lang w:eastAsia="ru-RU"/>
              </w:rPr>
            </w:pPr>
            <w:r>
              <w:rPr>
                <w:rFonts w:ascii="Arial" w:hAnsi="Arial" w:cs="Arial"/>
                <w:sz w:val="24"/>
                <w:szCs w:val="24"/>
                <w:lang w:eastAsia="ru-RU"/>
              </w:rPr>
              <w:t>а/д «М-4 «Дон»-</w:t>
            </w:r>
            <w:r w:rsidRPr="0052117B">
              <w:rPr>
                <w:rFonts w:ascii="Arial" w:hAnsi="Arial" w:cs="Arial"/>
                <w:sz w:val="24"/>
                <w:szCs w:val="24"/>
                <w:lang w:eastAsia="ru-RU"/>
              </w:rPr>
              <w:t>Новошахтинск</w:t>
            </w:r>
            <w:r>
              <w:rPr>
                <w:rFonts w:ascii="Arial" w:hAnsi="Arial" w:cs="Arial"/>
                <w:sz w:val="24"/>
                <w:szCs w:val="24"/>
                <w:lang w:eastAsia="ru-RU"/>
              </w:rPr>
              <w:t xml:space="preserve">-  граница с Луганской Народной Республикой», </w:t>
            </w:r>
            <w:r w:rsidR="00D7102B">
              <w:rPr>
                <w:rFonts w:ascii="Arial" w:hAnsi="Arial" w:cs="Arial"/>
                <w:sz w:val="24"/>
                <w:szCs w:val="24"/>
                <w:lang w:eastAsia="ru-RU"/>
              </w:rPr>
              <w:t>(</w:t>
            </w:r>
            <w:r>
              <w:rPr>
                <w:rFonts w:ascii="Arial" w:hAnsi="Arial" w:cs="Arial"/>
                <w:sz w:val="24"/>
                <w:szCs w:val="24"/>
                <w:lang w:eastAsia="ru-RU"/>
              </w:rPr>
              <w:t>ул. Харьковская, в районе дома № 1</w:t>
            </w:r>
            <w:r w:rsidR="00681701">
              <w:rPr>
                <w:rFonts w:ascii="Arial" w:hAnsi="Arial" w:cs="Arial"/>
                <w:sz w:val="24"/>
                <w:szCs w:val="24"/>
                <w:lang w:eastAsia="ru-RU"/>
              </w:rPr>
              <w:t>05</w:t>
            </w:r>
          </w:p>
        </w:tc>
        <w:tc>
          <w:tcPr>
            <w:tcW w:w="1843" w:type="dxa"/>
            <w:tcBorders>
              <w:top w:val="outset" w:sz="6" w:space="0" w:color="auto"/>
              <w:left w:val="outset" w:sz="6" w:space="0" w:color="auto"/>
              <w:bottom w:val="outset" w:sz="6" w:space="0" w:color="auto"/>
              <w:right w:val="outset" w:sz="6" w:space="0" w:color="auto"/>
            </w:tcBorders>
            <w:vAlign w:val="center"/>
          </w:tcPr>
          <w:p w:rsidR="00EF555E" w:rsidRDefault="00EF555E" w:rsidP="003E2092">
            <w:pPr>
              <w:spacing w:before="100" w:beforeAutospacing="1" w:after="100" w:afterAutospacing="1"/>
              <w:rPr>
                <w:rFonts w:ascii="Arial" w:hAnsi="Arial" w:cs="Arial"/>
                <w:sz w:val="24"/>
                <w:szCs w:val="24"/>
                <w:lang w:eastAsia="ru-RU"/>
              </w:rPr>
            </w:pPr>
            <w:r w:rsidRPr="0052117B">
              <w:rPr>
                <w:rFonts w:ascii="Arial" w:hAnsi="Arial" w:cs="Arial"/>
                <w:sz w:val="24"/>
                <w:szCs w:val="24"/>
                <w:lang w:eastAsia="ru-RU"/>
              </w:rPr>
              <w:t>Щитовая ус</w:t>
            </w:r>
            <w:r>
              <w:rPr>
                <w:rFonts w:ascii="Arial" w:hAnsi="Arial" w:cs="Arial"/>
                <w:sz w:val="24"/>
                <w:szCs w:val="24"/>
                <w:lang w:eastAsia="ru-RU"/>
              </w:rPr>
              <w:t>тановка , ширина 6</w:t>
            </w:r>
            <w:r w:rsidRPr="0052117B">
              <w:rPr>
                <w:rFonts w:ascii="Arial" w:hAnsi="Arial" w:cs="Arial"/>
                <w:sz w:val="24"/>
                <w:szCs w:val="24"/>
                <w:lang w:eastAsia="ru-RU"/>
              </w:rPr>
              <w:t xml:space="preserve">,0 м, высота </w:t>
            </w:r>
            <w:r>
              <w:rPr>
                <w:rFonts w:ascii="Arial" w:hAnsi="Arial" w:cs="Arial"/>
                <w:sz w:val="24"/>
                <w:szCs w:val="24"/>
                <w:lang w:eastAsia="ru-RU"/>
              </w:rPr>
              <w:t>3, 0 м, высота стойки 4,5</w:t>
            </w:r>
            <w:r w:rsidRPr="0052117B">
              <w:rPr>
                <w:rFonts w:ascii="Arial" w:hAnsi="Arial" w:cs="Arial"/>
                <w:sz w:val="24"/>
                <w:szCs w:val="24"/>
                <w:lang w:eastAsia="ru-RU"/>
              </w:rPr>
              <w:t xml:space="preserve"> м </w:t>
            </w:r>
          </w:p>
          <w:p w:rsidR="00EF555E" w:rsidRDefault="00EF555E" w:rsidP="003E2092">
            <w:pPr>
              <w:spacing w:before="100" w:beforeAutospacing="1" w:after="100" w:afterAutospacing="1"/>
              <w:rPr>
                <w:rFonts w:ascii="Arial" w:hAnsi="Arial" w:cs="Arial"/>
                <w:sz w:val="24"/>
                <w:szCs w:val="24"/>
                <w:lang w:eastAsia="ru-RU"/>
              </w:rPr>
            </w:pPr>
            <w:r>
              <w:rPr>
                <w:rFonts w:ascii="Arial" w:hAnsi="Arial" w:cs="Arial"/>
                <w:sz w:val="24"/>
                <w:szCs w:val="24"/>
                <w:lang w:eastAsia="ru-RU"/>
              </w:rPr>
              <w:t>Кол-во РК -2</w:t>
            </w:r>
          </w:p>
          <w:p w:rsidR="00EF555E" w:rsidRPr="0052117B" w:rsidRDefault="00EF555E" w:rsidP="003E2092">
            <w:pPr>
              <w:spacing w:before="100" w:beforeAutospacing="1" w:after="100" w:afterAutospacing="1"/>
              <w:rPr>
                <w:rFonts w:ascii="Arial" w:hAnsi="Arial" w:cs="Arial"/>
                <w:sz w:val="24"/>
                <w:szCs w:val="24"/>
                <w:lang w:eastAsia="ru-RU"/>
              </w:rPr>
            </w:pPr>
          </w:p>
          <w:p w:rsidR="00EF555E" w:rsidRPr="0052117B" w:rsidRDefault="00EF555E" w:rsidP="003E2092">
            <w:pPr>
              <w:spacing w:before="100" w:beforeAutospacing="1" w:after="100" w:afterAutospacing="1"/>
              <w:rPr>
                <w:rFonts w:ascii="Arial" w:hAnsi="Arial" w:cs="Arial"/>
                <w:sz w:val="24"/>
                <w:szCs w:val="24"/>
                <w:lang w:eastAsia="ru-RU"/>
              </w:rPr>
            </w:pPr>
            <w:r w:rsidRPr="0052117B">
              <w:rPr>
                <w:rFonts w:ascii="Arial" w:hAnsi="Arial" w:cs="Arial"/>
                <w:sz w:val="24"/>
                <w:szCs w:val="24"/>
                <w:lang w:eastAsia="ru-RU"/>
              </w:rPr>
              <w:t> </w:t>
            </w:r>
          </w:p>
        </w:tc>
        <w:tc>
          <w:tcPr>
            <w:tcW w:w="1437" w:type="dxa"/>
            <w:tcBorders>
              <w:top w:val="outset" w:sz="6" w:space="0" w:color="auto"/>
              <w:left w:val="outset" w:sz="6" w:space="0" w:color="auto"/>
              <w:bottom w:val="outset" w:sz="6" w:space="0" w:color="auto"/>
              <w:right w:val="outset" w:sz="6" w:space="0" w:color="auto"/>
            </w:tcBorders>
            <w:vAlign w:val="center"/>
          </w:tcPr>
          <w:p w:rsidR="00EF555E" w:rsidRPr="0052117B" w:rsidRDefault="00EF555E" w:rsidP="003E2092">
            <w:pPr>
              <w:spacing w:before="100" w:beforeAutospacing="1" w:after="100" w:afterAutospacing="1"/>
              <w:jc w:val="center"/>
              <w:rPr>
                <w:rFonts w:ascii="Arial" w:hAnsi="Arial" w:cs="Arial"/>
                <w:sz w:val="24"/>
                <w:szCs w:val="24"/>
                <w:lang w:eastAsia="ru-RU"/>
              </w:rPr>
            </w:pPr>
            <w:r>
              <w:rPr>
                <w:rFonts w:ascii="Arial" w:hAnsi="Arial" w:cs="Arial"/>
                <w:sz w:val="24"/>
                <w:szCs w:val="24"/>
                <w:lang w:eastAsia="ru-RU"/>
              </w:rPr>
              <w:t>36,0</w:t>
            </w:r>
          </w:p>
        </w:tc>
        <w:tc>
          <w:tcPr>
            <w:tcW w:w="1479" w:type="dxa"/>
            <w:tcBorders>
              <w:top w:val="outset" w:sz="6" w:space="0" w:color="auto"/>
              <w:left w:val="outset" w:sz="6" w:space="0" w:color="auto"/>
              <w:bottom w:val="outset" w:sz="6" w:space="0" w:color="auto"/>
              <w:right w:val="outset" w:sz="6" w:space="0" w:color="auto"/>
            </w:tcBorders>
            <w:vAlign w:val="center"/>
          </w:tcPr>
          <w:p w:rsidR="00EF555E" w:rsidRDefault="00EF555E" w:rsidP="003E2092">
            <w:pPr>
              <w:spacing w:before="100" w:beforeAutospacing="1" w:after="100" w:afterAutospacing="1"/>
              <w:jc w:val="center"/>
              <w:rPr>
                <w:rFonts w:ascii="Arial" w:hAnsi="Arial" w:cs="Arial"/>
                <w:sz w:val="24"/>
                <w:szCs w:val="24"/>
                <w:lang w:eastAsia="ru-RU"/>
              </w:rPr>
            </w:pPr>
          </w:p>
          <w:p w:rsidR="00EF555E" w:rsidRDefault="00EF555E" w:rsidP="003E2092">
            <w:pPr>
              <w:spacing w:before="100" w:beforeAutospacing="1" w:after="100" w:afterAutospacing="1"/>
              <w:jc w:val="center"/>
              <w:rPr>
                <w:rFonts w:ascii="Arial" w:hAnsi="Arial" w:cs="Arial"/>
                <w:sz w:val="24"/>
                <w:szCs w:val="24"/>
                <w:lang w:eastAsia="ru-RU"/>
              </w:rPr>
            </w:pPr>
            <w:r>
              <w:rPr>
                <w:rFonts w:ascii="Arial" w:hAnsi="Arial" w:cs="Arial"/>
                <w:sz w:val="24"/>
                <w:szCs w:val="24"/>
                <w:lang w:eastAsia="ru-RU"/>
              </w:rPr>
              <w:t>24666,87</w:t>
            </w:r>
          </w:p>
          <w:p w:rsidR="00EF555E" w:rsidRPr="0052117B" w:rsidRDefault="00EF555E" w:rsidP="003E2092">
            <w:pPr>
              <w:spacing w:before="100" w:beforeAutospacing="1" w:after="100" w:afterAutospacing="1"/>
              <w:jc w:val="center"/>
              <w:rPr>
                <w:rFonts w:ascii="Arial" w:hAnsi="Arial" w:cs="Arial"/>
                <w:sz w:val="24"/>
                <w:szCs w:val="24"/>
                <w:lang w:eastAsia="ru-RU"/>
              </w:rPr>
            </w:pPr>
          </w:p>
        </w:tc>
        <w:tc>
          <w:tcPr>
            <w:tcW w:w="1479" w:type="dxa"/>
            <w:tcBorders>
              <w:top w:val="outset" w:sz="6" w:space="0" w:color="auto"/>
              <w:left w:val="outset" w:sz="6" w:space="0" w:color="auto"/>
              <w:bottom w:val="outset" w:sz="6" w:space="0" w:color="auto"/>
              <w:right w:val="outset" w:sz="6" w:space="0" w:color="auto"/>
            </w:tcBorders>
            <w:vAlign w:val="center"/>
          </w:tcPr>
          <w:p w:rsidR="00EF555E" w:rsidRDefault="00EF555E" w:rsidP="003E2092">
            <w:pPr>
              <w:spacing w:before="100" w:beforeAutospacing="1" w:after="100" w:afterAutospacing="1"/>
              <w:jc w:val="center"/>
              <w:rPr>
                <w:rFonts w:ascii="Arial" w:hAnsi="Arial" w:cs="Arial"/>
                <w:sz w:val="24"/>
                <w:szCs w:val="24"/>
                <w:lang w:eastAsia="ru-RU"/>
              </w:rPr>
            </w:pPr>
          </w:p>
          <w:p w:rsidR="00EF555E" w:rsidRDefault="00EF555E" w:rsidP="003E2092">
            <w:pPr>
              <w:spacing w:before="100" w:beforeAutospacing="1" w:after="100" w:afterAutospacing="1"/>
              <w:jc w:val="center"/>
              <w:rPr>
                <w:rFonts w:ascii="Arial" w:hAnsi="Arial" w:cs="Arial"/>
                <w:sz w:val="24"/>
                <w:szCs w:val="24"/>
                <w:lang w:eastAsia="ru-RU"/>
              </w:rPr>
            </w:pPr>
            <w:r>
              <w:rPr>
                <w:rFonts w:ascii="Arial" w:hAnsi="Arial" w:cs="Arial"/>
                <w:sz w:val="24"/>
                <w:szCs w:val="24"/>
                <w:lang w:eastAsia="ru-RU"/>
              </w:rPr>
              <w:t>4933,37</w:t>
            </w:r>
          </w:p>
          <w:p w:rsidR="00EF555E" w:rsidRPr="0052117B" w:rsidRDefault="00EF555E" w:rsidP="003E2092">
            <w:pPr>
              <w:spacing w:before="100" w:beforeAutospacing="1" w:after="100" w:afterAutospacing="1"/>
              <w:jc w:val="center"/>
              <w:rPr>
                <w:rFonts w:ascii="Arial" w:hAnsi="Arial" w:cs="Arial"/>
                <w:sz w:val="24"/>
                <w:szCs w:val="24"/>
                <w:lang w:eastAsia="ru-RU"/>
              </w:rPr>
            </w:pPr>
          </w:p>
        </w:tc>
        <w:tc>
          <w:tcPr>
            <w:tcW w:w="1479" w:type="dxa"/>
            <w:tcBorders>
              <w:top w:val="outset" w:sz="6" w:space="0" w:color="auto"/>
              <w:left w:val="outset" w:sz="6" w:space="0" w:color="auto"/>
              <w:bottom w:val="outset" w:sz="6" w:space="0" w:color="auto"/>
              <w:right w:val="outset" w:sz="6" w:space="0" w:color="auto"/>
            </w:tcBorders>
            <w:vAlign w:val="center"/>
          </w:tcPr>
          <w:p w:rsidR="00EF555E" w:rsidRDefault="00EF555E" w:rsidP="003E2092">
            <w:pPr>
              <w:spacing w:before="100" w:beforeAutospacing="1" w:after="100" w:afterAutospacing="1"/>
              <w:rPr>
                <w:rFonts w:ascii="Arial" w:hAnsi="Arial" w:cs="Arial"/>
                <w:sz w:val="24"/>
                <w:szCs w:val="24"/>
                <w:lang w:eastAsia="ru-RU"/>
              </w:rPr>
            </w:pPr>
            <w:r>
              <w:rPr>
                <w:rFonts w:ascii="Arial" w:hAnsi="Arial" w:cs="Arial"/>
                <w:sz w:val="24"/>
                <w:szCs w:val="24"/>
                <w:lang w:eastAsia="ru-RU"/>
              </w:rPr>
              <w:t xml:space="preserve">   </w:t>
            </w:r>
          </w:p>
          <w:p w:rsidR="00EF555E" w:rsidRDefault="00EF555E" w:rsidP="003E2092">
            <w:pPr>
              <w:spacing w:before="100" w:beforeAutospacing="1" w:after="100" w:afterAutospacing="1"/>
              <w:rPr>
                <w:rFonts w:ascii="Arial" w:hAnsi="Arial" w:cs="Arial"/>
                <w:sz w:val="24"/>
                <w:szCs w:val="24"/>
                <w:lang w:eastAsia="ru-RU"/>
              </w:rPr>
            </w:pPr>
            <w:r>
              <w:rPr>
                <w:rFonts w:ascii="Arial" w:hAnsi="Arial" w:cs="Arial"/>
                <w:sz w:val="24"/>
                <w:szCs w:val="24"/>
                <w:lang w:eastAsia="ru-RU"/>
              </w:rPr>
              <w:t xml:space="preserve"> 740</w:t>
            </w:r>
          </w:p>
          <w:p w:rsidR="00EF555E" w:rsidRPr="0052117B" w:rsidRDefault="00EF555E" w:rsidP="003E2092">
            <w:pPr>
              <w:spacing w:before="100" w:beforeAutospacing="1" w:after="100" w:afterAutospacing="1"/>
              <w:rPr>
                <w:rFonts w:ascii="Arial" w:hAnsi="Arial" w:cs="Arial"/>
                <w:sz w:val="24"/>
                <w:szCs w:val="24"/>
                <w:lang w:eastAsia="ru-RU"/>
              </w:rPr>
            </w:pPr>
          </w:p>
        </w:tc>
      </w:tr>
      <w:tr w:rsidR="00F445E5" w:rsidRPr="0052117B" w:rsidTr="0047564F">
        <w:trPr>
          <w:tblCellSpacing w:w="0" w:type="dxa"/>
        </w:trPr>
        <w:tc>
          <w:tcPr>
            <w:tcW w:w="525" w:type="dxa"/>
            <w:tcBorders>
              <w:top w:val="outset" w:sz="6" w:space="0" w:color="auto"/>
              <w:left w:val="outset" w:sz="6" w:space="0" w:color="auto"/>
              <w:bottom w:val="outset" w:sz="6" w:space="0" w:color="auto"/>
              <w:right w:val="outset" w:sz="6" w:space="0" w:color="auto"/>
            </w:tcBorders>
            <w:vAlign w:val="center"/>
          </w:tcPr>
          <w:p w:rsidR="00F445E5" w:rsidRDefault="00F445E5" w:rsidP="00087D0B">
            <w:pPr>
              <w:spacing w:before="100" w:beforeAutospacing="1" w:after="100" w:afterAutospacing="1"/>
              <w:jc w:val="center"/>
              <w:rPr>
                <w:rFonts w:ascii="Arial" w:hAnsi="Arial" w:cs="Arial"/>
                <w:sz w:val="24"/>
                <w:szCs w:val="24"/>
                <w:lang w:eastAsia="ru-RU"/>
              </w:rPr>
            </w:pPr>
            <w:r>
              <w:rPr>
                <w:rFonts w:ascii="Arial" w:hAnsi="Arial" w:cs="Arial"/>
                <w:sz w:val="24"/>
                <w:szCs w:val="24"/>
                <w:lang w:eastAsia="ru-RU"/>
              </w:rPr>
              <w:t>6</w:t>
            </w:r>
          </w:p>
        </w:tc>
        <w:tc>
          <w:tcPr>
            <w:tcW w:w="2042" w:type="dxa"/>
            <w:tcBorders>
              <w:top w:val="outset" w:sz="6" w:space="0" w:color="auto"/>
              <w:left w:val="outset" w:sz="6" w:space="0" w:color="auto"/>
              <w:bottom w:val="outset" w:sz="6" w:space="0" w:color="auto"/>
              <w:right w:val="outset" w:sz="6" w:space="0" w:color="auto"/>
            </w:tcBorders>
            <w:vAlign w:val="center"/>
          </w:tcPr>
          <w:p w:rsidR="00F445E5" w:rsidRDefault="00F445E5" w:rsidP="003E2092">
            <w:pPr>
              <w:spacing w:before="100" w:beforeAutospacing="1" w:after="100" w:afterAutospacing="1"/>
              <w:rPr>
                <w:rFonts w:ascii="Arial" w:hAnsi="Arial" w:cs="Arial"/>
                <w:sz w:val="24"/>
                <w:szCs w:val="24"/>
                <w:lang w:eastAsia="ru-RU"/>
              </w:rPr>
            </w:pPr>
            <w:r>
              <w:rPr>
                <w:rFonts w:ascii="Arial" w:hAnsi="Arial" w:cs="Arial"/>
                <w:sz w:val="24"/>
                <w:szCs w:val="24"/>
                <w:lang w:eastAsia="ru-RU"/>
              </w:rPr>
              <w:t>№ 7.3</w:t>
            </w:r>
            <w:r w:rsidRPr="0052117B">
              <w:rPr>
                <w:rFonts w:ascii="Arial" w:hAnsi="Arial" w:cs="Arial"/>
                <w:sz w:val="24"/>
                <w:szCs w:val="24"/>
                <w:lang w:eastAsia="ru-RU"/>
              </w:rPr>
              <w:t xml:space="preserve">. </w:t>
            </w:r>
          </w:p>
          <w:p w:rsidR="00F445E5" w:rsidRPr="0088677E" w:rsidRDefault="00DD2C0C" w:rsidP="0088677E">
            <w:pPr>
              <w:spacing w:before="100" w:beforeAutospacing="1" w:after="100" w:afterAutospacing="1"/>
              <w:rPr>
                <w:rFonts w:ascii="Arial" w:hAnsi="Arial" w:cs="Arial"/>
                <w:sz w:val="24"/>
                <w:szCs w:val="24"/>
                <w:lang w:eastAsia="ru-RU"/>
              </w:rPr>
            </w:pPr>
            <w:r>
              <w:rPr>
                <w:rFonts w:ascii="Arial" w:hAnsi="Arial" w:cs="Arial"/>
                <w:sz w:val="24"/>
                <w:szCs w:val="24"/>
                <w:lang w:eastAsia="ru-RU"/>
              </w:rPr>
              <w:t>Г.</w:t>
            </w:r>
            <w:r w:rsidR="00F445E5" w:rsidRPr="0052117B">
              <w:rPr>
                <w:rFonts w:ascii="Arial" w:hAnsi="Arial" w:cs="Arial"/>
                <w:sz w:val="24"/>
                <w:szCs w:val="24"/>
                <w:lang w:eastAsia="ru-RU"/>
              </w:rPr>
              <w:t>Новошахтинск</w:t>
            </w:r>
            <w:r>
              <w:rPr>
                <w:rFonts w:ascii="Arial" w:hAnsi="Arial" w:cs="Arial"/>
                <w:sz w:val="24"/>
                <w:szCs w:val="24"/>
                <w:lang w:eastAsia="ru-RU"/>
              </w:rPr>
              <w:t>,</w:t>
            </w:r>
            <w:r w:rsidR="00F445E5">
              <w:rPr>
                <w:rFonts w:ascii="Arial" w:hAnsi="Arial" w:cs="Arial"/>
                <w:sz w:val="24"/>
                <w:szCs w:val="24"/>
                <w:lang w:eastAsia="ru-RU"/>
              </w:rPr>
              <w:t xml:space="preserve"> </w:t>
            </w:r>
            <w:r w:rsidR="00454A98">
              <w:rPr>
                <w:rFonts w:ascii="Arial" w:hAnsi="Arial" w:cs="Arial"/>
                <w:sz w:val="24"/>
                <w:szCs w:val="24"/>
                <w:lang w:eastAsia="ru-RU"/>
              </w:rPr>
              <w:t>ул. Газопроводная, в районе дома № 3, обочина дороги</w:t>
            </w:r>
            <w:r w:rsidR="00F445E5">
              <w:rPr>
                <w:rFonts w:ascii="Arial" w:hAnsi="Arial" w:cs="Arial"/>
                <w:sz w:val="24"/>
                <w:szCs w:val="24"/>
                <w:lang w:eastAsia="ru-RU"/>
              </w:rPr>
              <w:t xml:space="preserve"> </w:t>
            </w:r>
          </w:p>
        </w:tc>
        <w:tc>
          <w:tcPr>
            <w:tcW w:w="1843" w:type="dxa"/>
            <w:tcBorders>
              <w:top w:val="outset" w:sz="6" w:space="0" w:color="auto"/>
              <w:left w:val="outset" w:sz="6" w:space="0" w:color="auto"/>
              <w:bottom w:val="outset" w:sz="6" w:space="0" w:color="auto"/>
              <w:right w:val="outset" w:sz="6" w:space="0" w:color="auto"/>
            </w:tcBorders>
            <w:vAlign w:val="center"/>
          </w:tcPr>
          <w:p w:rsidR="00F445E5" w:rsidRDefault="00F445E5" w:rsidP="003E2092">
            <w:pPr>
              <w:spacing w:before="100" w:beforeAutospacing="1" w:after="100" w:afterAutospacing="1"/>
              <w:rPr>
                <w:rFonts w:ascii="Arial" w:hAnsi="Arial" w:cs="Arial"/>
                <w:sz w:val="24"/>
                <w:szCs w:val="24"/>
                <w:lang w:eastAsia="ru-RU"/>
              </w:rPr>
            </w:pPr>
            <w:r w:rsidRPr="0052117B">
              <w:rPr>
                <w:rFonts w:ascii="Arial" w:hAnsi="Arial" w:cs="Arial"/>
                <w:sz w:val="24"/>
                <w:szCs w:val="24"/>
                <w:lang w:eastAsia="ru-RU"/>
              </w:rPr>
              <w:t>Щитовая ус</w:t>
            </w:r>
            <w:r>
              <w:rPr>
                <w:rFonts w:ascii="Arial" w:hAnsi="Arial" w:cs="Arial"/>
                <w:sz w:val="24"/>
                <w:szCs w:val="24"/>
                <w:lang w:eastAsia="ru-RU"/>
              </w:rPr>
              <w:t>тановка , ширина 6</w:t>
            </w:r>
            <w:r w:rsidRPr="0052117B">
              <w:rPr>
                <w:rFonts w:ascii="Arial" w:hAnsi="Arial" w:cs="Arial"/>
                <w:sz w:val="24"/>
                <w:szCs w:val="24"/>
                <w:lang w:eastAsia="ru-RU"/>
              </w:rPr>
              <w:t xml:space="preserve">,0 м, высота </w:t>
            </w:r>
            <w:r>
              <w:rPr>
                <w:rFonts w:ascii="Arial" w:hAnsi="Arial" w:cs="Arial"/>
                <w:sz w:val="24"/>
                <w:szCs w:val="24"/>
                <w:lang w:eastAsia="ru-RU"/>
              </w:rPr>
              <w:t>3, 0 м, высота стойки 4,5</w:t>
            </w:r>
            <w:r w:rsidRPr="0052117B">
              <w:rPr>
                <w:rFonts w:ascii="Arial" w:hAnsi="Arial" w:cs="Arial"/>
                <w:sz w:val="24"/>
                <w:szCs w:val="24"/>
                <w:lang w:eastAsia="ru-RU"/>
              </w:rPr>
              <w:t xml:space="preserve"> м </w:t>
            </w:r>
          </w:p>
          <w:p w:rsidR="00F445E5" w:rsidRDefault="00F445E5" w:rsidP="003E2092">
            <w:pPr>
              <w:spacing w:before="100" w:beforeAutospacing="1" w:after="100" w:afterAutospacing="1"/>
              <w:rPr>
                <w:rFonts w:ascii="Arial" w:hAnsi="Arial" w:cs="Arial"/>
                <w:sz w:val="24"/>
                <w:szCs w:val="24"/>
                <w:lang w:eastAsia="ru-RU"/>
              </w:rPr>
            </w:pPr>
            <w:r>
              <w:rPr>
                <w:rFonts w:ascii="Arial" w:hAnsi="Arial" w:cs="Arial"/>
                <w:sz w:val="24"/>
                <w:szCs w:val="24"/>
                <w:lang w:eastAsia="ru-RU"/>
              </w:rPr>
              <w:t>Кол-во РК -2</w:t>
            </w:r>
          </w:p>
          <w:p w:rsidR="00F445E5" w:rsidRPr="0052117B" w:rsidRDefault="00F445E5" w:rsidP="003E2092">
            <w:pPr>
              <w:spacing w:before="100" w:beforeAutospacing="1" w:after="100" w:afterAutospacing="1"/>
              <w:rPr>
                <w:rFonts w:ascii="Arial" w:hAnsi="Arial" w:cs="Arial"/>
                <w:sz w:val="24"/>
                <w:szCs w:val="24"/>
                <w:lang w:eastAsia="ru-RU"/>
              </w:rPr>
            </w:pPr>
          </w:p>
          <w:p w:rsidR="00F445E5" w:rsidRPr="0052117B" w:rsidRDefault="00F445E5" w:rsidP="003E2092">
            <w:pPr>
              <w:spacing w:before="100" w:beforeAutospacing="1" w:after="100" w:afterAutospacing="1"/>
              <w:rPr>
                <w:rFonts w:ascii="Arial" w:hAnsi="Arial" w:cs="Arial"/>
                <w:sz w:val="24"/>
                <w:szCs w:val="24"/>
                <w:lang w:eastAsia="ru-RU"/>
              </w:rPr>
            </w:pPr>
            <w:r w:rsidRPr="0052117B">
              <w:rPr>
                <w:rFonts w:ascii="Arial" w:hAnsi="Arial" w:cs="Arial"/>
                <w:sz w:val="24"/>
                <w:szCs w:val="24"/>
                <w:lang w:eastAsia="ru-RU"/>
              </w:rPr>
              <w:t> </w:t>
            </w:r>
          </w:p>
        </w:tc>
        <w:tc>
          <w:tcPr>
            <w:tcW w:w="1437" w:type="dxa"/>
            <w:tcBorders>
              <w:top w:val="outset" w:sz="6" w:space="0" w:color="auto"/>
              <w:left w:val="outset" w:sz="6" w:space="0" w:color="auto"/>
              <w:bottom w:val="outset" w:sz="6" w:space="0" w:color="auto"/>
              <w:right w:val="outset" w:sz="6" w:space="0" w:color="auto"/>
            </w:tcBorders>
            <w:vAlign w:val="center"/>
          </w:tcPr>
          <w:p w:rsidR="00F445E5" w:rsidRPr="0052117B" w:rsidRDefault="00F445E5" w:rsidP="003E2092">
            <w:pPr>
              <w:spacing w:before="100" w:beforeAutospacing="1" w:after="100" w:afterAutospacing="1"/>
              <w:jc w:val="center"/>
              <w:rPr>
                <w:rFonts w:ascii="Arial" w:hAnsi="Arial" w:cs="Arial"/>
                <w:sz w:val="24"/>
                <w:szCs w:val="24"/>
                <w:lang w:eastAsia="ru-RU"/>
              </w:rPr>
            </w:pPr>
            <w:r>
              <w:rPr>
                <w:rFonts w:ascii="Arial" w:hAnsi="Arial" w:cs="Arial"/>
                <w:sz w:val="24"/>
                <w:szCs w:val="24"/>
                <w:lang w:eastAsia="ru-RU"/>
              </w:rPr>
              <w:t>36,0</w:t>
            </w:r>
          </w:p>
        </w:tc>
        <w:tc>
          <w:tcPr>
            <w:tcW w:w="1479" w:type="dxa"/>
            <w:tcBorders>
              <w:top w:val="outset" w:sz="6" w:space="0" w:color="auto"/>
              <w:left w:val="outset" w:sz="6" w:space="0" w:color="auto"/>
              <w:bottom w:val="outset" w:sz="6" w:space="0" w:color="auto"/>
              <w:right w:val="outset" w:sz="6" w:space="0" w:color="auto"/>
            </w:tcBorders>
            <w:vAlign w:val="center"/>
          </w:tcPr>
          <w:p w:rsidR="00F445E5" w:rsidRDefault="00F445E5" w:rsidP="003E2092">
            <w:pPr>
              <w:spacing w:before="100" w:beforeAutospacing="1" w:after="100" w:afterAutospacing="1"/>
              <w:jc w:val="center"/>
              <w:rPr>
                <w:rFonts w:ascii="Arial" w:hAnsi="Arial" w:cs="Arial"/>
                <w:sz w:val="24"/>
                <w:szCs w:val="24"/>
                <w:lang w:eastAsia="ru-RU"/>
              </w:rPr>
            </w:pPr>
          </w:p>
          <w:p w:rsidR="00F445E5" w:rsidRDefault="00183C9B" w:rsidP="003E2092">
            <w:pPr>
              <w:spacing w:before="100" w:beforeAutospacing="1" w:after="100" w:afterAutospacing="1"/>
              <w:jc w:val="center"/>
              <w:rPr>
                <w:rFonts w:ascii="Arial" w:hAnsi="Arial" w:cs="Arial"/>
                <w:sz w:val="24"/>
                <w:szCs w:val="24"/>
                <w:lang w:eastAsia="ru-RU"/>
              </w:rPr>
            </w:pPr>
            <w:r>
              <w:rPr>
                <w:rFonts w:ascii="Arial" w:hAnsi="Arial" w:cs="Arial"/>
                <w:sz w:val="24"/>
                <w:szCs w:val="24"/>
                <w:lang w:eastAsia="ru-RU"/>
              </w:rPr>
              <w:t>17266,81</w:t>
            </w:r>
          </w:p>
          <w:p w:rsidR="00F445E5" w:rsidRPr="0052117B" w:rsidRDefault="00F445E5" w:rsidP="003E2092">
            <w:pPr>
              <w:spacing w:before="100" w:beforeAutospacing="1" w:after="100" w:afterAutospacing="1"/>
              <w:jc w:val="center"/>
              <w:rPr>
                <w:rFonts w:ascii="Arial" w:hAnsi="Arial" w:cs="Arial"/>
                <w:sz w:val="24"/>
                <w:szCs w:val="24"/>
                <w:lang w:eastAsia="ru-RU"/>
              </w:rPr>
            </w:pPr>
          </w:p>
        </w:tc>
        <w:tc>
          <w:tcPr>
            <w:tcW w:w="1479" w:type="dxa"/>
            <w:tcBorders>
              <w:top w:val="outset" w:sz="6" w:space="0" w:color="auto"/>
              <w:left w:val="outset" w:sz="6" w:space="0" w:color="auto"/>
              <w:bottom w:val="outset" w:sz="6" w:space="0" w:color="auto"/>
              <w:right w:val="outset" w:sz="6" w:space="0" w:color="auto"/>
            </w:tcBorders>
            <w:vAlign w:val="center"/>
          </w:tcPr>
          <w:p w:rsidR="00F445E5" w:rsidRDefault="00F445E5" w:rsidP="003E2092">
            <w:pPr>
              <w:spacing w:before="100" w:beforeAutospacing="1" w:after="100" w:afterAutospacing="1"/>
              <w:jc w:val="center"/>
              <w:rPr>
                <w:rFonts w:ascii="Arial" w:hAnsi="Arial" w:cs="Arial"/>
                <w:sz w:val="24"/>
                <w:szCs w:val="24"/>
                <w:lang w:eastAsia="ru-RU"/>
              </w:rPr>
            </w:pPr>
          </w:p>
          <w:p w:rsidR="00F445E5" w:rsidRDefault="005133BF" w:rsidP="003E2092">
            <w:pPr>
              <w:spacing w:before="100" w:beforeAutospacing="1" w:after="100" w:afterAutospacing="1"/>
              <w:jc w:val="center"/>
              <w:rPr>
                <w:rFonts w:ascii="Arial" w:hAnsi="Arial" w:cs="Arial"/>
                <w:sz w:val="24"/>
                <w:szCs w:val="24"/>
                <w:lang w:eastAsia="ru-RU"/>
              </w:rPr>
            </w:pPr>
            <w:r>
              <w:rPr>
                <w:rFonts w:ascii="Arial" w:hAnsi="Arial" w:cs="Arial"/>
                <w:sz w:val="24"/>
                <w:szCs w:val="24"/>
                <w:lang w:eastAsia="ru-RU"/>
              </w:rPr>
              <w:t>3453,36</w:t>
            </w:r>
          </w:p>
          <w:p w:rsidR="00F445E5" w:rsidRPr="0052117B" w:rsidRDefault="00F445E5" w:rsidP="003E2092">
            <w:pPr>
              <w:spacing w:before="100" w:beforeAutospacing="1" w:after="100" w:afterAutospacing="1"/>
              <w:jc w:val="center"/>
              <w:rPr>
                <w:rFonts w:ascii="Arial" w:hAnsi="Arial" w:cs="Arial"/>
                <w:sz w:val="24"/>
                <w:szCs w:val="24"/>
                <w:lang w:eastAsia="ru-RU"/>
              </w:rPr>
            </w:pPr>
          </w:p>
        </w:tc>
        <w:tc>
          <w:tcPr>
            <w:tcW w:w="1479" w:type="dxa"/>
            <w:tcBorders>
              <w:top w:val="outset" w:sz="6" w:space="0" w:color="auto"/>
              <w:left w:val="outset" w:sz="6" w:space="0" w:color="auto"/>
              <w:bottom w:val="outset" w:sz="6" w:space="0" w:color="auto"/>
              <w:right w:val="outset" w:sz="6" w:space="0" w:color="auto"/>
            </w:tcBorders>
            <w:vAlign w:val="center"/>
          </w:tcPr>
          <w:p w:rsidR="00F445E5" w:rsidRDefault="00F445E5" w:rsidP="003E2092">
            <w:pPr>
              <w:spacing w:before="100" w:beforeAutospacing="1" w:after="100" w:afterAutospacing="1"/>
              <w:rPr>
                <w:rFonts w:ascii="Arial" w:hAnsi="Arial" w:cs="Arial"/>
                <w:sz w:val="24"/>
                <w:szCs w:val="24"/>
                <w:lang w:eastAsia="ru-RU"/>
              </w:rPr>
            </w:pPr>
            <w:r>
              <w:rPr>
                <w:rFonts w:ascii="Arial" w:hAnsi="Arial" w:cs="Arial"/>
                <w:sz w:val="24"/>
                <w:szCs w:val="24"/>
                <w:lang w:eastAsia="ru-RU"/>
              </w:rPr>
              <w:t xml:space="preserve">   </w:t>
            </w:r>
          </w:p>
          <w:p w:rsidR="00F445E5" w:rsidRDefault="00F445E5" w:rsidP="003E2092">
            <w:pPr>
              <w:spacing w:before="100" w:beforeAutospacing="1" w:after="100" w:afterAutospacing="1"/>
              <w:rPr>
                <w:rFonts w:ascii="Arial" w:hAnsi="Arial" w:cs="Arial"/>
                <w:sz w:val="24"/>
                <w:szCs w:val="24"/>
                <w:lang w:eastAsia="ru-RU"/>
              </w:rPr>
            </w:pPr>
            <w:r>
              <w:rPr>
                <w:rFonts w:ascii="Arial" w:hAnsi="Arial" w:cs="Arial"/>
                <w:sz w:val="24"/>
                <w:szCs w:val="24"/>
                <w:lang w:eastAsia="ru-RU"/>
              </w:rPr>
              <w:t xml:space="preserve"> </w:t>
            </w:r>
            <w:r w:rsidR="005133BF">
              <w:rPr>
                <w:rFonts w:ascii="Arial" w:hAnsi="Arial" w:cs="Arial"/>
                <w:sz w:val="24"/>
                <w:szCs w:val="24"/>
                <w:lang w:eastAsia="ru-RU"/>
              </w:rPr>
              <w:t>518</w:t>
            </w:r>
          </w:p>
          <w:p w:rsidR="00F445E5" w:rsidRPr="0052117B" w:rsidRDefault="00F445E5" w:rsidP="003E2092">
            <w:pPr>
              <w:spacing w:before="100" w:beforeAutospacing="1" w:after="100" w:afterAutospacing="1"/>
              <w:rPr>
                <w:rFonts w:ascii="Arial" w:hAnsi="Arial" w:cs="Arial"/>
                <w:sz w:val="24"/>
                <w:szCs w:val="24"/>
                <w:lang w:eastAsia="ru-RU"/>
              </w:rPr>
            </w:pPr>
          </w:p>
        </w:tc>
      </w:tr>
      <w:tr w:rsidR="0088677E" w:rsidRPr="0052117B" w:rsidTr="0047564F">
        <w:trPr>
          <w:tblCellSpacing w:w="0" w:type="dxa"/>
        </w:trPr>
        <w:tc>
          <w:tcPr>
            <w:tcW w:w="525" w:type="dxa"/>
            <w:tcBorders>
              <w:top w:val="outset" w:sz="6" w:space="0" w:color="auto"/>
              <w:left w:val="outset" w:sz="6" w:space="0" w:color="auto"/>
              <w:bottom w:val="outset" w:sz="6" w:space="0" w:color="auto"/>
              <w:right w:val="outset" w:sz="6" w:space="0" w:color="auto"/>
            </w:tcBorders>
            <w:vAlign w:val="center"/>
          </w:tcPr>
          <w:p w:rsidR="0088677E" w:rsidRDefault="00637407" w:rsidP="00087D0B">
            <w:pPr>
              <w:spacing w:before="100" w:beforeAutospacing="1" w:after="100" w:afterAutospacing="1"/>
              <w:jc w:val="center"/>
              <w:rPr>
                <w:rFonts w:ascii="Arial" w:hAnsi="Arial" w:cs="Arial"/>
                <w:sz w:val="24"/>
                <w:szCs w:val="24"/>
                <w:lang w:eastAsia="ru-RU"/>
              </w:rPr>
            </w:pPr>
            <w:r>
              <w:rPr>
                <w:rFonts w:ascii="Arial" w:hAnsi="Arial" w:cs="Arial"/>
                <w:sz w:val="24"/>
                <w:szCs w:val="24"/>
                <w:lang w:eastAsia="ru-RU"/>
              </w:rPr>
              <w:t>7</w:t>
            </w:r>
          </w:p>
        </w:tc>
        <w:tc>
          <w:tcPr>
            <w:tcW w:w="2042" w:type="dxa"/>
            <w:tcBorders>
              <w:top w:val="outset" w:sz="6" w:space="0" w:color="auto"/>
              <w:left w:val="outset" w:sz="6" w:space="0" w:color="auto"/>
              <w:bottom w:val="outset" w:sz="6" w:space="0" w:color="auto"/>
              <w:right w:val="outset" w:sz="6" w:space="0" w:color="auto"/>
            </w:tcBorders>
            <w:vAlign w:val="center"/>
          </w:tcPr>
          <w:p w:rsidR="0088677E" w:rsidRDefault="00602ABE" w:rsidP="003E2092">
            <w:pPr>
              <w:spacing w:before="100" w:beforeAutospacing="1" w:after="100" w:afterAutospacing="1"/>
              <w:rPr>
                <w:rFonts w:ascii="Arial" w:hAnsi="Arial" w:cs="Arial"/>
                <w:sz w:val="24"/>
                <w:szCs w:val="24"/>
                <w:lang w:eastAsia="ru-RU"/>
              </w:rPr>
            </w:pPr>
            <w:r>
              <w:rPr>
                <w:rFonts w:ascii="Arial" w:hAnsi="Arial" w:cs="Arial"/>
                <w:sz w:val="24"/>
                <w:szCs w:val="24"/>
                <w:lang w:eastAsia="ru-RU"/>
              </w:rPr>
              <w:t>№ 7.10</w:t>
            </w:r>
            <w:r w:rsidR="0088677E" w:rsidRPr="0052117B">
              <w:rPr>
                <w:rFonts w:ascii="Arial" w:hAnsi="Arial" w:cs="Arial"/>
                <w:sz w:val="24"/>
                <w:szCs w:val="24"/>
                <w:lang w:eastAsia="ru-RU"/>
              </w:rPr>
              <w:t xml:space="preserve">. </w:t>
            </w:r>
          </w:p>
          <w:p w:rsidR="0088677E" w:rsidRPr="0052117B" w:rsidRDefault="0088677E" w:rsidP="003E2092">
            <w:pPr>
              <w:spacing w:before="100" w:beforeAutospacing="1" w:after="100" w:afterAutospacing="1"/>
              <w:rPr>
                <w:rFonts w:ascii="Arial" w:hAnsi="Arial" w:cs="Arial"/>
                <w:sz w:val="24"/>
                <w:szCs w:val="24"/>
                <w:lang w:eastAsia="ru-RU"/>
              </w:rPr>
            </w:pPr>
            <w:r>
              <w:rPr>
                <w:rFonts w:ascii="Arial" w:hAnsi="Arial" w:cs="Arial"/>
                <w:sz w:val="24"/>
                <w:szCs w:val="24"/>
                <w:lang w:eastAsia="ru-RU"/>
              </w:rPr>
              <w:t>Г.</w:t>
            </w:r>
            <w:r w:rsidRPr="0052117B">
              <w:rPr>
                <w:rFonts w:ascii="Arial" w:hAnsi="Arial" w:cs="Arial"/>
                <w:sz w:val="24"/>
                <w:szCs w:val="24"/>
                <w:lang w:eastAsia="ru-RU"/>
              </w:rPr>
              <w:t>Новошахтинск</w:t>
            </w:r>
            <w:r>
              <w:rPr>
                <w:rFonts w:ascii="Arial" w:hAnsi="Arial" w:cs="Arial"/>
                <w:sz w:val="24"/>
                <w:szCs w:val="24"/>
                <w:lang w:eastAsia="ru-RU"/>
              </w:rPr>
              <w:t xml:space="preserve">, </w:t>
            </w:r>
            <w:r w:rsidR="00602ABE">
              <w:rPr>
                <w:rFonts w:ascii="Arial" w:hAnsi="Arial" w:cs="Arial"/>
                <w:sz w:val="24"/>
                <w:szCs w:val="24"/>
                <w:lang w:eastAsia="ru-RU"/>
              </w:rPr>
              <w:t>ул. Ленинградская, в районе дома № 12</w:t>
            </w:r>
            <w:r>
              <w:rPr>
                <w:rFonts w:ascii="Arial" w:hAnsi="Arial" w:cs="Arial"/>
                <w:sz w:val="24"/>
                <w:szCs w:val="24"/>
                <w:lang w:eastAsia="ru-RU"/>
              </w:rPr>
              <w:t xml:space="preserve">, обочина дороги </w:t>
            </w:r>
          </w:p>
        </w:tc>
        <w:tc>
          <w:tcPr>
            <w:tcW w:w="1843" w:type="dxa"/>
            <w:tcBorders>
              <w:top w:val="outset" w:sz="6" w:space="0" w:color="auto"/>
              <w:left w:val="outset" w:sz="6" w:space="0" w:color="auto"/>
              <w:bottom w:val="outset" w:sz="6" w:space="0" w:color="auto"/>
              <w:right w:val="outset" w:sz="6" w:space="0" w:color="auto"/>
            </w:tcBorders>
            <w:vAlign w:val="center"/>
          </w:tcPr>
          <w:p w:rsidR="0088677E" w:rsidRDefault="0088677E" w:rsidP="003E2092">
            <w:pPr>
              <w:spacing w:before="100" w:beforeAutospacing="1" w:after="100" w:afterAutospacing="1"/>
              <w:rPr>
                <w:rFonts w:ascii="Arial" w:hAnsi="Arial" w:cs="Arial"/>
                <w:sz w:val="24"/>
                <w:szCs w:val="24"/>
                <w:lang w:eastAsia="ru-RU"/>
              </w:rPr>
            </w:pPr>
            <w:r w:rsidRPr="0052117B">
              <w:rPr>
                <w:rFonts w:ascii="Arial" w:hAnsi="Arial" w:cs="Arial"/>
                <w:sz w:val="24"/>
                <w:szCs w:val="24"/>
                <w:lang w:eastAsia="ru-RU"/>
              </w:rPr>
              <w:t>Щитовая ус</w:t>
            </w:r>
            <w:r>
              <w:rPr>
                <w:rFonts w:ascii="Arial" w:hAnsi="Arial" w:cs="Arial"/>
                <w:sz w:val="24"/>
                <w:szCs w:val="24"/>
                <w:lang w:eastAsia="ru-RU"/>
              </w:rPr>
              <w:t>тановка , ширина 6</w:t>
            </w:r>
            <w:r w:rsidRPr="0052117B">
              <w:rPr>
                <w:rFonts w:ascii="Arial" w:hAnsi="Arial" w:cs="Arial"/>
                <w:sz w:val="24"/>
                <w:szCs w:val="24"/>
                <w:lang w:eastAsia="ru-RU"/>
              </w:rPr>
              <w:t xml:space="preserve">,0 м, высота </w:t>
            </w:r>
            <w:r>
              <w:rPr>
                <w:rFonts w:ascii="Arial" w:hAnsi="Arial" w:cs="Arial"/>
                <w:sz w:val="24"/>
                <w:szCs w:val="24"/>
                <w:lang w:eastAsia="ru-RU"/>
              </w:rPr>
              <w:t>3, 0 м, высота стойки 4,5</w:t>
            </w:r>
            <w:r w:rsidRPr="0052117B">
              <w:rPr>
                <w:rFonts w:ascii="Arial" w:hAnsi="Arial" w:cs="Arial"/>
                <w:sz w:val="24"/>
                <w:szCs w:val="24"/>
                <w:lang w:eastAsia="ru-RU"/>
              </w:rPr>
              <w:t xml:space="preserve"> м </w:t>
            </w:r>
          </w:p>
          <w:p w:rsidR="0088677E" w:rsidRDefault="0088677E" w:rsidP="003E2092">
            <w:pPr>
              <w:spacing w:before="100" w:beforeAutospacing="1" w:after="100" w:afterAutospacing="1"/>
              <w:rPr>
                <w:rFonts w:ascii="Arial" w:hAnsi="Arial" w:cs="Arial"/>
                <w:sz w:val="24"/>
                <w:szCs w:val="24"/>
                <w:lang w:eastAsia="ru-RU"/>
              </w:rPr>
            </w:pPr>
            <w:r>
              <w:rPr>
                <w:rFonts w:ascii="Arial" w:hAnsi="Arial" w:cs="Arial"/>
                <w:sz w:val="24"/>
                <w:szCs w:val="24"/>
                <w:lang w:eastAsia="ru-RU"/>
              </w:rPr>
              <w:t>Кол-во РК -2</w:t>
            </w:r>
          </w:p>
          <w:p w:rsidR="0088677E" w:rsidRPr="0052117B" w:rsidRDefault="0088677E" w:rsidP="003E2092">
            <w:pPr>
              <w:spacing w:before="100" w:beforeAutospacing="1" w:after="100" w:afterAutospacing="1"/>
              <w:rPr>
                <w:rFonts w:ascii="Arial" w:hAnsi="Arial" w:cs="Arial"/>
                <w:sz w:val="24"/>
                <w:szCs w:val="24"/>
                <w:lang w:eastAsia="ru-RU"/>
              </w:rPr>
            </w:pPr>
          </w:p>
          <w:p w:rsidR="0088677E" w:rsidRPr="0052117B" w:rsidRDefault="0088677E" w:rsidP="003E2092">
            <w:pPr>
              <w:spacing w:before="100" w:beforeAutospacing="1" w:after="100" w:afterAutospacing="1"/>
              <w:rPr>
                <w:rFonts w:ascii="Arial" w:hAnsi="Arial" w:cs="Arial"/>
                <w:sz w:val="24"/>
                <w:szCs w:val="24"/>
                <w:lang w:eastAsia="ru-RU"/>
              </w:rPr>
            </w:pPr>
            <w:r w:rsidRPr="0052117B">
              <w:rPr>
                <w:rFonts w:ascii="Arial" w:hAnsi="Arial" w:cs="Arial"/>
                <w:sz w:val="24"/>
                <w:szCs w:val="24"/>
                <w:lang w:eastAsia="ru-RU"/>
              </w:rPr>
              <w:t> </w:t>
            </w:r>
          </w:p>
        </w:tc>
        <w:tc>
          <w:tcPr>
            <w:tcW w:w="1437" w:type="dxa"/>
            <w:tcBorders>
              <w:top w:val="outset" w:sz="6" w:space="0" w:color="auto"/>
              <w:left w:val="outset" w:sz="6" w:space="0" w:color="auto"/>
              <w:bottom w:val="outset" w:sz="6" w:space="0" w:color="auto"/>
              <w:right w:val="outset" w:sz="6" w:space="0" w:color="auto"/>
            </w:tcBorders>
            <w:vAlign w:val="center"/>
          </w:tcPr>
          <w:p w:rsidR="0088677E" w:rsidRPr="0052117B" w:rsidRDefault="0088677E" w:rsidP="003E2092">
            <w:pPr>
              <w:spacing w:before="100" w:beforeAutospacing="1" w:after="100" w:afterAutospacing="1"/>
              <w:jc w:val="center"/>
              <w:rPr>
                <w:rFonts w:ascii="Arial" w:hAnsi="Arial" w:cs="Arial"/>
                <w:sz w:val="24"/>
                <w:szCs w:val="24"/>
                <w:lang w:eastAsia="ru-RU"/>
              </w:rPr>
            </w:pPr>
            <w:r>
              <w:rPr>
                <w:rFonts w:ascii="Arial" w:hAnsi="Arial" w:cs="Arial"/>
                <w:sz w:val="24"/>
                <w:szCs w:val="24"/>
                <w:lang w:eastAsia="ru-RU"/>
              </w:rPr>
              <w:t>36,0</w:t>
            </w:r>
          </w:p>
        </w:tc>
        <w:tc>
          <w:tcPr>
            <w:tcW w:w="1479" w:type="dxa"/>
            <w:tcBorders>
              <w:top w:val="outset" w:sz="6" w:space="0" w:color="auto"/>
              <w:left w:val="outset" w:sz="6" w:space="0" w:color="auto"/>
              <w:bottom w:val="outset" w:sz="6" w:space="0" w:color="auto"/>
              <w:right w:val="outset" w:sz="6" w:space="0" w:color="auto"/>
            </w:tcBorders>
            <w:vAlign w:val="center"/>
          </w:tcPr>
          <w:p w:rsidR="0088677E" w:rsidRDefault="0088677E" w:rsidP="003E2092">
            <w:pPr>
              <w:spacing w:before="100" w:beforeAutospacing="1" w:after="100" w:afterAutospacing="1"/>
              <w:jc w:val="center"/>
              <w:rPr>
                <w:rFonts w:ascii="Arial" w:hAnsi="Arial" w:cs="Arial"/>
                <w:sz w:val="24"/>
                <w:szCs w:val="24"/>
                <w:lang w:eastAsia="ru-RU"/>
              </w:rPr>
            </w:pPr>
          </w:p>
          <w:p w:rsidR="0088677E" w:rsidRDefault="0088677E" w:rsidP="003E2092">
            <w:pPr>
              <w:spacing w:before="100" w:beforeAutospacing="1" w:after="100" w:afterAutospacing="1"/>
              <w:jc w:val="center"/>
              <w:rPr>
                <w:rFonts w:ascii="Arial" w:hAnsi="Arial" w:cs="Arial"/>
                <w:sz w:val="24"/>
                <w:szCs w:val="24"/>
                <w:lang w:eastAsia="ru-RU"/>
              </w:rPr>
            </w:pPr>
            <w:r>
              <w:rPr>
                <w:rFonts w:ascii="Arial" w:hAnsi="Arial" w:cs="Arial"/>
                <w:sz w:val="24"/>
                <w:szCs w:val="24"/>
                <w:lang w:eastAsia="ru-RU"/>
              </w:rPr>
              <w:t>17266,81</w:t>
            </w:r>
          </w:p>
          <w:p w:rsidR="0088677E" w:rsidRPr="0052117B" w:rsidRDefault="0088677E" w:rsidP="003E2092">
            <w:pPr>
              <w:spacing w:before="100" w:beforeAutospacing="1" w:after="100" w:afterAutospacing="1"/>
              <w:jc w:val="center"/>
              <w:rPr>
                <w:rFonts w:ascii="Arial" w:hAnsi="Arial" w:cs="Arial"/>
                <w:sz w:val="24"/>
                <w:szCs w:val="24"/>
                <w:lang w:eastAsia="ru-RU"/>
              </w:rPr>
            </w:pPr>
          </w:p>
        </w:tc>
        <w:tc>
          <w:tcPr>
            <w:tcW w:w="1479" w:type="dxa"/>
            <w:tcBorders>
              <w:top w:val="outset" w:sz="6" w:space="0" w:color="auto"/>
              <w:left w:val="outset" w:sz="6" w:space="0" w:color="auto"/>
              <w:bottom w:val="outset" w:sz="6" w:space="0" w:color="auto"/>
              <w:right w:val="outset" w:sz="6" w:space="0" w:color="auto"/>
            </w:tcBorders>
            <w:vAlign w:val="center"/>
          </w:tcPr>
          <w:p w:rsidR="0088677E" w:rsidRDefault="0088677E" w:rsidP="003E2092">
            <w:pPr>
              <w:spacing w:before="100" w:beforeAutospacing="1" w:after="100" w:afterAutospacing="1"/>
              <w:jc w:val="center"/>
              <w:rPr>
                <w:rFonts w:ascii="Arial" w:hAnsi="Arial" w:cs="Arial"/>
                <w:sz w:val="24"/>
                <w:szCs w:val="24"/>
                <w:lang w:eastAsia="ru-RU"/>
              </w:rPr>
            </w:pPr>
          </w:p>
          <w:p w:rsidR="0088677E" w:rsidRDefault="0088677E" w:rsidP="003E2092">
            <w:pPr>
              <w:spacing w:before="100" w:beforeAutospacing="1" w:after="100" w:afterAutospacing="1"/>
              <w:jc w:val="center"/>
              <w:rPr>
                <w:rFonts w:ascii="Arial" w:hAnsi="Arial" w:cs="Arial"/>
                <w:sz w:val="24"/>
                <w:szCs w:val="24"/>
                <w:lang w:eastAsia="ru-RU"/>
              </w:rPr>
            </w:pPr>
            <w:r>
              <w:rPr>
                <w:rFonts w:ascii="Arial" w:hAnsi="Arial" w:cs="Arial"/>
                <w:sz w:val="24"/>
                <w:szCs w:val="24"/>
                <w:lang w:eastAsia="ru-RU"/>
              </w:rPr>
              <w:t>3453,36</w:t>
            </w:r>
          </w:p>
          <w:p w:rsidR="0088677E" w:rsidRPr="0052117B" w:rsidRDefault="0088677E" w:rsidP="003E2092">
            <w:pPr>
              <w:spacing w:before="100" w:beforeAutospacing="1" w:after="100" w:afterAutospacing="1"/>
              <w:jc w:val="center"/>
              <w:rPr>
                <w:rFonts w:ascii="Arial" w:hAnsi="Arial" w:cs="Arial"/>
                <w:sz w:val="24"/>
                <w:szCs w:val="24"/>
                <w:lang w:eastAsia="ru-RU"/>
              </w:rPr>
            </w:pPr>
          </w:p>
        </w:tc>
        <w:tc>
          <w:tcPr>
            <w:tcW w:w="1479" w:type="dxa"/>
            <w:tcBorders>
              <w:top w:val="outset" w:sz="6" w:space="0" w:color="auto"/>
              <w:left w:val="outset" w:sz="6" w:space="0" w:color="auto"/>
              <w:bottom w:val="outset" w:sz="6" w:space="0" w:color="auto"/>
              <w:right w:val="outset" w:sz="6" w:space="0" w:color="auto"/>
            </w:tcBorders>
            <w:vAlign w:val="center"/>
          </w:tcPr>
          <w:p w:rsidR="0088677E" w:rsidRDefault="0088677E" w:rsidP="003E2092">
            <w:pPr>
              <w:spacing w:before="100" w:beforeAutospacing="1" w:after="100" w:afterAutospacing="1"/>
              <w:rPr>
                <w:rFonts w:ascii="Arial" w:hAnsi="Arial" w:cs="Arial"/>
                <w:sz w:val="24"/>
                <w:szCs w:val="24"/>
                <w:lang w:eastAsia="ru-RU"/>
              </w:rPr>
            </w:pPr>
            <w:r>
              <w:rPr>
                <w:rFonts w:ascii="Arial" w:hAnsi="Arial" w:cs="Arial"/>
                <w:sz w:val="24"/>
                <w:szCs w:val="24"/>
                <w:lang w:eastAsia="ru-RU"/>
              </w:rPr>
              <w:t xml:space="preserve">   </w:t>
            </w:r>
          </w:p>
          <w:p w:rsidR="0088677E" w:rsidRDefault="0088677E" w:rsidP="003E2092">
            <w:pPr>
              <w:spacing w:before="100" w:beforeAutospacing="1" w:after="100" w:afterAutospacing="1"/>
              <w:rPr>
                <w:rFonts w:ascii="Arial" w:hAnsi="Arial" w:cs="Arial"/>
                <w:sz w:val="24"/>
                <w:szCs w:val="24"/>
                <w:lang w:eastAsia="ru-RU"/>
              </w:rPr>
            </w:pPr>
            <w:r>
              <w:rPr>
                <w:rFonts w:ascii="Arial" w:hAnsi="Arial" w:cs="Arial"/>
                <w:sz w:val="24"/>
                <w:szCs w:val="24"/>
                <w:lang w:eastAsia="ru-RU"/>
              </w:rPr>
              <w:t xml:space="preserve"> 518</w:t>
            </w:r>
          </w:p>
          <w:p w:rsidR="0088677E" w:rsidRPr="0052117B" w:rsidRDefault="0088677E" w:rsidP="003E2092">
            <w:pPr>
              <w:spacing w:before="100" w:beforeAutospacing="1" w:after="100" w:afterAutospacing="1"/>
              <w:rPr>
                <w:rFonts w:ascii="Arial" w:hAnsi="Arial" w:cs="Arial"/>
                <w:sz w:val="24"/>
                <w:szCs w:val="24"/>
                <w:lang w:eastAsia="ru-RU"/>
              </w:rPr>
            </w:pPr>
          </w:p>
        </w:tc>
      </w:tr>
      <w:tr w:rsidR="0088677E" w:rsidRPr="0052117B" w:rsidTr="0047564F">
        <w:trPr>
          <w:tblCellSpacing w:w="0" w:type="dxa"/>
        </w:trPr>
        <w:tc>
          <w:tcPr>
            <w:tcW w:w="525" w:type="dxa"/>
            <w:tcBorders>
              <w:top w:val="outset" w:sz="6" w:space="0" w:color="auto"/>
              <w:left w:val="outset" w:sz="6" w:space="0" w:color="auto"/>
              <w:bottom w:val="outset" w:sz="6" w:space="0" w:color="auto"/>
              <w:right w:val="outset" w:sz="6" w:space="0" w:color="auto"/>
            </w:tcBorders>
            <w:vAlign w:val="center"/>
          </w:tcPr>
          <w:p w:rsidR="0088677E" w:rsidRDefault="00637407" w:rsidP="00087D0B">
            <w:pPr>
              <w:spacing w:before="100" w:beforeAutospacing="1" w:after="100" w:afterAutospacing="1"/>
              <w:jc w:val="center"/>
              <w:rPr>
                <w:rFonts w:ascii="Arial" w:hAnsi="Arial" w:cs="Arial"/>
                <w:sz w:val="24"/>
                <w:szCs w:val="24"/>
                <w:lang w:eastAsia="ru-RU"/>
              </w:rPr>
            </w:pPr>
            <w:r>
              <w:rPr>
                <w:rFonts w:ascii="Arial" w:hAnsi="Arial" w:cs="Arial"/>
                <w:sz w:val="24"/>
                <w:szCs w:val="24"/>
                <w:lang w:eastAsia="ru-RU"/>
              </w:rPr>
              <w:t>8</w:t>
            </w:r>
          </w:p>
        </w:tc>
        <w:tc>
          <w:tcPr>
            <w:tcW w:w="2042" w:type="dxa"/>
            <w:tcBorders>
              <w:top w:val="outset" w:sz="6" w:space="0" w:color="auto"/>
              <w:left w:val="outset" w:sz="6" w:space="0" w:color="auto"/>
              <w:bottom w:val="outset" w:sz="6" w:space="0" w:color="auto"/>
              <w:right w:val="outset" w:sz="6" w:space="0" w:color="auto"/>
            </w:tcBorders>
            <w:vAlign w:val="center"/>
          </w:tcPr>
          <w:p w:rsidR="0088677E" w:rsidRDefault="0088677E" w:rsidP="0016395C">
            <w:pPr>
              <w:spacing w:before="100" w:beforeAutospacing="1" w:after="100" w:afterAutospacing="1"/>
              <w:rPr>
                <w:rFonts w:ascii="Arial" w:hAnsi="Arial" w:cs="Arial"/>
                <w:sz w:val="24"/>
                <w:szCs w:val="24"/>
                <w:lang w:eastAsia="ru-RU"/>
              </w:rPr>
            </w:pPr>
            <w:r>
              <w:rPr>
                <w:rFonts w:ascii="Arial" w:hAnsi="Arial" w:cs="Arial"/>
                <w:sz w:val="24"/>
                <w:szCs w:val="24"/>
                <w:lang w:eastAsia="ru-RU"/>
              </w:rPr>
              <w:t>ЛОТ в составе:</w:t>
            </w:r>
          </w:p>
          <w:p w:rsidR="0088677E" w:rsidRDefault="00C92391" w:rsidP="005C442A">
            <w:pPr>
              <w:spacing w:before="100" w:beforeAutospacing="1" w:after="100" w:afterAutospacing="1"/>
              <w:rPr>
                <w:rFonts w:ascii="Arial" w:hAnsi="Arial" w:cs="Arial"/>
                <w:sz w:val="24"/>
                <w:szCs w:val="24"/>
                <w:lang w:eastAsia="ru-RU"/>
              </w:rPr>
            </w:pPr>
            <w:r>
              <w:rPr>
                <w:rFonts w:ascii="Arial" w:hAnsi="Arial" w:cs="Arial"/>
                <w:sz w:val="24"/>
                <w:szCs w:val="24"/>
                <w:lang w:eastAsia="ru-RU"/>
              </w:rPr>
              <w:lastRenderedPageBreak/>
              <w:t>Рекламные конструкции на остановочном павильоне</w:t>
            </w:r>
            <w:r w:rsidR="00E26AFE">
              <w:rPr>
                <w:rFonts w:ascii="Arial" w:hAnsi="Arial" w:cs="Arial"/>
                <w:sz w:val="24"/>
                <w:szCs w:val="24"/>
                <w:lang w:eastAsia="ru-RU"/>
              </w:rPr>
              <w:t xml:space="preserve"> в количестве </w:t>
            </w:r>
            <w:r w:rsidR="007B1306">
              <w:rPr>
                <w:rFonts w:ascii="Arial" w:hAnsi="Arial" w:cs="Arial"/>
                <w:sz w:val="24"/>
                <w:szCs w:val="24"/>
                <w:lang w:eastAsia="ru-RU"/>
              </w:rPr>
              <w:t>31 шт.</w:t>
            </w:r>
            <w:r w:rsidR="0088677E">
              <w:rPr>
                <w:rFonts w:ascii="Arial" w:hAnsi="Arial" w:cs="Arial"/>
                <w:sz w:val="24"/>
                <w:szCs w:val="24"/>
                <w:lang w:eastAsia="ru-RU"/>
              </w:rPr>
              <w:t>, расположенные в городе Новошахтинске</w:t>
            </w:r>
            <w:r w:rsidR="00637407">
              <w:rPr>
                <w:rFonts w:ascii="Arial" w:hAnsi="Arial" w:cs="Arial"/>
                <w:sz w:val="24"/>
                <w:szCs w:val="24"/>
                <w:lang w:eastAsia="ru-RU"/>
              </w:rPr>
              <w:t xml:space="preserve"> </w:t>
            </w:r>
            <w:r w:rsidR="0088677E">
              <w:rPr>
                <w:rFonts w:ascii="Arial" w:hAnsi="Arial" w:cs="Arial"/>
                <w:sz w:val="24"/>
                <w:szCs w:val="24"/>
                <w:lang w:eastAsia="ru-RU"/>
              </w:rPr>
              <w:t xml:space="preserve">по адресам: </w:t>
            </w:r>
            <w:r w:rsidR="006A36CD">
              <w:rPr>
                <w:rFonts w:ascii="Arial" w:hAnsi="Arial" w:cs="Arial"/>
                <w:sz w:val="24"/>
                <w:szCs w:val="24"/>
                <w:lang w:eastAsia="ru-RU"/>
              </w:rPr>
              <w:t xml:space="preserve">    </w:t>
            </w:r>
            <w:r w:rsidR="00B44ECF">
              <w:rPr>
                <w:rFonts w:ascii="Arial" w:hAnsi="Arial" w:cs="Arial"/>
                <w:sz w:val="24"/>
                <w:szCs w:val="24"/>
                <w:lang w:eastAsia="ru-RU"/>
              </w:rPr>
              <w:t xml:space="preserve">    1).</w:t>
            </w:r>
            <w:r w:rsidR="006A36CD">
              <w:rPr>
                <w:rFonts w:ascii="Arial" w:hAnsi="Arial" w:cs="Arial"/>
                <w:sz w:val="24"/>
                <w:szCs w:val="24"/>
                <w:lang w:eastAsia="ru-RU"/>
              </w:rPr>
              <w:t xml:space="preserve"> 2.4. ул.</w:t>
            </w:r>
            <w:r w:rsidR="00B373FA">
              <w:rPr>
                <w:rFonts w:ascii="Arial" w:hAnsi="Arial" w:cs="Arial"/>
                <w:sz w:val="24"/>
                <w:szCs w:val="24"/>
                <w:lang w:eastAsia="ru-RU"/>
              </w:rPr>
              <w:t xml:space="preserve"> Харьковская, 87б (площадь информационно</w:t>
            </w:r>
            <w:r w:rsidR="00E25172">
              <w:rPr>
                <w:rFonts w:ascii="Arial" w:hAnsi="Arial" w:cs="Arial"/>
                <w:sz w:val="24"/>
                <w:szCs w:val="24"/>
                <w:lang w:eastAsia="ru-RU"/>
              </w:rPr>
              <w:t>-</w:t>
            </w:r>
            <w:r w:rsidR="00B373FA">
              <w:rPr>
                <w:rFonts w:ascii="Arial" w:hAnsi="Arial" w:cs="Arial"/>
                <w:sz w:val="24"/>
                <w:szCs w:val="24"/>
                <w:lang w:eastAsia="ru-RU"/>
              </w:rPr>
              <w:t xml:space="preserve">го поля </w:t>
            </w:r>
            <w:r w:rsidR="00E25172">
              <w:rPr>
                <w:rFonts w:ascii="Arial" w:hAnsi="Arial" w:cs="Arial"/>
                <w:sz w:val="24"/>
                <w:szCs w:val="24"/>
                <w:lang w:eastAsia="ru-RU"/>
              </w:rPr>
              <w:t>1,6 кв.м</w:t>
            </w:r>
            <w:r w:rsidR="00B373FA">
              <w:rPr>
                <w:rFonts w:ascii="Arial" w:hAnsi="Arial" w:cs="Arial"/>
                <w:sz w:val="24"/>
                <w:szCs w:val="24"/>
                <w:lang w:eastAsia="ru-RU"/>
              </w:rPr>
              <w:t>)</w:t>
            </w:r>
            <w:r w:rsidR="00E25172">
              <w:rPr>
                <w:rFonts w:ascii="Arial" w:hAnsi="Arial" w:cs="Arial"/>
                <w:sz w:val="24"/>
                <w:szCs w:val="24"/>
                <w:lang w:eastAsia="ru-RU"/>
              </w:rPr>
              <w:t>;</w:t>
            </w:r>
            <w:r w:rsidR="006A36CD">
              <w:rPr>
                <w:rFonts w:ascii="Arial" w:hAnsi="Arial" w:cs="Arial"/>
                <w:sz w:val="24"/>
                <w:szCs w:val="24"/>
                <w:lang w:eastAsia="ru-RU"/>
              </w:rPr>
              <w:t xml:space="preserve">  </w:t>
            </w:r>
            <w:r w:rsidR="00B44ECF">
              <w:rPr>
                <w:rFonts w:ascii="Arial" w:hAnsi="Arial" w:cs="Arial"/>
                <w:sz w:val="24"/>
                <w:szCs w:val="24"/>
                <w:lang w:eastAsia="ru-RU"/>
              </w:rPr>
              <w:t xml:space="preserve">            2). 2.5. </w:t>
            </w:r>
            <w:r w:rsidR="0016035B">
              <w:rPr>
                <w:rFonts w:ascii="Arial" w:hAnsi="Arial" w:cs="Arial"/>
                <w:sz w:val="24"/>
                <w:szCs w:val="24"/>
                <w:lang w:eastAsia="ru-RU"/>
              </w:rPr>
              <w:t>ул. Харьковская, 103 (площадь информационно-го поля 1,6 кв.м</w:t>
            </w:r>
            <w:r w:rsidR="0088677E">
              <w:rPr>
                <w:rFonts w:ascii="Arial" w:hAnsi="Arial" w:cs="Arial"/>
                <w:sz w:val="24"/>
                <w:szCs w:val="24"/>
                <w:lang w:eastAsia="ru-RU"/>
              </w:rPr>
              <w:t>)</w:t>
            </w:r>
            <w:r w:rsidR="005F0070">
              <w:rPr>
                <w:rFonts w:ascii="Arial" w:hAnsi="Arial" w:cs="Arial"/>
                <w:sz w:val="24"/>
                <w:szCs w:val="24"/>
                <w:lang w:eastAsia="ru-RU"/>
              </w:rPr>
              <w:t>;                       3). 2.6.</w:t>
            </w:r>
            <w:r w:rsidR="0076005A">
              <w:rPr>
                <w:rFonts w:ascii="Arial" w:hAnsi="Arial" w:cs="Arial"/>
                <w:sz w:val="24"/>
                <w:szCs w:val="24"/>
                <w:lang w:eastAsia="ru-RU"/>
              </w:rPr>
              <w:t xml:space="preserve">             </w:t>
            </w:r>
            <w:r w:rsidR="005F0070">
              <w:rPr>
                <w:rFonts w:ascii="Arial" w:hAnsi="Arial" w:cs="Arial"/>
                <w:sz w:val="24"/>
                <w:szCs w:val="24"/>
                <w:lang w:eastAsia="ru-RU"/>
              </w:rPr>
              <w:t xml:space="preserve"> ул. Уральская, 1</w:t>
            </w:r>
            <w:r w:rsidR="0088677E">
              <w:rPr>
                <w:rFonts w:ascii="Arial" w:hAnsi="Arial" w:cs="Arial"/>
                <w:sz w:val="24"/>
                <w:szCs w:val="24"/>
                <w:lang w:eastAsia="ru-RU"/>
              </w:rPr>
              <w:t xml:space="preserve"> (</w:t>
            </w:r>
            <w:r w:rsidR="005F0070">
              <w:rPr>
                <w:rFonts w:ascii="Arial" w:hAnsi="Arial" w:cs="Arial"/>
                <w:sz w:val="24"/>
                <w:szCs w:val="24"/>
                <w:lang w:eastAsia="ru-RU"/>
              </w:rPr>
              <w:t>площадь информационно-го поля 1,6 кв.м</w:t>
            </w:r>
            <w:r w:rsidR="0088677E">
              <w:rPr>
                <w:rFonts w:ascii="Arial" w:hAnsi="Arial" w:cs="Arial"/>
                <w:sz w:val="24"/>
                <w:szCs w:val="24"/>
                <w:lang w:eastAsia="ru-RU"/>
              </w:rPr>
              <w:t>)</w:t>
            </w:r>
            <w:r w:rsidR="005C442A">
              <w:rPr>
                <w:rFonts w:ascii="Arial" w:hAnsi="Arial" w:cs="Arial"/>
                <w:sz w:val="24"/>
                <w:szCs w:val="24"/>
                <w:lang w:eastAsia="ru-RU"/>
              </w:rPr>
              <w:t>;          4).</w:t>
            </w:r>
            <w:r w:rsidR="0020377A">
              <w:rPr>
                <w:rFonts w:ascii="Arial" w:hAnsi="Arial" w:cs="Arial"/>
                <w:sz w:val="24"/>
                <w:szCs w:val="24"/>
                <w:lang w:eastAsia="ru-RU"/>
              </w:rPr>
              <w:t xml:space="preserve"> </w:t>
            </w:r>
            <w:r w:rsidR="005C442A">
              <w:rPr>
                <w:rFonts w:ascii="Arial" w:hAnsi="Arial" w:cs="Arial"/>
                <w:sz w:val="24"/>
                <w:szCs w:val="24"/>
                <w:lang w:eastAsia="ru-RU"/>
              </w:rPr>
              <w:t xml:space="preserve">3.14. </w:t>
            </w:r>
            <w:r w:rsidR="0020377A">
              <w:rPr>
                <w:rFonts w:ascii="Arial" w:hAnsi="Arial" w:cs="Arial"/>
                <w:sz w:val="24"/>
                <w:szCs w:val="24"/>
                <w:lang w:eastAsia="ru-RU"/>
              </w:rPr>
              <w:t xml:space="preserve">           </w:t>
            </w:r>
            <w:r w:rsidR="005C442A">
              <w:rPr>
                <w:rFonts w:ascii="Arial" w:hAnsi="Arial" w:cs="Arial"/>
                <w:sz w:val="24"/>
                <w:szCs w:val="24"/>
                <w:lang w:eastAsia="ru-RU"/>
              </w:rPr>
              <w:t>ул. Базарная, 10</w:t>
            </w:r>
            <w:r w:rsidR="00123B80">
              <w:rPr>
                <w:rFonts w:ascii="Arial" w:hAnsi="Arial" w:cs="Arial"/>
                <w:sz w:val="24"/>
                <w:szCs w:val="24"/>
                <w:lang w:eastAsia="ru-RU"/>
              </w:rPr>
              <w:t xml:space="preserve"> </w:t>
            </w:r>
            <w:r w:rsidR="0088677E">
              <w:rPr>
                <w:rFonts w:ascii="Arial" w:hAnsi="Arial" w:cs="Arial"/>
                <w:sz w:val="24"/>
                <w:szCs w:val="24"/>
                <w:lang w:eastAsia="ru-RU"/>
              </w:rPr>
              <w:t xml:space="preserve"> (</w:t>
            </w:r>
            <w:r w:rsidR="00123B80">
              <w:rPr>
                <w:rFonts w:ascii="Arial" w:hAnsi="Arial" w:cs="Arial"/>
                <w:sz w:val="24"/>
                <w:szCs w:val="24"/>
                <w:lang w:eastAsia="ru-RU"/>
              </w:rPr>
              <w:t>площадь информационно-го поля 1,2 кв.м</w:t>
            </w:r>
            <w:r w:rsidR="0088677E">
              <w:rPr>
                <w:rFonts w:ascii="Arial" w:hAnsi="Arial" w:cs="Arial"/>
                <w:sz w:val="24"/>
                <w:szCs w:val="24"/>
                <w:lang w:eastAsia="ru-RU"/>
              </w:rPr>
              <w:t>)</w:t>
            </w:r>
            <w:r w:rsidR="00123B80">
              <w:rPr>
                <w:rFonts w:ascii="Arial" w:hAnsi="Arial" w:cs="Arial"/>
                <w:sz w:val="24"/>
                <w:szCs w:val="24"/>
                <w:lang w:eastAsia="ru-RU"/>
              </w:rPr>
              <w:t xml:space="preserve">;       5). 3.15. </w:t>
            </w:r>
            <w:r w:rsidR="0076005A">
              <w:rPr>
                <w:rFonts w:ascii="Arial" w:hAnsi="Arial" w:cs="Arial"/>
                <w:sz w:val="24"/>
                <w:szCs w:val="24"/>
                <w:lang w:eastAsia="ru-RU"/>
              </w:rPr>
              <w:t xml:space="preserve">           </w:t>
            </w:r>
            <w:r w:rsidR="00123B80">
              <w:rPr>
                <w:rFonts w:ascii="Arial" w:hAnsi="Arial" w:cs="Arial"/>
                <w:sz w:val="24"/>
                <w:szCs w:val="24"/>
                <w:lang w:eastAsia="ru-RU"/>
              </w:rPr>
              <w:t>ул. Базарная, 17</w:t>
            </w:r>
            <w:r w:rsidR="00011BCF">
              <w:rPr>
                <w:rFonts w:ascii="Arial" w:hAnsi="Arial" w:cs="Arial"/>
                <w:sz w:val="24"/>
                <w:szCs w:val="24"/>
                <w:lang w:eastAsia="ru-RU"/>
              </w:rPr>
              <w:t xml:space="preserve"> (</w:t>
            </w:r>
            <w:r w:rsidR="00FA0EA1">
              <w:rPr>
                <w:rFonts w:ascii="Arial" w:hAnsi="Arial" w:cs="Arial"/>
                <w:sz w:val="24"/>
                <w:szCs w:val="24"/>
                <w:lang w:eastAsia="ru-RU"/>
              </w:rPr>
              <w:t>площадь информационно-го поля 1,2 кв.м</w:t>
            </w:r>
            <w:r w:rsidR="0088677E">
              <w:rPr>
                <w:rFonts w:ascii="Arial" w:hAnsi="Arial" w:cs="Arial"/>
                <w:sz w:val="24"/>
                <w:szCs w:val="24"/>
                <w:lang w:eastAsia="ru-RU"/>
              </w:rPr>
              <w:t>)</w:t>
            </w:r>
            <w:r w:rsidR="005E6673">
              <w:rPr>
                <w:rFonts w:ascii="Arial" w:hAnsi="Arial" w:cs="Arial"/>
                <w:sz w:val="24"/>
                <w:szCs w:val="24"/>
                <w:lang w:eastAsia="ru-RU"/>
              </w:rPr>
              <w:t>;</w:t>
            </w:r>
            <w:r w:rsidR="005A47AD">
              <w:rPr>
                <w:rFonts w:ascii="Arial" w:hAnsi="Arial" w:cs="Arial"/>
                <w:sz w:val="24"/>
                <w:szCs w:val="24"/>
                <w:lang w:eastAsia="ru-RU"/>
              </w:rPr>
              <w:t xml:space="preserve"> </w:t>
            </w:r>
            <w:r w:rsidR="005E6673">
              <w:rPr>
                <w:rFonts w:ascii="Arial" w:hAnsi="Arial" w:cs="Arial"/>
                <w:sz w:val="24"/>
                <w:szCs w:val="24"/>
                <w:lang w:eastAsia="ru-RU"/>
              </w:rPr>
              <w:t>6)</w:t>
            </w:r>
            <w:r w:rsidR="005A47AD">
              <w:rPr>
                <w:rFonts w:ascii="Arial" w:hAnsi="Arial" w:cs="Arial"/>
                <w:sz w:val="24"/>
                <w:szCs w:val="24"/>
                <w:lang w:eastAsia="ru-RU"/>
              </w:rPr>
              <w:t>.</w:t>
            </w:r>
            <w:r w:rsidR="00E06AA6">
              <w:rPr>
                <w:rFonts w:ascii="Arial" w:hAnsi="Arial" w:cs="Arial"/>
                <w:sz w:val="24"/>
                <w:szCs w:val="24"/>
                <w:lang w:eastAsia="ru-RU"/>
              </w:rPr>
              <w:t xml:space="preserve"> 3.16. </w:t>
            </w:r>
            <w:r w:rsidR="0076005A">
              <w:rPr>
                <w:rFonts w:ascii="Arial" w:hAnsi="Arial" w:cs="Arial"/>
                <w:sz w:val="24"/>
                <w:szCs w:val="24"/>
                <w:lang w:eastAsia="ru-RU"/>
              </w:rPr>
              <w:t xml:space="preserve">           </w:t>
            </w:r>
            <w:r w:rsidR="00E06AA6">
              <w:rPr>
                <w:rFonts w:ascii="Arial" w:hAnsi="Arial" w:cs="Arial"/>
                <w:sz w:val="24"/>
                <w:szCs w:val="24"/>
                <w:lang w:eastAsia="ru-RU"/>
              </w:rPr>
              <w:t xml:space="preserve">ул. Базарная, 17А </w:t>
            </w:r>
            <w:r w:rsidR="00D6097B">
              <w:rPr>
                <w:rFonts w:ascii="Arial" w:hAnsi="Arial" w:cs="Arial"/>
                <w:sz w:val="24"/>
                <w:szCs w:val="24"/>
                <w:lang w:eastAsia="ru-RU"/>
              </w:rPr>
              <w:t>(площадь информационно-го поля 1,2 кв.м); 7). 3.17</w:t>
            </w:r>
            <w:r w:rsidR="00165238">
              <w:rPr>
                <w:rFonts w:ascii="Arial" w:hAnsi="Arial" w:cs="Arial"/>
                <w:sz w:val="24"/>
                <w:szCs w:val="24"/>
                <w:lang w:eastAsia="ru-RU"/>
              </w:rPr>
              <w:t xml:space="preserve">. </w:t>
            </w:r>
            <w:r w:rsidR="0020377A">
              <w:rPr>
                <w:rFonts w:ascii="Arial" w:hAnsi="Arial" w:cs="Arial"/>
                <w:sz w:val="24"/>
                <w:szCs w:val="24"/>
                <w:lang w:eastAsia="ru-RU"/>
              </w:rPr>
              <w:t xml:space="preserve">           </w:t>
            </w:r>
            <w:r w:rsidR="00165238">
              <w:rPr>
                <w:rFonts w:ascii="Arial" w:hAnsi="Arial" w:cs="Arial"/>
                <w:sz w:val="24"/>
                <w:szCs w:val="24"/>
                <w:lang w:eastAsia="ru-RU"/>
              </w:rPr>
              <w:t>ул. Базарная, 19б</w:t>
            </w:r>
            <w:r w:rsidR="00D6097B">
              <w:rPr>
                <w:rFonts w:ascii="Arial" w:hAnsi="Arial" w:cs="Arial"/>
                <w:sz w:val="24"/>
                <w:szCs w:val="24"/>
                <w:lang w:eastAsia="ru-RU"/>
              </w:rPr>
              <w:t xml:space="preserve"> (площадь информационно-го поля 1,2 кв.м);</w:t>
            </w:r>
            <w:r w:rsidR="00165238">
              <w:rPr>
                <w:rFonts w:ascii="Arial" w:hAnsi="Arial" w:cs="Arial"/>
                <w:sz w:val="24"/>
                <w:szCs w:val="24"/>
                <w:lang w:eastAsia="ru-RU"/>
              </w:rPr>
              <w:t xml:space="preserve"> 8). 3.18.</w:t>
            </w:r>
            <w:r w:rsidR="0020377A">
              <w:rPr>
                <w:rFonts w:ascii="Arial" w:hAnsi="Arial" w:cs="Arial"/>
                <w:sz w:val="24"/>
                <w:szCs w:val="24"/>
                <w:lang w:eastAsia="ru-RU"/>
              </w:rPr>
              <w:t xml:space="preserve"> </w:t>
            </w:r>
            <w:r w:rsidR="00165238">
              <w:rPr>
                <w:rFonts w:ascii="Arial" w:hAnsi="Arial" w:cs="Arial"/>
                <w:sz w:val="24"/>
                <w:szCs w:val="24"/>
                <w:lang w:eastAsia="ru-RU"/>
              </w:rPr>
              <w:t xml:space="preserve"> проспект Ленина, 26 (п</w:t>
            </w:r>
            <w:r w:rsidR="00223162">
              <w:rPr>
                <w:rFonts w:ascii="Arial" w:hAnsi="Arial" w:cs="Arial"/>
                <w:sz w:val="24"/>
                <w:szCs w:val="24"/>
                <w:lang w:eastAsia="ru-RU"/>
              </w:rPr>
              <w:t>лощадь информационно-го поля 2,79</w:t>
            </w:r>
            <w:r w:rsidR="00165238">
              <w:rPr>
                <w:rFonts w:ascii="Arial" w:hAnsi="Arial" w:cs="Arial"/>
                <w:sz w:val="24"/>
                <w:szCs w:val="24"/>
                <w:lang w:eastAsia="ru-RU"/>
              </w:rPr>
              <w:t>кв.м);</w:t>
            </w:r>
            <w:r w:rsidR="00223162">
              <w:rPr>
                <w:rFonts w:ascii="Arial" w:hAnsi="Arial" w:cs="Arial"/>
                <w:sz w:val="24"/>
                <w:szCs w:val="24"/>
                <w:lang w:eastAsia="ru-RU"/>
              </w:rPr>
              <w:t xml:space="preserve"> 9). </w:t>
            </w:r>
            <w:r w:rsidR="008916CC">
              <w:rPr>
                <w:rFonts w:ascii="Arial" w:hAnsi="Arial" w:cs="Arial"/>
                <w:sz w:val="24"/>
                <w:szCs w:val="24"/>
                <w:lang w:eastAsia="ru-RU"/>
              </w:rPr>
              <w:t xml:space="preserve"> 3.19. проспект Ленина, 29 (площадь информационно-го поля 2,79кв.м);</w:t>
            </w:r>
            <w:r w:rsidR="00E959F0">
              <w:rPr>
                <w:rFonts w:ascii="Arial" w:hAnsi="Arial" w:cs="Arial"/>
                <w:sz w:val="24"/>
                <w:szCs w:val="24"/>
                <w:lang w:eastAsia="ru-RU"/>
              </w:rPr>
              <w:t xml:space="preserve"> 10). </w:t>
            </w:r>
            <w:r w:rsidR="008916CC">
              <w:rPr>
                <w:rFonts w:ascii="Arial" w:hAnsi="Arial" w:cs="Arial"/>
                <w:sz w:val="24"/>
                <w:szCs w:val="24"/>
                <w:lang w:eastAsia="ru-RU"/>
              </w:rPr>
              <w:t xml:space="preserve"> 3.20</w:t>
            </w:r>
            <w:r w:rsidR="00AB726D">
              <w:rPr>
                <w:rFonts w:ascii="Arial" w:hAnsi="Arial" w:cs="Arial"/>
                <w:sz w:val="24"/>
                <w:szCs w:val="24"/>
                <w:lang w:eastAsia="ru-RU"/>
              </w:rPr>
              <w:t xml:space="preserve">. </w:t>
            </w:r>
            <w:r w:rsidR="00AB726D">
              <w:rPr>
                <w:rFonts w:ascii="Arial" w:hAnsi="Arial" w:cs="Arial"/>
                <w:sz w:val="24"/>
                <w:szCs w:val="24"/>
                <w:lang w:eastAsia="ru-RU"/>
              </w:rPr>
              <w:lastRenderedPageBreak/>
              <w:t>проспект Ленина, 53</w:t>
            </w:r>
            <w:r w:rsidR="008916CC">
              <w:rPr>
                <w:rFonts w:ascii="Arial" w:hAnsi="Arial" w:cs="Arial"/>
                <w:sz w:val="24"/>
                <w:szCs w:val="24"/>
                <w:lang w:eastAsia="ru-RU"/>
              </w:rPr>
              <w:t xml:space="preserve"> (площадь информационно-го поля 2,79кв.м);</w:t>
            </w:r>
            <w:r w:rsidR="00AB726D">
              <w:rPr>
                <w:rFonts w:ascii="Arial" w:hAnsi="Arial" w:cs="Arial"/>
                <w:sz w:val="24"/>
                <w:szCs w:val="24"/>
                <w:lang w:eastAsia="ru-RU"/>
              </w:rPr>
              <w:t xml:space="preserve"> </w:t>
            </w:r>
            <w:r w:rsidR="00E959F0">
              <w:rPr>
                <w:rFonts w:ascii="Arial" w:hAnsi="Arial" w:cs="Arial"/>
                <w:sz w:val="24"/>
                <w:szCs w:val="24"/>
                <w:lang w:eastAsia="ru-RU"/>
              </w:rPr>
              <w:t xml:space="preserve">11). </w:t>
            </w:r>
            <w:r w:rsidR="00AB726D">
              <w:rPr>
                <w:rFonts w:ascii="Arial" w:hAnsi="Arial" w:cs="Arial"/>
                <w:sz w:val="24"/>
                <w:szCs w:val="24"/>
                <w:lang w:eastAsia="ru-RU"/>
              </w:rPr>
              <w:t>3.21. проспект Ленина, 42В (площадь информационно-го поля 2,79кв.м);</w:t>
            </w:r>
            <w:r w:rsidR="002A0CC7">
              <w:rPr>
                <w:rFonts w:ascii="Arial" w:hAnsi="Arial" w:cs="Arial"/>
                <w:sz w:val="24"/>
                <w:szCs w:val="24"/>
                <w:lang w:eastAsia="ru-RU"/>
              </w:rPr>
              <w:t xml:space="preserve"> </w:t>
            </w:r>
            <w:r w:rsidR="00E959F0">
              <w:rPr>
                <w:rFonts w:ascii="Arial" w:hAnsi="Arial" w:cs="Arial"/>
                <w:sz w:val="24"/>
                <w:szCs w:val="24"/>
                <w:lang w:eastAsia="ru-RU"/>
              </w:rPr>
              <w:t xml:space="preserve">12). </w:t>
            </w:r>
            <w:r w:rsidR="002A0CC7">
              <w:rPr>
                <w:rFonts w:ascii="Arial" w:hAnsi="Arial" w:cs="Arial"/>
                <w:sz w:val="24"/>
                <w:szCs w:val="24"/>
                <w:lang w:eastAsia="ru-RU"/>
              </w:rPr>
              <w:t xml:space="preserve"> 3.22. проспект Ленина, 62 (площадь информационно-го поля 2,79кв.м); 13).</w:t>
            </w:r>
            <w:r w:rsidR="00E959F0">
              <w:rPr>
                <w:rFonts w:ascii="Arial" w:hAnsi="Arial" w:cs="Arial"/>
                <w:sz w:val="24"/>
                <w:szCs w:val="24"/>
                <w:lang w:eastAsia="ru-RU"/>
              </w:rPr>
              <w:t xml:space="preserve"> 4.5.</w:t>
            </w:r>
            <w:r w:rsidR="007E6371">
              <w:rPr>
                <w:rFonts w:ascii="Arial" w:hAnsi="Arial" w:cs="Arial"/>
                <w:sz w:val="24"/>
                <w:szCs w:val="24"/>
                <w:lang w:eastAsia="ru-RU"/>
              </w:rPr>
              <w:t xml:space="preserve"> </w:t>
            </w:r>
            <w:r w:rsidR="0076005A">
              <w:rPr>
                <w:rFonts w:ascii="Arial" w:hAnsi="Arial" w:cs="Arial"/>
                <w:sz w:val="24"/>
                <w:szCs w:val="24"/>
                <w:lang w:eastAsia="ru-RU"/>
              </w:rPr>
              <w:t xml:space="preserve">           </w:t>
            </w:r>
            <w:r w:rsidR="007E6371">
              <w:rPr>
                <w:rFonts w:ascii="Arial" w:hAnsi="Arial" w:cs="Arial"/>
                <w:sz w:val="24"/>
                <w:szCs w:val="24"/>
                <w:lang w:eastAsia="ru-RU"/>
              </w:rPr>
              <w:t>ул. Шоссейная, 53</w:t>
            </w:r>
            <w:r w:rsidR="002A0CC7">
              <w:rPr>
                <w:rFonts w:ascii="Arial" w:hAnsi="Arial" w:cs="Arial"/>
                <w:sz w:val="24"/>
                <w:szCs w:val="24"/>
                <w:lang w:eastAsia="ru-RU"/>
              </w:rPr>
              <w:t xml:space="preserve">  (пл</w:t>
            </w:r>
            <w:r w:rsidR="007E6371">
              <w:rPr>
                <w:rFonts w:ascii="Arial" w:hAnsi="Arial" w:cs="Arial"/>
                <w:sz w:val="24"/>
                <w:szCs w:val="24"/>
                <w:lang w:eastAsia="ru-RU"/>
              </w:rPr>
              <w:t xml:space="preserve">ощадь информационно-го поля 1,6 </w:t>
            </w:r>
            <w:r w:rsidR="002A0CC7">
              <w:rPr>
                <w:rFonts w:ascii="Arial" w:hAnsi="Arial" w:cs="Arial"/>
                <w:sz w:val="24"/>
                <w:szCs w:val="24"/>
                <w:lang w:eastAsia="ru-RU"/>
              </w:rPr>
              <w:t>кв.м);</w:t>
            </w:r>
            <w:r w:rsidR="009E5F67">
              <w:rPr>
                <w:rFonts w:ascii="Arial" w:hAnsi="Arial" w:cs="Arial"/>
                <w:sz w:val="24"/>
                <w:szCs w:val="24"/>
                <w:lang w:eastAsia="ru-RU"/>
              </w:rPr>
              <w:t xml:space="preserve"> 14). </w:t>
            </w:r>
            <w:r w:rsidR="00B01509">
              <w:rPr>
                <w:rFonts w:ascii="Arial" w:hAnsi="Arial" w:cs="Arial"/>
                <w:sz w:val="24"/>
                <w:szCs w:val="24"/>
                <w:lang w:eastAsia="ru-RU"/>
              </w:rPr>
              <w:t xml:space="preserve">4.6.  </w:t>
            </w:r>
            <w:r w:rsidR="00B510D9">
              <w:rPr>
                <w:rFonts w:ascii="Arial" w:hAnsi="Arial" w:cs="Arial"/>
                <w:sz w:val="24"/>
                <w:szCs w:val="24"/>
                <w:lang w:eastAsia="ru-RU"/>
              </w:rPr>
              <w:t xml:space="preserve">          </w:t>
            </w:r>
            <w:r w:rsidR="00B01509">
              <w:rPr>
                <w:rFonts w:ascii="Arial" w:hAnsi="Arial" w:cs="Arial"/>
                <w:sz w:val="24"/>
                <w:szCs w:val="24"/>
                <w:lang w:eastAsia="ru-RU"/>
              </w:rPr>
              <w:t>ул. Войкова, 64  (площадь информационно-го поля 1,6 кв.м);</w:t>
            </w:r>
            <w:r w:rsidR="00D15697">
              <w:rPr>
                <w:rFonts w:ascii="Arial" w:hAnsi="Arial" w:cs="Arial"/>
                <w:sz w:val="24"/>
                <w:szCs w:val="24"/>
                <w:lang w:eastAsia="ru-RU"/>
              </w:rPr>
              <w:t xml:space="preserve"> 15). 4.7. </w:t>
            </w:r>
            <w:r w:rsidR="00B510D9">
              <w:rPr>
                <w:rFonts w:ascii="Arial" w:hAnsi="Arial" w:cs="Arial"/>
                <w:sz w:val="24"/>
                <w:szCs w:val="24"/>
                <w:lang w:eastAsia="ru-RU"/>
              </w:rPr>
              <w:t xml:space="preserve">                </w:t>
            </w:r>
            <w:r w:rsidR="00D15697">
              <w:rPr>
                <w:rFonts w:ascii="Arial" w:hAnsi="Arial" w:cs="Arial"/>
                <w:sz w:val="24"/>
                <w:szCs w:val="24"/>
                <w:lang w:eastAsia="ru-RU"/>
              </w:rPr>
              <w:t>ул. Войкова, 94  (площадь информационно-го поля 1,6 кв.м);</w:t>
            </w:r>
            <w:r w:rsidR="00B510D9">
              <w:rPr>
                <w:rFonts w:ascii="Arial" w:hAnsi="Arial" w:cs="Arial"/>
                <w:sz w:val="24"/>
                <w:szCs w:val="24"/>
                <w:lang w:eastAsia="ru-RU"/>
              </w:rPr>
              <w:t xml:space="preserve"> 16). 4.8.            ул. Щербакова, 16  (площадь информационно-го поля 1,6 кв.м);</w:t>
            </w:r>
            <w:r w:rsidR="00374B78">
              <w:rPr>
                <w:rFonts w:ascii="Arial" w:hAnsi="Arial" w:cs="Arial"/>
                <w:sz w:val="24"/>
                <w:szCs w:val="24"/>
                <w:lang w:eastAsia="ru-RU"/>
              </w:rPr>
              <w:t xml:space="preserve"> 17). 5.3.            </w:t>
            </w:r>
            <w:r w:rsidR="00627848">
              <w:rPr>
                <w:rFonts w:ascii="Arial" w:hAnsi="Arial" w:cs="Arial"/>
                <w:sz w:val="24"/>
                <w:szCs w:val="24"/>
                <w:lang w:eastAsia="ru-RU"/>
              </w:rPr>
              <w:t>ул. Гришина, 10А</w:t>
            </w:r>
            <w:r w:rsidR="00374B78">
              <w:rPr>
                <w:rFonts w:ascii="Arial" w:hAnsi="Arial" w:cs="Arial"/>
                <w:sz w:val="24"/>
                <w:szCs w:val="24"/>
                <w:lang w:eastAsia="ru-RU"/>
              </w:rPr>
              <w:t xml:space="preserve">  (площа</w:t>
            </w:r>
            <w:r w:rsidR="00627848">
              <w:rPr>
                <w:rFonts w:ascii="Arial" w:hAnsi="Arial" w:cs="Arial"/>
                <w:sz w:val="24"/>
                <w:szCs w:val="24"/>
                <w:lang w:eastAsia="ru-RU"/>
              </w:rPr>
              <w:t>дь информационно-го поля 0,9</w:t>
            </w:r>
            <w:r w:rsidR="00374B78">
              <w:rPr>
                <w:rFonts w:ascii="Arial" w:hAnsi="Arial" w:cs="Arial"/>
                <w:sz w:val="24"/>
                <w:szCs w:val="24"/>
                <w:lang w:eastAsia="ru-RU"/>
              </w:rPr>
              <w:t xml:space="preserve"> кв.м);</w:t>
            </w:r>
            <w:r w:rsidR="00627848">
              <w:rPr>
                <w:rFonts w:ascii="Arial" w:hAnsi="Arial" w:cs="Arial"/>
                <w:sz w:val="24"/>
                <w:szCs w:val="24"/>
                <w:lang w:eastAsia="ru-RU"/>
              </w:rPr>
              <w:t xml:space="preserve"> </w:t>
            </w:r>
            <w:r w:rsidR="00463CC5">
              <w:rPr>
                <w:rFonts w:ascii="Arial" w:hAnsi="Arial" w:cs="Arial"/>
                <w:sz w:val="24"/>
                <w:szCs w:val="24"/>
                <w:lang w:eastAsia="ru-RU"/>
              </w:rPr>
              <w:t xml:space="preserve">18). 5.4.            ул. Ростовская  (площадь информационно-го поля 1,6 кв.м); 19). </w:t>
            </w:r>
            <w:r w:rsidR="00A27076">
              <w:rPr>
                <w:rFonts w:ascii="Arial" w:hAnsi="Arial" w:cs="Arial"/>
                <w:sz w:val="24"/>
                <w:szCs w:val="24"/>
                <w:lang w:eastAsia="ru-RU"/>
              </w:rPr>
              <w:t>5.5</w:t>
            </w:r>
            <w:r w:rsidR="00463CC5">
              <w:rPr>
                <w:rFonts w:ascii="Arial" w:hAnsi="Arial" w:cs="Arial"/>
                <w:sz w:val="24"/>
                <w:szCs w:val="24"/>
                <w:lang w:eastAsia="ru-RU"/>
              </w:rPr>
              <w:t xml:space="preserve">. </w:t>
            </w:r>
            <w:r w:rsidR="00A27076">
              <w:rPr>
                <w:rFonts w:ascii="Arial" w:hAnsi="Arial" w:cs="Arial"/>
                <w:sz w:val="24"/>
                <w:szCs w:val="24"/>
                <w:lang w:eastAsia="ru-RU"/>
              </w:rPr>
              <w:t xml:space="preserve">           ул. Ростовская, 116</w:t>
            </w:r>
            <w:r w:rsidR="00463CC5">
              <w:rPr>
                <w:rFonts w:ascii="Arial" w:hAnsi="Arial" w:cs="Arial"/>
                <w:sz w:val="24"/>
                <w:szCs w:val="24"/>
                <w:lang w:eastAsia="ru-RU"/>
              </w:rPr>
              <w:t xml:space="preserve">  (площа</w:t>
            </w:r>
            <w:r w:rsidR="00A27076">
              <w:rPr>
                <w:rFonts w:ascii="Arial" w:hAnsi="Arial" w:cs="Arial"/>
                <w:sz w:val="24"/>
                <w:szCs w:val="24"/>
                <w:lang w:eastAsia="ru-RU"/>
              </w:rPr>
              <w:t>дь информационно-го поля 2,25</w:t>
            </w:r>
            <w:r w:rsidR="00463CC5">
              <w:rPr>
                <w:rFonts w:ascii="Arial" w:hAnsi="Arial" w:cs="Arial"/>
                <w:sz w:val="24"/>
                <w:szCs w:val="24"/>
                <w:lang w:eastAsia="ru-RU"/>
              </w:rPr>
              <w:t>кв.м);</w:t>
            </w:r>
            <w:r w:rsidR="00BC006F">
              <w:rPr>
                <w:rFonts w:ascii="Arial" w:hAnsi="Arial" w:cs="Arial"/>
                <w:sz w:val="24"/>
                <w:szCs w:val="24"/>
                <w:lang w:eastAsia="ru-RU"/>
              </w:rPr>
              <w:t xml:space="preserve"> 20). </w:t>
            </w:r>
            <w:r w:rsidR="00070FBA">
              <w:rPr>
                <w:rFonts w:ascii="Arial" w:hAnsi="Arial" w:cs="Arial"/>
                <w:sz w:val="24"/>
                <w:szCs w:val="24"/>
                <w:lang w:eastAsia="ru-RU"/>
              </w:rPr>
              <w:t>5.6.            ул. Ростовская, 132, справа  (площадь информационно-го поля 3,6 кв.м);</w:t>
            </w:r>
            <w:r w:rsidR="0050422C">
              <w:rPr>
                <w:rFonts w:ascii="Arial" w:hAnsi="Arial" w:cs="Arial"/>
                <w:sz w:val="24"/>
                <w:szCs w:val="24"/>
                <w:lang w:eastAsia="ru-RU"/>
              </w:rPr>
              <w:t xml:space="preserve"> 21). 5.7.            ул. Ростовская, 132, </w:t>
            </w:r>
            <w:r w:rsidR="0050422C">
              <w:rPr>
                <w:rFonts w:ascii="Arial" w:hAnsi="Arial" w:cs="Arial"/>
                <w:sz w:val="24"/>
                <w:szCs w:val="24"/>
                <w:lang w:eastAsia="ru-RU"/>
              </w:rPr>
              <w:lastRenderedPageBreak/>
              <w:t>слева  (площадь информационно-го поля 4,5 кв.м);</w:t>
            </w:r>
            <w:r w:rsidR="0062218E">
              <w:rPr>
                <w:rFonts w:ascii="Arial" w:hAnsi="Arial" w:cs="Arial"/>
                <w:sz w:val="24"/>
                <w:szCs w:val="24"/>
                <w:lang w:eastAsia="ru-RU"/>
              </w:rPr>
              <w:t xml:space="preserve"> 22). 7.13.          </w:t>
            </w:r>
            <w:r w:rsidR="00163A15">
              <w:rPr>
                <w:rFonts w:ascii="Arial" w:hAnsi="Arial" w:cs="Arial"/>
                <w:sz w:val="24"/>
                <w:szCs w:val="24"/>
                <w:lang w:eastAsia="ru-RU"/>
              </w:rPr>
              <w:t xml:space="preserve">  ул. Ленинградская</w:t>
            </w:r>
            <w:r w:rsidR="00B07F7B">
              <w:rPr>
                <w:rFonts w:ascii="Arial" w:hAnsi="Arial" w:cs="Arial"/>
                <w:sz w:val="24"/>
                <w:szCs w:val="24"/>
                <w:lang w:eastAsia="ru-RU"/>
              </w:rPr>
              <w:t>, 129</w:t>
            </w:r>
            <w:r w:rsidR="0062218E">
              <w:rPr>
                <w:rFonts w:ascii="Arial" w:hAnsi="Arial" w:cs="Arial"/>
                <w:sz w:val="24"/>
                <w:szCs w:val="24"/>
                <w:lang w:eastAsia="ru-RU"/>
              </w:rPr>
              <w:t xml:space="preserve">  (площа</w:t>
            </w:r>
            <w:r w:rsidR="00B07F7B">
              <w:rPr>
                <w:rFonts w:ascii="Arial" w:hAnsi="Arial" w:cs="Arial"/>
                <w:sz w:val="24"/>
                <w:szCs w:val="24"/>
                <w:lang w:eastAsia="ru-RU"/>
              </w:rPr>
              <w:t xml:space="preserve">дь информационно-го поля 1,6 </w:t>
            </w:r>
            <w:r w:rsidR="0062218E">
              <w:rPr>
                <w:rFonts w:ascii="Arial" w:hAnsi="Arial" w:cs="Arial"/>
                <w:sz w:val="24"/>
                <w:szCs w:val="24"/>
                <w:lang w:eastAsia="ru-RU"/>
              </w:rPr>
              <w:t>кв.м);</w:t>
            </w:r>
            <w:r w:rsidR="00B07F7B">
              <w:rPr>
                <w:rFonts w:ascii="Arial" w:hAnsi="Arial" w:cs="Arial"/>
                <w:sz w:val="24"/>
                <w:szCs w:val="24"/>
                <w:lang w:eastAsia="ru-RU"/>
              </w:rPr>
              <w:t xml:space="preserve"> 23). 7.14.</w:t>
            </w:r>
            <w:r w:rsidR="00DE2FB3">
              <w:rPr>
                <w:rFonts w:ascii="Arial" w:hAnsi="Arial" w:cs="Arial"/>
                <w:sz w:val="24"/>
                <w:szCs w:val="24"/>
                <w:lang w:eastAsia="ru-RU"/>
              </w:rPr>
              <w:t xml:space="preserve"> ул. Ленинградская, 84  (площадь информационно-го поля 1,6 кв.м);</w:t>
            </w:r>
            <w:r w:rsidR="005672C2">
              <w:rPr>
                <w:rFonts w:ascii="Arial" w:hAnsi="Arial" w:cs="Arial"/>
                <w:sz w:val="24"/>
                <w:szCs w:val="24"/>
                <w:lang w:eastAsia="ru-RU"/>
              </w:rPr>
              <w:t xml:space="preserve"> 24). 7.15</w:t>
            </w:r>
            <w:r w:rsidR="00DE2FB3">
              <w:rPr>
                <w:rFonts w:ascii="Arial" w:hAnsi="Arial" w:cs="Arial"/>
                <w:sz w:val="24"/>
                <w:szCs w:val="24"/>
                <w:lang w:eastAsia="ru-RU"/>
              </w:rPr>
              <w:t>.</w:t>
            </w:r>
            <w:r w:rsidR="005672C2">
              <w:rPr>
                <w:rFonts w:ascii="Arial" w:hAnsi="Arial" w:cs="Arial"/>
                <w:sz w:val="24"/>
                <w:szCs w:val="24"/>
                <w:lang w:eastAsia="ru-RU"/>
              </w:rPr>
              <w:t xml:space="preserve"> ул. Ленинградская, 28  (площадь информационно-го поля 1,6 кв.м); 25</w:t>
            </w:r>
            <w:r w:rsidR="00AE6E4D">
              <w:rPr>
                <w:rFonts w:ascii="Arial" w:hAnsi="Arial" w:cs="Arial"/>
                <w:sz w:val="24"/>
                <w:szCs w:val="24"/>
                <w:lang w:eastAsia="ru-RU"/>
              </w:rPr>
              <w:t>). 7.16</w:t>
            </w:r>
            <w:r w:rsidR="005672C2">
              <w:rPr>
                <w:rFonts w:ascii="Arial" w:hAnsi="Arial" w:cs="Arial"/>
                <w:sz w:val="24"/>
                <w:szCs w:val="24"/>
                <w:lang w:eastAsia="ru-RU"/>
              </w:rPr>
              <w:t>.</w:t>
            </w:r>
            <w:r w:rsidR="00AE6E4D">
              <w:rPr>
                <w:rFonts w:ascii="Arial" w:hAnsi="Arial" w:cs="Arial"/>
                <w:sz w:val="24"/>
                <w:szCs w:val="24"/>
                <w:lang w:eastAsia="ru-RU"/>
              </w:rPr>
              <w:t xml:space="preserve">          ул. Бестужева, 1  (площадь информационно-го поля 0,8 кв.м);</w:t>
            </w:r>
            <w:r w:rsidR="00012B07">
              <w:rPr>
                <w:rFonts w:ascii="Arial" w:hAnsi="Arial" w:cs="Arial"/>
                <w:sz w:val="24"/>
                <w:szCs w:val="24"/>
                <w:lang w:eastAsia="ru-RU"/>
              </w:rPr>
              <w:t xml:space="preserve"> 26). 7.17</w:t>
            </w:r>
            <w:r w:rsidR="00AE6E4D">
              <w:rPr>
                <w:rFonts w:ascii="Arial" w:hAnsi="Arial" w:cs="Arial"/>
                <w:sz w:val="24"/>
                <w:szCs w:val="24"/>
                <w:lang w:eastAsia="ru-RU"/>
              </w:rPr>
              <w:t>.</w:t>
            </w:r>
            <w:r w:rsidR="00012B07">
              <w:rPr>
                <w:rFonts w:ascii="Arial" w:hAnsi="Arial" w:cs="Arial"/>
                <w:sz w:val="24"/>
                <w:szCs w:val="24"/>
                <w:lang w:eastAsia="ru-RU"/>
              </w:rPr>
              <w:t xml:space="preserve">          ул. Радио, 15-а  (площадь информационно-го поля 1,6 кв.м); 27</w:t>
            </w:r>
            <w:r w:rsidR="00533932">
              <w:rPr>
                <w:rFonts w:ascii="Arial" w:hAnsi="Arial" w:cs="Arial"/>
                <w:sz w:val="24"/>
                <w:szCs w:val="24"/>
                <w:lang w:eastAsia="ru-RU"/>
              </w:rPr>
              <w:t>). 7.18</w:t>
            </w:r>
            <w:r w:rsidR="00012B07">
              <w:rPr>
                <w:rFonts w:ascii="Arial" w:hAnsi="Arial" w:cs="Arial"/>
                <w:sz w:val="24"/>
                <w:szCs w:val="24"/>
                <w:lang w:eastAsia="ru-RU"/>
              </w:rPr>
              <w:t>.</w:t>
            </w:r>
            <w:r w:rsidR="009700AF">
              <w:rPr>
                <w:rFonts w:ascii="Arial" w:hAnsi="Arial" w:cs="Arial"/>
                <w:sz w:val="24"/>
                <w:szCs w:val="24"/>
                <w:lang w:eastAsia="ru-RU"/>
              </w:rPr>
              <w:t xml:space="preserve">          ул. Радио, 36-б  (площадь информационно-го поля 1,6 кв.м); 28</w:t>
            </w:r>
            <w:r w:rsidR="00533932">
              <w:rPr>
                <w:rFonts w:ascii="Arial" w:hAnsi="Arial" w:cs="Arial"/>
                <w:sz w:val="24"/>
                <w:szCs w:val="24"/>
                <w:lang w:eastAsia="ru-RU"/>
              </w:rPr>
              <w:t>). 7.19</w:t>
            </w:r>
            <w:r w:rsidR="009700AF">
              <w:rPr>
                <w:rFonts w:ascii="Arial" w:hAnsi="Arial" w:cs="Arial"/>
                <w:sz w:val="24"/>
                <w:szCs w:val="24"/>
                <w:lang w:eastAsia="ru-RU"/>
              </w:rPr>
              <w:t>.</w:t>
            </w:r>
            <w:r w:rsidR="00533932">
              <w:rPr>
                <w:rFonts w:ascii="Arial" w:hAnsi="Arial" w:cs="Arial"/>
                <w:sz w:val="24"/>
                <w:szCs w:val="24"/>
                <w:lang w:eastAsia="ru-RU"/>
              </w:rPr>
              <w:t xml:space="preserve">          ул. Радио, 44  (площа</w:t>
            </w:r>
            <w:r w:rsidR="008E703F">
              <w:rPr>
                <w:rFonts w:ascii="Arial" w:hAnsi="Arial" w:cs="Arial"/>
                <w:sz w:val="24"/>
                <w:szCs w:val="24"/>
                <w:lang w:eastAsia="ru-RU"/>
              </w:rPr>
              <w:t>дь информационно-го поля 2,79</w:t>
            </w:r>
            <w:r w:rsidR="00533932">
              <w:rPr>
                <w:rFonts w:ascii="Arial" w:hAnsi="Arial" w:cs="Arial"/>
                <w:sz w:val="24"/>
                <w:szCs w:val="24"/>
                <w:lang w:eastAsia="ru-RU"/>
              </w:rPr>
              <w:t>кв.м);</w:t>
            </w:r>
            <w:r w:rsidR="008E703F">
              <w:rPr>
                <w:rFonts w:ascii="Arial" w:hAnsi="Arial" w:cs="Arial"/>
                <w:sz w:val="24"/>
                <w:szCs w:val="24"/>
                <w:lang w:eastAsia="ru-RU"/>
              </w:rPr>
              <w:t xml:space="preserve"> 29). 7.20</w:t>
            </w:r>
            <w:r w:rsidR="00533932">
              <w:rPr>
                <w:rFonts w:ascii="Arial" w:hAnsi="Arial" w:cs="Arial"/>
                <w:sz w:val="24"/>
                <w:szCs w:val="24"/>
                <w:lang w:eastAsia="ru-RU"/>
              </w:rPr>
              <w:t>.</w:t>
            </w:r>
            <w:r w:rsidR="008E703F">
              <w:rPr>
                <w:rFonts w:ascii="Arial" w:hAnsi="Arial" w:cs="Arial"/>
                <w:sz w:val="24"/>
                <w:szCs w:val="24"/>
                <w:lang w:eastAsia="ru-RU"/>
              </w:rPr>
              <w:t xml:space="preserve">          ул. </w:t>
            </w:r>
            <w:r w:rsidR="009E4B6F">
              <w:rPr>
                <w:rFonts w:ascii="Arial" w:hAnsi="Arial" w:cs="Arial"/>
                <w:sz w:val="24"/>
                <w:szCs w:val="24"/>
                <w:lang w:eastAsia="ru-RU"/>
              </w:rPr>
              <w:t>Радио, 52</w:t>
            </w:r>
            <w:r w:rsidR="008E703F">
              <w:rPr>
                <w:rFonts w:ascii="Arial" w:hAnsi="Arial" w:cs="Arial"/>
                <w:sz w:val="24"/>
                <w:szCs w:val="24"/>
                <w:lang w:eastAsia="ru-RU"/>
              </w:rPr>
              <w:t xml:space="preserve"> (площа</w:t>
            </w:r>
            <w:r w:rsidR="009E4B6F">
              <w:rPr>
                <w:rFonts w:ascii="Arial" w:hAnsi="Arial" w:cs="Arial"/>
                <w:sz w:val="24"/>
                <w:szCs w:val="24"/>
                <w:lang w:eastAsia="ru-RU"/>
              </w:rPr>
              <w:t>дь информационно-го поля 2,79</w:t>
            </w:r>
            <w:r w:rsidR="008E703F">
              <w:rPr>
                <w:rFonts w:ascii="Arial" w:hAnsi="Arial" w:cs="Arial"/>
                <w:sz w:val="24"/>
                <w:szCs w:val="24"/>
                <w:lang w:eastAsia="ru-RU"/>
              </w:rPr>
              <w:t>кв.м);</w:t>
            </w:r>
            <w:r w:rsidR="009E4B6F">
              <w:rPr>
                <w:rFonts w:ascii="Arial" w:hAnsi="Arial" w:cs="Arial"/>
                <w:sz w:val="24"/>
                <w:szCs w:val="24"/>
                <w:lang w:eastAsia="ru-RU"/>
              </w:rPr>
              <w:t xml:space="preserve"> 30</w:t>
            </w:r>
            <w:r w:rsidR="005C20B6">
              <w:rPr>
                <w:rFonts w:ascii="Arial" w:hAnsi="Arial" w:cs="Arial"/>
                <w:sz w:val="24"/>
                <w:szCs w:val="24"/>
                <w:lang w:eastAsia="ru-RU"/>
              </w:rPr>
              <w:t>). 8.3</w:t>
            </w:r>
            <w:r w:rsidR="008E703F">
              <w:rPr>
                <w:rFonts w:ascii="Arial" w:hAnsi="Arial" w:cs="Arial"/>
                <w:sz w:val="24"/>
                <w:szCs w:val="24"/>
                <w:lang w:eastAsia="ru-RU"/>
              </w:rPr>
              <w:t>.</w:t>
            </w:r>
            <w:r w:rsidR="005C20B6">
              <w:rPr>
                <w:rFonts w:ascii="Arial" w:hAnsi="Arial" w:cs="Arial"/>
                <w:sz w:val="24"/>
                <w:szCs w:val="24"/>
                <w:lang w:eastAsia="ru-RU"/>
              </w:rPr>
              <w:t xml:space="preserve">            ул. Курчатова, 34  (площадь информационно-го поля 1,6 кв.м);</w:t>
            </w:r>
            <w:r w:rsidR="00C73425">
              <w:rPr>
                <w:rFonts w:ascii="Arial" w:hAnsi="Arial" w:cs="Arial"/>
                <w:sz w:val="24"/>
                <w:szCs w:val="24"/>
                <w:lang w:eastAsia="ru-RU"/>
              </w:rPr>
              <w:t xml:space="preserve"> 31). 10.10</w:t>
            </w:r>
            <w:r w:rsidR="005C20B6">
              <w:rPr>
                <w:rFonts w:ascii="Arial" w:hAnsi="Arial" w:cs="Arial"/>
                <w:sz w:val="24"/>
                <w:szCs w:val="24"/>
                <w:lang w:eastAsia="ru-RU"/>
              </w:rPr>
              <w:t>.</w:t>
            </w:r>
            <w:r w:rsidR="00C73425">
              <w:rPr>
                <w:rFonts w:ascii="Arial" w:hAnsi="Arial" w:cs="Arial"/>
                <w:sz w:val="24"/>
                <w:szCs w:val="24"/>
                <w:lang w:eastAsia="ru-RU"/>
              </w:rPr>
              <w:t xml:space="preserve">        ул. Рабоче- Крестьянская, 1 (площа</w:t>
            </w:r>
            <w:r w:rsidR="00A65273">
              <w:rPr>
                <w:rFonts w:ascii="Arial" w:hAnsi="Arial" w:cs="Arial"/>
                <w:sz w:val="24"/>
                <w:szCs w:val="24"/>
                <w:lang w:eastAsia="ru-RU"/>
              </w:rPr>
              <w:t>дь информационно-го поля 1,45</w:t>
            </w:r>
            <w:r w:rsidR="00C73425">
              <w:rPr>
                <w:rFonts w:ascii="Arial" w:hAnsi="Arial" w:cs="Arial"/>
                <w:sz w:val="24"/>
                <w:szCs w:val="24"/>
                <w:lang w:eastAsia="ru-RU"/>
              </w:rPr>
              <w:t xml:space="preserve"> </w:t>
            </w:r>
            <w:r w:rsidR="00C73425">
              <w:rPr>
                <w:rFonts w:ascii="Arial" w:hAnsi="Arial" w:cs="Arial"/>
                <w:sz w:val="24"/>
                <w:szCs w:val="24"/>
                <w:lang w:eastAsia="ru-RU"/>
              </w:rPr>
              <w:lastRenderedPageBreak/>
              <w:t>кв.м)</w:t>
            </w:r>
            <w:r w:rsidR="00A65273">
              <w:rPr>
                <w:rFonts w:ascii="Arial" w:hAnsi="Arial" w:cs="Arial"/>
                <w:sz w:val="24"/>
                <w:szCs w:val="24"/>
                <w:lang w:eastAsia="ru-RU"/>
              </w:rPr>
              <w:t>.</w:t>
            </w:r>
          </w:p>
          <w:p w:rsidR="005E6673" w:rsidRDefault="005E6673" w:rsidP="005C442A">
            <w:pPr>
              <w:spacing w:before="100" w:beforeAutospacing="1" w:after="100" w:afterAutospacing="1"/>
              <w:rPr>
                <w:rFonts w:ascii="Arial" w:hAnsi="Arial" w:cs="Arial"/>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vAlign w:val="center"/>
          </w:tcPr>
          <w:p w:rsidR="0088677E" w:rsidRPr="0052117B" w:rsidRDefault="00ED0488" w:rsidP="002172C5">
            <w:pPr>
              <w:spacing w:before="100" w:beforeAutospacing="1" w:after="100" w:afterAutospacing="1"/>
              <w:rPr>
                <w:rFonts w:ascii="Arial" w:hAnsi="Arial" w:cs="Arial"/>
                <w:sz w:val="24"/>
                <w:szCs w:val="24"/>
                <w:lang w:eastAsia="ru-RU"/>
              </w:rPr>
            </w:pPr>
            <w:r>
              <w:rPr>
                <w:rFonts w:ascii="Arial" w:hAnsi="Arial" w:cs="Arial"/>
                <w:sz w:val="24"/>
                <w:szCs w:val="24"/>
                <w:lang w:eastAsia="ru-RU"/>
              </w:rPr>
              <w:lastRenderedPageBreak/>
              <w:t>Сформирован один ло</w:t>
            </w:r>
            <w:r w:rsidR="00E124A6">
              <w:rPr>
                <w:rFonts w:ascii="Arial" w:hAnsi="Arial" w:cs="Arial"/>
                <w:sz w:val="24"/>
                <w:szCs w:val="24"/>
                <w:lang w:eastAsia="ru-RU"/>
              </w:rPr>
              <w:t xml:space="preserve">т, </w:t>
            </w:r>
            <w:r w:rsidR="00E124A6">
              <w:rPr>
                <w:rFonts w:ascii="Arial" w:hAnsi="Arial" w:cs="Arial"/>
                <w:sz w:val="24"/>
                <w:szCs w:val="24"/>
                <w:lang w:eastAsia="ru-RU"/>
              </w:rPr>
              <w:lastRenderedPageBreak/>
              <w:t>включающий 31 шт. рекламных конструкций на остановоч</w:t>
            </w:r>
            <w:r w:rsidR="00C62ACB">
              <w:rPr>
                <w:rFonts w:ascii="Arial" w:hAnsi="Arial" w:cs="Arial"/>
                <w:sz w:val="24"/>
                <w:szCs w:val="24"/>
                <w:lang w:eastAsia="ru-RU"/>
              </w:rPr>
              <w:t>ных павильонах с учетом требований по  недопущению изменений конструктивных элементов остановочных павильонов</w:t>
            </w:r>
            <w:r w:rsidR="00660762">
              <w:rPr>
                <w:rFonts w:ascii="Arial" w:hAnsi="Arial" w:cs="Arial"/>
                <w:sz w:val="24"/>
                <w:szCs w:val="24"/>
                <w:lang w:eastAsia="ru-RU"/>
              </w:rPr>
              <w:t>.</w:t>
            </w:r>
          </w:p>
        </w:tc>
        <w:tc>
          <w:tcPr>
            <w:tcW w:w="1437" w:type="dxa"/>
            <w:tcBorders>
              <w:top w:val="outset" w:sz="6" w:space="0" w:color="auto"/>
              <w:left w:val="outset" w:sz="6" w:space="0" w:color="auto"/>
              <w:bottom w:val="outset" w:sz="6" w:space="0" w:color="auto"/>
              <w:right w:val="outset" w:sz="6" w:space="0" w:color="auto"/>
            </w:tcBorders>
            <w:vAlign w:val="center"/>
          </w:tcPr>
          <w:p w:rsidR="0088677E" w:rsidRPr="0052117B" w:rsidRDefault="0088677E" w:rsidP="0016395C">
            <w:pPr>
              <w:spacing w:before="100" w:beforeAutospacing="1" w:after="100" w:afterAutospacing="1"/>
              <w:jc w:val="center"/>
              <w:rPr>
                <w:rFonts w:ascii="Arial" w:hAnsi="Arial" w:cs="Arial"/>
                <w:sz w:val="24"/>
                <w:szCs w:val="24"/>
                <w:lang w:eastAsia="ru-RU"/>
              </w:rPr>
            </w:pPr>
          </w:p>
        </w:tc>
        <w:tc>
          <w:tcPr>
            <w:tcW w:w="1479" w:type="dxa"/>
            <w:tcBorders>
              <w:top w:val="outset" w:sz="6" w:space="0" w:color="auto"/>
              <w:left w:val="outset" w:sz="6" w:space="0" w:color="auto"/>
              <w:bottom w:val="outset" w:sz="6" w:space="0" w:color="auto"/>
              <w:right w:val="outset" w:sz="6" w:space="0" w:color="auto"/>
            </w:tcBorders>
            <w:vAlign w:val="center"/>
          </w:tcPr>
          <w:p w:rsidR="0088677E" w:rsidRDefault="009666F1" w:rsidP="0016395C">
            <w:pPr>
              <w:spacing w:before="100" w:beforeAutospacing="1" w:after="100" w:afterAutospacing="1"/>
              <w:jc w:val="center"/>
              <w:rPr>
                <w:rFonts w:ascii="Arial" w:hAnsi="Arial" w:cs="Arial"/>
                <w:sz w:val="24"/>
                <w:szCs w:val="24"/>
                <w:lang w:eastAsia="ru-RU"/>
              </w:rPr>
            </w:pPr>
            <w:r>
              <w:rPr>
                <w:rFonts w:ascii="Arial" w:hAnsi="Arial" w:cs="Arial"/>
                <w:sz w:val="24"/>
                <w:szCs w:val="24"/>
                <w:lang w:eastAsia="ru-RU"/>
              </w:rPr>
              <w:t>47290.18</w:t>
            </w:r>
          </w:p>
        </w:tc>
        <w:tc>
          <w:tcPr>
            <w:tcW w:w="1479" w:type="dxa"/>
            <w:tcBorders>
              <w:top w:val="outset" w:sz="6" w:space="0" w:color="auto"/>
              <w:left w:val="outset" w:sz="6" w:space="0" w:color="auto"/>
              <w:bottom w:val="outset" w:sz="6" w:space="0" w:color="auto"/>
              <w:right w:val="outset" w:sz="6" w:space="0" w:color="auto"/>
            </w:tcBorders>
            <w:vAlign w:val="center"/>
          </w:tcPr>
          <w:p w:rsidR="0088677E" w:rsidRDefault="009666F1" w:rsidP="0016395C">
            <w:pPr>
              <w:spacing w:before="100" w:beforeAutospacing="1" w:after="100" w:afterAutospacing="1"/>
              <w:jc w:val="center"/>
              <w:rPr>
                <w:rFonts w:ascii="Arial" w:hAnsi="Arial" w:cs="Arial"/>
                <w:sz w:val="24"/>
                <w:szCs w:val="24"/>
                <w:lang w:eastAsia="ru-RU"/>
              </w:rPr>
            </w:pPr>
            <w:r>
              <w:rPr>
                <w:rFonts w:ascii="Arial" w:hAnsi="Arial" w:cs="Arial"/>
                <w:sz w:val="24"/>
                <w:szCs w:val="24"/>
                <w:lang w:eastAsia="ru-RU"/>
              </w:rPr>
              <w:t>9 458,03</w:t>
            </w:r>
          </w:p>
        </w:tc>
        <w:tc>
          <w:tcPr>
            <w:tcW w:w="1479" w:type="dxa"/>
            <w:tcBorders>
              <w:top w:val="outset" w:sz="6" w:space="0" w:color="auto"/>
              <w:left w:val="outset" w:sz="6" w:space="0" w:color="auto"/>
              <w:bottom w:val="outset" w:sz="6" w:space="0" w:color="auto"/>
              <w:right w:val="outset" w:sz="6" w:space="0" w:color="auto"/>
            </w:tcBorders>
            <w:vAlign w:val="center"/>
          </w:tcPr>
          <w:p w:rsidR="0088677E" w:rsidRDefault="008B1602" w:rsidP="0016395C">
            <w:pPr>
              <w:spacing w:before="100" w:beforeAutospacing="1" w:after="100" w:afterAutospacing="1"/>
              <w:rPr>
                <w:rFonts w:ascii="Arial" w:hAnsi="Arial" w:cs="Arial"/>
                <w:sz w:val="24"/>
                <w:szCs w:val="24"/>
                <w:lang w:eastAsia="ru-RU"/>
              </w:rPr>
            </w:pPr>
            <w:r>
              <w:rPr>
                <w:rFonts w:ascii="Arial" w:hAnsi="Arial" w:cs="Arial"/>
                <w:sz w:val="24"/>
                <w:szCs w:val="24"/>
                <w:lang w:eastAsia="ru-RU"/>
              </w:rPr>
              <w:t>1418</w:t>
            </w:r>
          </w:p>
        </w:tc>
      </w:tr>
    </w:tbl>
    <w:p w:rsidR="00ED096F" w:rsidRDefault="00ED096F" w:rsidP="00EC1B70">
      <w:pPr>
        <w:spacing w:before="100" w:beforeAutospacing="1" w:after="100" w:afterAutospacing="1"/>
        <w:rPr>
          <w:rFonts w:ascii="Arial" w:hAnsi="Arial" w:cs="Arial"/>
          <w:sz w:val="24"/>
          <w:szCs w:val="24"/>
          <w:lang w:eastAsia="ru-RU"/>
        </w:rPr>
      </w:pPr>
    </w:p>
    <w:p w:rsidR="00EC1B70" w:rsidRPr="0052117B" w:rsidRDefault="00EC1B70" w:rsidP="003C6AF2">
      <w:pPr>
        <w:spacing w:before="100" w:beforeAutospacing="1" w:after="100" w:afterAutospacing="1"/>
        <w:jc w:val="both"/>
        <w:rPr>
          <w:rFonts w:ascii="Arial" w:hAnsi="Arial" w:cs="Arial"/>
          <w:sz w:val="24"/>
          <w:szCs w:val="24"/>
          <w:lang w:eastAsia="ru-RU"/>
        </w:rPr>
      </w:pPr>
      <w:r w:rsidRPr="0052117B">
        <w:rPr>
          <w:rFonts w:ascii="Arial" w:hAnsi="Arial" w:cs="Arial"/>
          <w:sz w:val="24"/>
          <w:szCs w:val="24"/>
          <w:lang w:eastAsia="ru-RU"/>
        </w:rPr>
        <w:t> </w:t>
      </w:r>
      <w:r w:rsidR="00C730A4">
        <w:rPr>
          <w:rFonts w:ascii="Arial" w:hAnsi="Arial" w:cs="Arial"/>
          <w:sz w:val="24"/>
          <w:szCs w:val="24"/>
          <w:lang w:eastAsia="ru-RU"/>
        </w:rPr>
        <w:t xml:space="preserve"> </w:t>
      </w:r>
      <w:r w:rsidR="00C730A4" w:rsidRPr="00C558B1">
        <w:rPr>
          <w:rFonts w:ascii="Arial" w:hAnsi="Arial" w:cs="Arial"/>
          <w:b/>
          <w:sz w:val="24"/>
          <w:szCs w:val="24"/>
          <w:lang w:eastAsia="ru-RU"/>
        </w:rPr>
        <w:t>Обязательные  условия</w:t>
      </w:r>
      <w:r w:rsidR="00A40EC2" w:rsidRPr="00C558B1">
        <w:rPr>
          <w:rFonts w:ascii="Arial" w:hAnsi="Arial" w:cs="Arial"/>
          <w:b/>
          <w:sz w:val="24"/>
          <w:szCs w:val="24"/>
          <w:lang w:eastAsia="ru-RU"/>
        </w:rPr>
        <w:t xml:space="preserve"> при установке</w:t>
      </w:r>
      <w:r w:rsidR="00C730A4" w:rsidRPr="00C558B1">
        <w:rPr>
          <w:rFonts w:ascii="Arial" w:hAnsi="Arial" w:cs="Arial"/>
          <w:b/>
          <w:sz w:val="24"/>
          <w:szCs w:val="24"/>
          <w:lang w:eastAsia="ru-RU"/>
        </w:rPr>
        <w:t xml:space="preserve"> и </w:t>
      </w:r>
      <w:r w:rsidR="002F71ED" w:rsidRPr="00C558B1">
        <w:rPr>
          <w:rFonts w:ascii="Arial" w:hAnsi="Arial" w:cs="Arial"/>
          <w:b/>
          <w:sz w:val="24"/>
          <w:szCs w:val="24"/>
          <w:lang w:eastAsia="ru-RU"/>
        </w:rPr>
        <w:t>эксплуатации рекламных конструк</w:t>
      </w:r>
      <w:r w:rsidR="00C730A4" w:rsidRPr="00C558B1">
        <w:rPr>
          <w:rFonts w:ascii="Arial" w:hAnsi="Arial" w:cs="Arial"/>
          <w:b/>
          <w:sz w:val="24"/>
          <w:szCs w:val="24"/>
          <w:lang w:eastAsia="ru-RU"/>
        </w:rPr>
        <w:t>ций</w:t>
      </w:r>
      <w:r w:rsidR="00C730A4">
        <w:rPr>
          <w:rFonts w:ascii="Arial" w:hAnsi="Arial" w:cs="Arial"/>
          <w:sz w:val="24"/>
          <w:szCs w:val="24"/>
          <w:lang w:eastAsia="ru-RU"/>
        </w:rPr>
        <w:t xml:space="preserve">: </w:t>
      </w:r>
      <w:r w:rsidR="00C558B1">
        <w:rPr>
          <w:rFonts w:ascii="Arial" w:hAnsi="Arial" w:cs="Arial"/>
          <w:sz w:val="24"/>
          <w:szCs w:val="24"/>
          <w:lang w:eastAsia="ru-RU"/>
        </w:rPr>
        <w:t xml:space="preserve"> </w:t>
      </w:r>
      <w:r w:rsidR="00C730A4">
        <w:rPr>
          <w:rFonts w:ascii="Arial" w:hAnsi="Arial" w:cs="Arial"/>
          <w:sz w:val="24"/>
          <w:szCs w:val="24"/>
          <w:lang w:eastAsia="ru-RU"/>
        </w:rPr>
        <w:t xml:space="preserve">выполнение </w:t>
      </w:r>
      <w:r w:rsidR="00C237C8">
        <w:rPr>
          <w:rFonts w:ascii="Arial" w:hAnsi="Arial" w:cs="Arial"/>
          <w:sz w:val="24"/>
          <w:szCs w:val="24"/>
          <w:lang w:eastAsia="ru-RU"/>
        </w:rPr>
        <w:t>положений пунктов 8.13 -</w:t>
      </w:r>
      <w:r w:rsidR="003D053B">
        <w:rPr>
          <w:rFonts w:ascii="Arial" w:hAnsi="Arial" w:cs="Arial"/>
          <w:sz w:val="24"/>
          <w:szCs w:val="24"/>
          <w:lang w:eastAsia="ru-RU"/>
        </w:rPr>
        <w:t xml:space="preserve"> </w:t>
      </w:r>
      <w:r w:rsidR="00C237C8">
        <w:rPr>
          <w:rFonts w:ascii="Arial" w:hAnsi="Arial" w:cs="Arial"/>
          <w:sz w:val="24"/>
          <w:szCs w:val="24"/>
          <w:lang w:eastAsia="ru-RU"/>
        </w:rPr>
        <w:t xml:space="preserve">8.16  Правил благоустройства, уборки и санитарного содержания территории города </w:t>
      </w:r>
      <w:r w:rsidR="002F71ED">
        <w:rPr>
          <w:rFonts w:ascii="Arial" w:hAnsi="Arial" w:cs="Arial"/>
          <w:sz w:val="24"/>
          <w:szCs w:val="24"/>
          <w:lang w:eastAsia="ru-RU"/>
        </w:rPr>
        <w:t xml:space="preserve">Новошахтинска (утв. </w:t>
      </w:r>
      <w:r w:rsidR="00ED096F">
        <w:rPr>
          <w:rFonts w:ascii="Arial" w:hAnsi="Arial" w:cs="Arial"/>
          <w:sz w:val="24"/>
          <w:szCs w:val="24"/>
          <w:lang w:eastAsia="ru-RU"/>
        </w:rPr>
        <w:t>Решением Новошахтинской городской Думы от 30.01</w:t>
      </w:r>
      <w:r w:rsidR="00536681">
        <w:rPr>
          <w:rFonts w:ascii="Arial" w:hAnsi="Arial" w:cs="Arial"/>
          <w:sz w:val="24"/>
          <w:szCs w:val="24"/>
          <w:lang w:eastAsia="ru-RU"/>
        </w:rPr>
        <w:t>.</w:t>
      </w:r>
      <w:r w:rsidR="00ED096F">
        <w:rPr>
          <w:rFonts w:ascii="Arial" w:hAnsi="Arial" w:cs="Arial"/>
          <w:sz w:val="24"/>
          <w:szCs w:val="24"/>
          <w:lang w:eastAsia="ru-RU"/>
        </w:rPr>
        <w:t>2012</w:t>
      </w:r>
      <w:r w:rsidR="00C558B1">
        <w:rPr>
          <w:rFonts w:ascii="Arial" w:hAnsi="Arial" w:cs="Arial"/>
          <w:sz w:val="24"/>
          <w:szCs w:val="24"/>
          <w:lang w:eastAsia="ru-RU"/>
        </w:rPr>
        <w:t xml:space="preserve">  </w:t>
      </w:r>
      <w:r w:rsidR="00ED096F">
        <w:rPr>
          <w:rFonts w:ascii="Arial" w:hAnsi="Arial" w:cs="Arial"/>
          <w:sz w:val="24"/>
          <w:szCs w:val="24"/>
          <w:lang w:eastAsia="ru-RU"/>
        </w:rPr>
        <w:t xml:space="preserve"> № 325</w:t>
      </w:r>
      <w:r w:rsidR="002F71ED">
        <w:rPr>
          <w:rFonts w:ascii="Arial" w:hAnsi="Arial" w:cs="Arial"/>
          <w:sz w:val="24"/>
          <w:szCs w:val="24"/>
          <w:lang w:eastAsia="ru-RU"/>
        </w:rPr>
        <w:t>)</w:t>
      </w:r>
      <w:r w:rsidR="00ED096F">
        <w:rPr>
          <w:rFonts w:ascii="Arial" w:hAnsi="Arial" w:cs="Arial"/>
          <w:sz w:val="24"/>
          <w:szCs w:val="24"/>
          <w:lang w:eastAsia="ru-RU"/>
        </w:rPr>
        <w:t xml:space="preserve">, </w:t>
      </w:r>
      <w:r w:rsidR="00C558B1">
        <w:rPr>
          <w:rFonts w:ascii="Arial" w:hAnsi="Arial" w:cs="Arial"/>
          <w:sz w:val="24"/>
          <w:szCs w:val="24"/>
          <w:lang w:eastAsia="ru-RU"/>
        </w:rPr>
        <w:t>с обязательным присутствием представителей ресурсоснабжающих организаций</w:t>
      </w:r>
      <w:r w:rsidR="00494D17">
        <w:rPr>
          <w:rFonts w:ascii="Arial" w:hAnsi="Arial" w:cs="Arial"/>
          <w:sz w:val="24"/>
          <w:szCs w:val="24"/>
          <w:lang w:eastAsia="ru-RU"/>
        </w:rPr>
        <w:t xml:space="preserve"> при осуществлении  монтажных работ.</w:t>
      </w:r>
    </w:p>
    <w:p w:rsidR="00354A7C" w:rsidRPr="0052117B" w:rsidRDefault="004037A7" w:rsidP="003C6AF2">
      <w:pPr>
        <w:ind w:firstLine="708"/>
        <w:jc w:val="both"/>
        <w:rPr>
          <w:rFonts w:ascii="Arial" w:hAnsi="Arial" w:cs="Arial"/>
          <w:sz w:val="24"/>
          <w:szCs w:val="24"/>
        </w:rPr>
      </w:pPr>
      <w:r>
        <w:rPr>
          <w:rFonts w:ascii="Arial" w:hAnsi="Arial" w:cs="Arial"/>
          <w:b/>
          <w:sz w:val="24"/>
          <w:szCs w:val="24"/>
        </w:rPr>
        <w:t xml:space="preserve"> Аукцион состоится </w:t>
      </w:r>
      <w:r w:rsidR="00832AF7">
        <w:rPr>
          <w:rFonts w:ascii="Arial" w:hAnsi="Arial" w:cs="Arial"/>
          <w:b/>
          <w:sz w:val="24"/>
          <w:szCs w:val="24"/>
        </w:rPr>
        <w:t>15</w:t>
      </w:r>
      <w:r>
        <w:rPr>
          <w:rFonts w:ascii="Arial" w:hAnsi="Arial" w:cs="Arial"/>
          <w:b/>
          <w:sz w:val="24"/>
          <w:szCs w:val="24"/>
        </w:rPr>
        <w:t xml:space="preserve">  </w:t>
      </w:r>
      <w:r w:rsidR="00536681">
        <w:rPr>
          <w:rFonts w:ascii="Arial" w:hAnsi="Arial" w:cs="Arial"/>
          <w:b/>
          <w:sz w:val="24"/>
          <w:szCs w:val="24"/>
        </w:rPr>
        <w:t>декабря</w:t>
      </w:r>
      <w:r w:rsidR="00354A7C" w:rsidRPr="0052117B">
        <w:rPr>
          <w:rFonts w:ascii="Arial" w:hAnsi="Arial" w:cs="Arial"/>
          <w:b/>
          <w:sz w:val="24"/>
          <w:szCs w:val="24"/>
        </w:rPr>
        <w:t xml:space="preserve">   </w:t>
      </w:r>
      <w:r w:rsidR="0062499A">
        <w:rPr>
          <w:rFonts w:ascii="Arial" w:hAnsi="Arial" w:cs="Arial"/>
          <w:b/>
          <w:sz w:val="24"/>
          <w:szCs w:val="24"/>
        </w:rPr>
        <w:t>2023</w:t>
      </w:r>
      <w:r w:rsidR="00354A7C" w:rsidRPr="0052117B">
        <w:rPr>
          <w:rFonts w:ascii="Arial" w:hAnsi="Arial" w:cs="Arial"/>
          <w:b/>
          <w:sz w:val="24"/>
          <w:szCs w:val="24"/>
        </w:rPr>
        <w:t xml:space="preserve">  года в 11 часов  00 минут</w:t>
      </w:r>
      <w:r w:rsidR="00354A7C" w:rsidRPr="0052117B">
        <w:rPr>
          <w:rFonts w:ascii="Arial" w:hAnsi="Arial" w:cs="Arial"/>
          <w:sz w:val="24"/>
          <w:szCs w:val="24"/>
        </w:rPr>
        <w:t xml:space="preserve">  (по московскому времени)  по адресу: Ростовская обл.,  г. Новошахтинск, ул. Харьковская, 133, Комитет по управлению имуществом, кабинет № 3.</w:t>
      </w:r>
    </w:p>
    <w:p w:rsidR="00354A7C" w:rsidRPr="00C10311" w:rsidRDefault="00354A7C" w:rsidP="003C6AF2">
      <w:pPr>
        <w:pStyle w:val="western"/>
        <w:spacing w:before="0" w:beforeAutospacing="0" w:after="0"/>
        <w:ind w:firstLine="539"/>
        <w:jc w:val="both"/>
        <w:rPr>
          <w:rFonts w:ascii="Arial" w:hAnsi="Arial" w:cs="Arial"/>
        </w:rPr>
      </w:pPr>
      <w:r w:rsidRPr="0052117B">
        <w:rPr>
          <w:rFonts w:ascii="Arial" w:hAnsi="Arial" w:cs="Arial"/>
        </w:rPr>
        <w:t xml:space="preserve">5.  Прием  заявок в письменной форме с прилагаемыми к ним документами по форме и перечню согласно настоящему извещению осуществляется по месту расположения Организатора  аукциона: г. Новошахтинск, ул. Харьковская, 133, Комитет по управлению имуществом, комн.     № 4,  в  рабочие дни со </w:t>
      </w:r>
      <w:r w:rsidRPr="008319E8">
        <w:rPr>
          <w:rFonts w:ascii="Arial" w:hAnsi="Arial" w:cs="Arial"/>
        </w:rPr>
        <w:t>дня объявления информационного сообщения    с 9.00 до 17.00 час. (перерыв с 13-00 до 13-45 час.)</w:t>
      </w:r>
      <w:r>
        <w:rPr>
          <w:rFonts w:ascii="Arial" w:hAnsi="Arial" w:cs="Arial"/>
        </w:rPr>
        <w:t xml:space="preserve">, почтовый адрес: </w:t>
      </w:r>
      <w:r w:rsidRPr="008319E8">
        <w:rPr>
          <w:rFonts w:ascii="Arial" w:hAnsi="Arial" w:cs="Arial"/>
        </w:rPr>
        <w:t>Россия,  Ростовская обл., г. Новошахтинск, ул. Харьков</w:t>
      </w:r>
      <w:r>
        <w:rPr>
          <w:rFonts w:ascii="Arial" w:hAnsi="Arial" w:cs="Arial"/>
        </w:rPr>
        <w:t>ская, 133, тел. 8(863 69) 2 21 38</w:t>
      </w:r>
      <w:r w:rsidRPr="008319E8">
        <w:rPr>
          <w:rFonts w:ascii="Arial" w:hAnsi="Arial" w:cs="Arial"/>
        </w:rPr>
        <w:t xml:space="preserve">, электронный адрес: </w:t>
      </w:r>
      <w:hyperlink r:id="rId9" w:history="1">
        <w:r w:rsidRPr="00F3664C">
          <w:rPr>
            <w:rStyle w:val="af"/>
            <w:rFonts w:ascii="Arial" w:hAnsi="Arial" w:cs="Arial"/>
            <w:lang w:val="en-US"/>
          </w:rPr>
          <w:t>kui</w:t>
        </w:r>
        <w:r w:rsidRPr="00D63A3B">
          <w:rPr>
            <w:rStyle w:val="af"/>
            <w:rFonts w:ascii="Arial" w:hAnsi="Arial" w:cs="Arial"/>
          </w:rPr>
          <w:t>_</w:t>
        </w:r>
        <w:r w:rsidRPr="00F3664C">
          <w:rPr>
            <w:rStyle w:val="af"/>
            <w:rFonts w:ascii="Arial" w:hAnsi="Arial" w:cs="Arial"/>
            <w:lang w:val="en-US"/>
          </w:rPr>
          <w:t>nov</w:t>
        </w:r>
        <w:r w:rsidRPr="00F3664C">
          <w:rPr>
            <w:rStyle w:val="af"/>
            <w:rFonts w:ascii="Arial" w:hAnsi="Arial" w:cs="Arial"/>
          </w:rPr>
          <w:t>@</w:t>
        </w:r>
        <w:r w:rsidRPr="00F3664C">
          <w:rPr>
            <w:rStyle w:val="af"/>
            <w:rFonts w:ascii="Arial" w:hAnsi="Arial" w:cs="Arial"/>
            <w:lang w:val="en-US"/>
          </w:rPr>
          <w:t>mail</w:t>
        </w:r>
        <w:r w:rsidRPr="00F3664C">
          <w:rPr>
            <w:rStyle w:val="af"/>
            <w:rFonts w:ascii="Arial" w:hAnsi="Arial" w:cs="Arial"/>
          </w:rPr>
          <w:t>.</w:t>
        </w:r>
        <w:r w:rsidRPr="00F3664C">
          <w:rPr>
            <w:rStyle w:val="af"/>
            <w:rFonts w:ascii="Arial" w:hAnsi="Arial" w:cs="Arial"/>
            <w:lang w:val="en-US"/>
          </w:rPr>
          <w:t>ru</w:t>
        </w:r>
      </w:hyperlink>
      <w:r w:rsidRPr="00C10311">
        <w:rPr>
          <w:rFonts w:ascii="Arial" w:hAnsi="Arial" w:cs="Arial"/>
        </w:rPr>
        <w:t xml:space="preserve">. </w:t>
      </w:r>
    </w:p>
    <w:p w:rsidR="00354A7C" w:rsidRPr="008319E8" w:rsidRDefault="00354A7C" w:rsidP="00354A7C">
      <w:pPr>
        <w:ind w:firstLine="708"/>
        <w:rPr>
          <w:rFonts w:ascii="Arial" w:hAnsi="Arial" w:cs="Arial"/>
          <w:sz w:val="24"/>
          <w:szCs w:val="24"/>
        </w:rPr>
      </w:pPr>
      <w:r w:rsidRPr="008319E8">
        <w:rPr>
          <w:rFonts w:ascii="Arial" w:hAnsi="Arial" w:cs="Arial"/>
          <w:sz w:val="24"/>
          <w:szCs w:val="24"/>
        </w:rPr>
        <w:t>:</w:t>
      </w:r>
    </w:p>
    <w:p w:rsidR="00354A7C" w:rsidRPr="003B6E40" w:rsidRDefault="00354A7C" w:rsidP="00354A7C">
      <w:pPr>
        <w:ind w:firstLine="708"/>
        <w:rPr>
          <w:rFonts w:ascii="Arial" w:hAnsi="Arial" w:cs="Arial"/>
          <w:b/>
          <w:sz w:val="24"/>
          <w:szCs w:val="24"/>
        </w:rPr>
      </w:pPr>
      <w:r w:rsidRPr="003B6E40">
        <w:rPr>
          <w:rFonts w:ascii="Arial" w:hAnsi="Arial" w:cs="Arial"/>
          <w:b/>
          <w:sz w:val="24"/>
          <w:szCs w:val="24"/>
        </w:rPr>
        <w:t>- дата начала приема заявок</w:t>
      </w:r>
      <w:r w:rsidR="00F17590">
        <w:rPr>
          <w:rFonts w:ascii="Arial" w:hAnsi="Arial" w:cs="Arial"/>
          <w:b/>
          <w:sz w:val="24"/>
          <w:szCs w:val="24"/>
        </w:rPr>
        <w:t xml:space="preserve">:  </w:t>
      </w:r>
      <w:r w:rsidR="00ED463E">
        <w:rPr>
          <w:rFonts w:ascii="Arial" w:hAnsi="Arial" w:cs="Arial"/>
          <w:b/>
          <w:sz w:val="24"/>
          <w:szCs w:val="24"/>
        </w:rPr>
        <w:t>16</w:t>
      </w:r>
      <w:r w:rsidR="00F17590">
        <w:rPr>
          <w:rFonts w:ascii="Arial" w:hAnsi="Arial" w:cs="Arial"/>
          <w:b/>
          <w:sz w:val="24"/>
          <w:szCs w:val="24"/>
        </w:rPr>
        <w:t xml:space="preserve">  ноября</w:t>
      </w:r>
      <w:r>
        <w:rPr>
          <w:rFonts w:ascii="Arial" w:hAnsi="Arial" w:cs="Arial"/>
          <w:b/>
          <w:sz w:val="24"/>
          <w:szCs w:val="24"/>
        </w:rPr>
        <w:t xml:space="preserve">    202</w:t>
      </w:r>
      <w:r w:rsidR="0062499A">
        <w:rPr>
          <w:rFonts w:ascii="Arial" w:hAnsi="Arial" w:cs="Arial"/>
          <w:b/>
          <w:sz w:val="24"/>
          <w:szCs w:val="24"/>
        </w:rPr>
        <w:t>3</w:t>
      </w:r>
      <w:r w:rsidRPr="003B6E40">
        <w:rPr>
          <w:rFonts w:ascii="Arial" w:hAnsi="Arial" w:cs="Arial"/>
          <w:b/>
          <w:sz w:val="24"/>
          <w:szCs w:val="24"/>
        </w:rPr>
        <w:t xml:space="preserve"> года</w:t>
      </w:r>
      <w:r>
        <w:rPr>
          <w:rFonts w:ascii="Arial" w:hAnsi="Arial" w:cs="Arial"/>
          <w:b/>
          <w:sz w:val="24"/>
          <w:szCs w:val="24"/>
        </w:rPr>
        <w:t>;</w:t>
      </w:r>
      <w:r w:rsidRPr="003B6E40">
        <w:rPr>
          <w:rFonts w:ascii="Arial" w:hAnsi="Arial" w:cs="Arial"/>
          <w:b/>
          <w:sz w:val="24"/>
          <w:szCs w:val="24"/>
        </w:rPr>
        <w:t xml:space="preserve"> </w:t>
      </w:r>
    </w:p>
    <w:p w:rsidR="00354A7C" w:rsidRPr="003B6E40" w:rsidRDefault="00354A7C" w:rsidP="00354A7C">
      <w:pPr>
        <w:ind w:firstLine="708"/>
        <w:rPr>
          <w:rFonts w:ascii="Arial" w:hAnsi="Arial" w:cs="Arial"/>
          <w:b/>
          <w:sz w:val="24"/>
          <w:szCs w:val="24"/>
        </w:rPr>
      </w:pPr>
      <w:r w:rsidRPr="003B6E40">
        <w:rPr>
          <w:rFonts w:ascii="Arial" w:hAnsi="Arial" w:cs="Arial"/>
          <w:b/>
          <w:sz w:val="24"/>
          <w:szCs w:val="24"/>
        </w:rPr>
        <w:t>- дата око</w:t>
      </w:r>
      <w:r>
        <w:rPr>
          <w:rFonts w:ascii="Arial" w:hAnsi="Arial" w:cs="Arial"/>
          <w:b/>
          <w:sz w:val="24"/>
          <w:szCs w:val="24"/>
        </w:rPr>
        <w:t>нч</w:t>
      </w:r>
      <w:r w:rsidR="00F17590">
        <w:rPr>
          <w:rFonts w:ascii="Arial" w:hAnsi="Arial" w:cs="Arial"/>
          <w:b/>
          <w:sz w:val="24"/>
          <w:szCs w:val="24"/>
        </w:rPr>
        <w:t xml:space="preserve">ания приема заявок:  </w:t>
      </w:r>
      <w:r w:rsidR="00ED463E">
        <w:rPr>
          <w:rFonts w:ascii="Arial" w:hAnsi="Arial" w:cs="Arial"/>
          <w:b/>
          <w:sz w:val="24"/>
          <w:szCs w:val="24"/>
        </w:rPr>
        <w:t xml:space="preserve">11 </w:t>
      </w:r>
      <w:r w:rsidR="00F17590">
        <w:rPr>
          <w:rFonts w:ascii="Arial" w:hAnsi="Arial" w:cs="Arial"/>
          <w:b/>
          <w:sz w:val="24"/>
          <w:szCs w:val="24"/>
        </w:rPr>
        <w:t>декабря</w:t>
      </w:r>
      <w:r w:rsidR="0062499A">
        <w:rPr>
          <w:rFonts w:ascii="Arial" w:hAnsi="Arial" w:cs="Arial"/>
          <w:b/>
          <w:sz w:val="24"/>
          <w:szCs w:val="24"/>
        </w:rPr>
        <w:t xml:space="preserve">  2023</w:t>
      </w:r>
      <w:r w:rsidRPr="003B6E40">
        <w:rPr>
          <w:rFonts w:ascii="Arial" w:hAnsi="Arial" w:cs="Arial"/>
          <w:b/>
          <w:sz w:val="24"/>
          <w:szCs w:val="24"/>
        </w:rPr>
        <w:t xml:space="preserve"> года</w:t>
      </w:r>
      <w:r>
        <w:rPr>
          <w:rFonts w:ascii="Arial" w:hAnsi="Arial" w:cs="Arial"/>
          <w:b/>
          <w:sz w:val="24"/>
          <w:szCs w:val="24"/>
        </w:rPr>
        <w:t>.</w:t>
      </w:r>
      <w:r w:rsidRPr="003B6E40">
        <w:rPr>
          <w:rFonts w:ascii="Arial" w:hAnsi="Arial" w:cs="Arial"/>
          <w:b/>
          <w:sz w:val="24"/>
          <w:szCs w:val="24"/>
        </w:rPr>
        <w:t xml:space="preserve">   </w:t>
      </w:r>
    </w:p>
    <w:p w:rsidR="00911CF4" w:rsidRDefault="00354A7C" w:rsidP="00911CF4">
      <w:pPr>
        <w:rPr>
          <w:rFonts w:ascii="Arial" w:hAnsi="Arial" w:cs="Arial"/>
          <w:sz w:val="24"/>
          <w:szCs w:val="24"/>
        </w:rPr>
      </w:pPr>
      <w:r w:rsidRPr="008319E8">
        <w:rPr>
          <w:rFonts w:ascii="Arial" w:hAnsi="Arial" w:cs="Arial"/>
          <w:sz w:val="24"/>
          <w:szCs w:val="24"/>
        </w:rPr>
        <w:tab/>
      </w:r>
    </w:p>
    <w:p w:rsidR="00EC1B70" w:rsidRPr="00E22931" w:rsidRDefault="00EC1B70" w:rsidP="003C6AF2">
      <w:pPr>
        <w:ind w:firstLine="708"/>
        <w:jc w:val="both"/>
        <w:rPr>
          <w:rFonts w:ascii="Arial" w:hAnsi="Arial" w:cs="Arial"/>
          <w:sz w:val="24"/>
          <w:szCs w:val="24"/>
          <w:lang w:eastAsia="ru-RU"/>
        </w:rPr>
      </w:pPr>
      <w:r w:rsidRPr="00E22931">
        <w:rPr>
          <w:rFonts w:ascii="Arial" w:hAnsi="Arial" w:cs="Arial"/>
          <w:b/>
          <w:bCs/>
          <w:sz w:val="24"/>
          <w:szCs w:val="24"/>
          <w:lang w:eastAsia="ru-RU"/>
        </w:rPr>
        <w:t>Предоставление документации об аукционе</w:t>
      </w:r>
      <w:r w:rsidRPr="00E22931">
        <w:rPr>
          <w:rFonts w:ascii="Arial" w:hAnsi="Arial" w:cs="Arial"/>
          <w:sz w:val="24"/>
          <w:szCs w:val="24"/>
          <w:lang w:eastAsia="ru-RU"/>
        </w:rPr>
        <w:t xml:space="preserve"> осуществляется в течение двух рабочих дней с даты получения заявления, поданного заявителем в письменной форме или в форме электронного документа. Выдача аукционной документации осуществляется ответств</w:t>
      </w:r>
      <w:r w:rsidR="00911CF4" w:rsidRPr="00E22931">
        <w:rPr>
          <w:rFonts w:ascii="Arial" w:hAnsi="Arial" w:cs="Arial"/>
          <w:sz w:val="24"/>
          <w:szCs w:val="24"/>
          <w:lang w:eastAsia="ru-RU"/>
        </w:rPr>
        <w:t>енными лицами  по адресу: 346900</w:t>
      </w:r>
      <w:r w:rsidRPr="00E22931">
        <w:rPr>
          <w:rFonts w:ascii="Arial" w:hAnsi="Arial" w:cs="Arial"/>
          <w:sz w:val="24"/>
          <w:szCs w:val="24"/>
          <w:lang w:eastAsia="ru-RU"/>
        </w:rPr>
        <w:t>, Ростов</w:t>
      </w:r>
      <w:r w:rsidR="00911CF4" w:rsidRPr="00E22931">
        <w:rPr>
          <w:rFonts w:ascii="Arial" w:hAnsi="Arial" w:cs="Arial"/>
          <w:sz w:val="24"/>
          <w:szCs w:val="24"/>
          <w:lang w:eastAsia="ru-RU"/>
        </w:rPr>
        <w:t xml:space="preserve">ская область, г. Новошахтинск, ул. Харьковская, 133, </w:t>
      </w:r>
      <w:r w:rsidRPr="00E22931">
        <w:rPr>
          <w:rFonts w:ascii="Arial" w:hAnsi="Arial" w:cs="Arial"/>
          <w:sz w:val="24"/>
          <w:szCs w:val="24"/>
          <w:lang w:eastAsia="ru-RU"/>
        </w:rPr>
        <w:t xml:space="preserve"> в рабочие дни с 9-00 до 18-00ч</w:t>
      </w:r>
      <w:r w:rsidR="00506D7A" w:rsidRPr="00E22931">
        <w:rPr>
          <w:rFonts w:ascii="Arial" w:hAnsi="Arial" w:cs="Arial"/>
          <w:sz w:val="24"/>
          <w:szCs w:val="24"/>
          <w:lang w:eastAsia="ru-RU"/>
        </w:rPr>
        <w:t xml:space="preserve">. (пн, вт, ср, чт), с 9-00 до 16-45 </w:t>
      </w:r>
      <w:r w:rsidRPr="00E22931">
        <w:rPr>
          <w:rFonts w:ascii="Arial" w:hAnsi="Arial" w:cs="Arial"/>
          <w:sz w:val="24"/>
          <w:szCs w:val="24"/>
          <w:lang w:eastAsia="ru-RU"/>
        </w:rPr>
        <w:t>ч.</w:t>
      </w:r>
      <w:r w:rsidR="00506D7A" w:rsidRPr="00E22931">
        <w:rPr>
          <w:rFonts w:ascii="Arial" w:hAnsi="Arial" w:cs="Arial"/>
          <w:sz w:val="24"/>
          <w:szCs w:val="24"/>
          <w:lang w:eastAsia="ru-RU"/>
        </w:rPr>
        <w:t xml:space="preserve"> (пт) , перерыв с 13.00 до 13-45 час. </w:t>
      </w:r>
      <w:r w:rsidRPr="00E22931">
        <w:rPr>
          <w:rFonts w:ascii="Arial" w:hAnsi="Arial" w:cs="Arial"/>
          <w:sz w:val="24"/>
          <w:szCs w:val="24"/>
          <w:lang w:eastAsia="ru-RU"/>
        </w:rPr>
        <w:t xml:space="preserve"> по московскому времени, выходные дни: суббота, воскресенье, праздничные д</w:t>
      </w:r>
      <w:r w:rsidR="00BB37E7" w:rsidRPr="00E22931">
        <w:rPr>
          <w:rFonts w:ascii="Arial" w:hAnsi="Arial" w:cs="Arial"/>
          <w:sz w:val="24"/>
          <w:szCs w:val="24"/>
          <w:lang w:eastAsia="ru-RU"/>
        </w:rPr>
        <w:t>ни. Справки по телефону: 8(86369) 2-21-38</w:t>
      </w:r>
      <w:r w:rsidRPr="00E22931">
        <w:rPr>
          <w:rFonts w:ascii="Arial" w:hAnsi="Arial" w:cs="Arial"/>
          <w:sz w:val="24"/>
          <w:szCs w:val="24"/>
          <w:lang w:eastAsia="ru-RU"/>
        </w:rPr>
        <w:t>.</w:t>
      </w:r>
    </w:p>
    <w:p w:rsidR="00D77BC6" w:rsidRPr="00E22931" w:rsidRDefault="00EC1B70" w:rsidP="003C6AF2">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t> </w:t>
      </w:r>
      <w:r w:rsidR="00D77BC6" w:rsidRPr="00E22931">
        <w:rPr>
          <w:rFonts w:ascii="Arial" w:hAnsi="Arial" w:cs="Arial"/>
          <w:sz w:val="24"/>
          <w:szCs w:val="24"/>
          <w:lang w:eastAsia="ru-RU"/>
        </w:rPr>
        <w:tab/>
      </w:r>
      <w:r w:rsidRPr="00E22931">
        <w:rPr>
          <w:rFonts w:ascii="Arial" w:hAnsi="Arial" w:cs="Arial"/>
          <w:b/>
          <w:bCs/>
          <w:sz w:val="24"/>
          <w:szCs w:val="24"/>
          <w:lang w:eastAsia="ru-RU"/>
        </w:rPr>
        <w:t>Заявки на участие в аукционе принимаются по адресу:</w:t>
      </w:r>
      <w:r w:rsidRPr="00E22931">
        <w:rPr>
          <w:rFonts w:ascii="Arial" w:hAnsi="Arial" w:cs="Arial"/>
          <w:sz w:val="24"/>
          <w:szCs w:val="24"/>
          <w:lang w:eastAsia="ru-RU"/>
        </w:rPr>
        <w:t xml:space="preserve"> </w:t>
      </w:r>
      <w:r w:rsidR="00BB37E7" w:rsidRPr="00E22931">
        <w:rPr>
          <w:rFonts w:ascii="Arial" w:hAnsi="Arial" w:cs="Arial"/>
          <w:sz w:val="24"/>
          <w:szCs w:val="24"/>
          <w:lang w:eastAsia="ru-RU"/>
        </w:rPr>
        <w:t xml:space="preserve"> 346900, Ростовская область, г. Новошахтинск, ул. Харьковская, 133, </w:t>
      </w:r>
      <w:r w:rsidR="00F20174">
        <w:rPr>
          <w:rFonts w:ascii="Arial" w:hAnsi="Arial" w:cs="Arial"/>
          <w:sz w:val="24"/>
          <w:szCs w:val="24"/>
          <w:lang w:eastAsia="ru-RU"/>
        </w:rPr>
        <w:t xml:space="preserve">каб. 4, </w:t>
      </w:r>
      <w:r w:rsidR="00BB37E7" w:rsidRPr="00E22931">
        <w:rPr>
          <w:rFonts w:ascii="Arial" w:hAnsi="Arial" w:cs="Arial"/>
          <w:sz w:val="24"/>
          <w:szCs w:val="24"/>
          <w:lang w:eastAsia="ru-RU"/>
        </w:rPr>
        <w:t xml:space="preserve"> в рабочие дни с 9-00 до 18-00ч. (пн, вт, ср, чт), с 9-00 до 16-45 ч. (пт) , перерыв с 13.00 до 13-45 час.  по московскому времени, выходные дни: суббота, воскресенье, праздничные дни. Справки по телефону: 8(86369) 2-21-38.</w:t>
      </w:r>
    </w:p>
    <w:p w:rsidR="00385D3B" w:rsidRPr="00E22931" w:rsidRDefault="00385D3B" w:rsidP="00385D3B">
      <w:pPr>
        <w:ind w:firstLine="709"/>
        <w:jc w:val="both"/>
        <w:rPr>
          <w:rFonts w:ascii="Arial" w:hAnsi="Arial" w:cs="Arial"/>
          <w:sz w:val="24"/>
          <w:szCs w:val="24"/>
        </w:rPr>
      </w:pPr>
      <w:r w:rsidRPr="00E22931">
        <w:rPr>
          <w:rFonts w:ascii="Arial" w:hAnsi="Arial" w:cs="Arial"/>
          <w:sz w:val="24"/>
          <w:szCs w:val="24"/>
        </w:rPr>
        <w:t>Участниками аукциона могут быть: любое юридическое лицо независимо от организационно-правовой формы, формы собственности, места нахождения; физические лица, в том числе индивидуальные предприниматели, претендующие на заключение договора на установку и эксплуатацию рекламных конструкций (далее – Лицо).</w:t>
      </w:r>
    </w:p>
    <w:p w:rsidR="00385D3B" w:rsidRPr="00E22931" w:rsidRDefault="00385D3B" w:rsidP="00385D3B">
      <w:pPr>
        <w:ind w:firstLine="709"/>
        <w:jc w:val="both"/>
        <w:rPr>
          <w:rFonts w:ascii="Arial" w:hAnsi="Arial" w:cs="Arial"/>
          <w:sz w:val="24"/>
          <w:szCs w:val="24"/>
        </w:rPr>
      </w:pPr>
      <w:bookmarkStart w:id="1" w:name="P73"/>
      <w:bookmarkEnd w:id="1"/>
      <w:r w:rsidRPr="00E22931">
        <w:rPr>
          <w:rFonts w:ascii="Arial" w:hAnsi="Arial" w:cs="Arial"/>
          <w:sz w:val="24"/>
          <w:szCs w:val="24"/>
        </w:rPr>
        <w:t>11. Участником аукциона не вправе быть Лицо:</w:t>
      </w:r>
    </w:p>
    <w:p w:rsidR="00385D3B" w:rsidRPr="00E22931" w:rsidRDefault="00385D3B" w:rsidP="00385D3B">
      <w:pPr>
        <w:ind w:firstLine="709"/>
        <w:jc w:val="both"/>
        <w:rPr>
          <w:rFonts w:ascii="Arial" w:hAnsi="Arial" w:cs="Arial"/>
          <w:sz w:val="24"/>
          <w:szCs w:val="24"/>
        </w:rPr>
      </w:pPr>
      <w:r w:rsidRPr="00E22931">
        <w:rPr>
          <w:rFonts w:ascii="Arial" w:hAnsi="Arial" w:cs="Arial"/>
          <w:sz w:val="24"/>
          <w:szCs w:val="24"/>
        </w:rPr>
        <w:t xml:space="preserve">1) экономическая деятельность которого приостановлена в порядке, предусмотренном </w:t>
      </w:r>
      <w:hyperlink r:id="rId10" w:history="1">
        <w:r w:rsidRPr="00E22931">
          <w:rPr>
            <w:rStyle w:val="af"/>
            <w:rFonts w:ascii="Arial" w:hAnsi="Arial" w:cs="Arial"/>
            <w:sz w:val="24"/>
            <w:szCs w:val="24"/>
          </w:rPr>
          <w:t>Кодексом</w:t>
        </w:r>
      </w:hyperlink>
      <w:r w:rsidRPr="00E22931">
        <w:rPr>
          <w:rFonts w:ascii="Arial" w:hAnsi="Arial" w:cs="Arial"/>
          <w:sz w:val="24"/>
          <w:szCs w:val="24"/>
        </w:rPr>
        <w:t xml:space="preserve"> Российской Федерации об административных правонарушениях;</w:t>
      </w:r>
    </w:p>
    <w:p w:rsidR="00385D3B" w:rsidRPr="00E22931" w:rsidRDefault="00385D3B" w:rsidP="00385D3B">
      <w:pPr>
        <w:ind w:firstLine="709"/>
        <w:jc w:val="both"/>
        <w:rPr>
          <w:rFonts w:ascii="Arial" w:hAnsi="Arial" w:cs="Arial"/>
          <w:sz w:val="24"/>
          <w:szCs w:val="24"/>
        </w:rPr>
      </w:pPr>
      <w:r w:rsidRPr="00E22931">
        <w:rPr>
          <w:rFonts w:ascii="Arial" w:hAnsi="Arial" w:cs="Arial"/>
          <w:sz w:val="24"/>
          <w:szCs w:val="24"/>
        </w:rPr>
        <w:t>2) находящееся в процессе ликвидации (в отношении юридических лиц) или в случае наличия решения арбитражного суда о признании указанного лица (юридические лица, индивидуальные предприниматели) банкротом и об открытии конкурсного производства;</w:t>
      </w:r>
    </w:p>
    <w:p w:rsidR="00385D3B" w:rsidRPr="00E22931" w:rsidRDefault="00385D3B" w:rsidP="00385D3B">
      <w:pPr>
        <w:ind w:firstLine="709"/>
        <w:jc w:val="both"/>
        <w:rPr>
          <w:rFonts w:ascii="Arial" w:hAnsi="Arial" w:cs="Arial"/>
          <w:sz w:val="24"/>
          <w:szCs w:val="24"/>
        </w:rPr>
      </w:pPr>
      <w:r w:rsidRPr="00E22931">
        <w:rPr>
          <w:rFonts w:ascii="Arial" w:hAnsi="Arial" w:cs="Arial"/>
          <w:sz w:val="24"/>
          <w:szCs w:val="24"/>
        </w:rPr>
        <w:t>3) не внесшее обеспечение заявки на участие в аукционе.</w:t>
      </w:r>
    </w:p>
    <w:p w:rsidR="00385D3B" w:rsidRPr="00E22931" w:rsidRDefault="00385D3B" w:rsidP="00D77BC6">
      <w:pPr>
        <w:spacing w:before="100" w:beforeAutospacing="1" w:after="100" w:afterAutospacing="1"/>
        <w:rPr>
          <w:rFonts w:ascii="Arial" w:hAnsi="Arial" w:cs="Arial"/>
          <w:sz w:val="24"/>
          <w:szCs w:val="24"/>
          <w:lang w:eastAsia="ru-RU"/>
        </w:rPr>
      </w:pPr>
    </w:p>
    <w:p w:rsidR="00564485" w:rsidRPr="00E22931" w:rsidRDefault="00564485" w:rsidP="00564485">
      <w:pPr>
        <w:ind w:firstLine="709"/>
        <w:jc w:val="both"/>
        <w:rPr>
          <w:rFonts w:ascii="Arial" w:hAnsi="Arial" w:cs="Arial"/>
          <w:sz w:val="24"/>
          <w:szCs w:val="24"/>
        </w:rPr>
      </w:pPr>
      <w:r w:rsidRPr="00E22931">
        <w:rPr>
          <w:rFonts w:ascii="Arial" w:hAnsi="Arial" w:cs="Arial"/>
          <w:sz w:val="24"/>
          <w:szCs w:val="24"/>
        </w:rPr>
        <w:t>Для участия в аукционе претендент предоставляет в установленный в извещении о проведении аукциона срок следующие документы:</w:t>
      </w:r>
    </w:p>
    <w:p w:rsidR="00564485" w:rsidRPr="00E22931" w:rsidRDefault="00564485" w:rsidP="00564485">
      <w:pPr>
        <w:ind w:firstLine="709"/>
        <w:jc w:val="both"/>
        <w:rPr>
          <w:rFonts w:ascii="Arial" w:hAnsi="Arial" w:cs="Arial"/>
          <w:sz w:val="24"/>
          <w:szCs w:val="24"/>
        </w:rPr>
      </w:pPr>
      <w:bookmarkStart w:id="2" w:name="P155"/>
      <w:bookmarkEnd w:id="2"/>
      <w:r w:rsidRPr="00E22931">
        <w:rPr>
          <w:rFonts w:ascii="Arial" w:hAnsi="Arial" w:cs="Arial"/>
          <w:sz w:val="24"/>
          <w:szCs w:val="24"/>
        </w:rPr>
        <w:t>1) 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64485" w:rsidRPr="00E22931" w:rsidRDefault="00564485" w:rsidP="00564485">
      <w:pPr>
        <w:ind w:firstLine="709"/>
        <w:jc w:val="both"/>
        <w:rPr>
          <w:rFonts w:ascii="Arial" w:hAnsi="Arial" w:cs="Arial"/>
          <w:sz w:val="24"/>
          <w:szCs w:val="24"/>
        </w:rPr>
      </w:pPr>
      <w:bookmarkStart w:id="3" w:name="P156"/>
      <w:bookmarkEnd w:id="3"/>
      <w:r w:rsidRPr="00E22931">
        <w:rPr>
          <w:rFonts w:ascii="Arial" w:hAnsi="Arial" w:cs="Arial"/>
          <w:sz w:val="24"/>
          <w:szCs w:val="24"/>
        </w:rPr>
        <w:t>2)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обязательств по договору;</w:t>
      </w:r>
    </w:p>
    <w:p w:rsidR="00564485" w:rsidRPr="00E22931" w:rsidRDefault="00564485" w:rsidP="00564485">
      <w:pPr>
        <w:ind w:firstLine="709"/>
        <w:jc w:val="both"/>
        <w:rPr>
          <w:rFonts w:ascii="Arial" w:hAnsi="Arial" w:cs="Arial"/>
          <w:sz w:val="24"/>
          <w:szCs w:val="24"/>
        </w:rPr>
      </w:pPr>
      <w:bookmarkStart w:id="4" w:name="P157"/>
      <w:bookmarkEnd w:id="4"/>
      <w:r w:rsidRPr="00E22931">
        <w:rPr>
          <w:rFonts w:ascii="Arial" w:hAnsi="Arial" w:cs="Arial"/>
          <w:sz w:val="24"/>
          <w:szCs w:val="24"/>
        </w:rPr>
        <w:t>3) выписку из Единого государственного реестра юридических лиц (для юридический лиц); выписку из Единого государственного реестра индивидуальных предпринимателей (для индивидуальных предпринимателей);</w:t>
      </w:r>
    </w:p>
    <w:p w:rsidR="00564485" w:rsidRPr="00E22931" w:rsidRDefault="00564485" w:rsidP="00564485">
      <w:pPr>
        <w:ind w:firstLine="709"/>
        <w:jc w:val="both"/>
        <w:rPr>
          <w:rFonts w:ascii="Arial" w:hAnsi="Arial" w:cs="Arial"/>
          <w:sz w:val="24"/>
          <w:szCs w:val="24"/>
        </w:rPr>
      </w:pPr>
      <w:bookmarkStart w:id="5" w:name="P158"/>
      <w:bookmarkEnd w:id="5"/>
      <w:r w:rsidRPr="00E22931">
        <w:rPr>
          <w:rFonts w:ascii="Arial" w:hAnsi="Arial" w:cs="Arial"/>
          <w:sz w:val="24"/>
          <w:szCs w:val="24"/>
        </w:rPr>
        <w:t>4) документ, подтверждающий полномочия лица на осуществление действий от имени претендента на участие в аукционе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оформленную в соответствии с законодательством Российской Федерации;</w:t>
      </w:r>
    </w:p>
    <w:p w:rsidR="00564485" w:rsidRPr="00E22931" w:rsidRDefault="00564485" w:rsidP="00564485">
      <w:pPr>
        <w:ind w:firstLine="709"/>
        <w:jc w:val="both"/>
        <w:rPr>
          <w:rFonts w:ascii="Arial" w:hAnsi="Arial" w:cs="Arial"/>
          <w:sz w:val="24"/>
          <w:szCs w:val="24"/>
        </w:rPr>
      </w:pPr>
      <w:bookmarkStart w:id="6" w:name="P159"/>
      <w:bookmarkEnd w:id="6"/>
      <w:r w:rsidRPr="00E22931">
        <w:rPr>
          <w:rFonts w:ascii="Arial" w:hAnsi="Arial" w:cs="Arial"/>
          <w:sz w:val="24"/>
          <w:szCs w:val="24"/>
        </w:rPr>
        <w:t>5) копию документа, удостоверяющего личность претендента на участие в аукционе, либо личность представителя претендента;</w:t>
      </w:r>
    </w:p>
    <w:p w:rsidR="00564485" w:rsidRPr="00E22931" w:rsidRDefault="00564485" w:rsidP="00564485">
      <w:pPr>
        <w:ind w:firstLine="709"/>
        <w:jc w:val="both"/>
        <w:rPr>
          <w:rFonts w:ascii="Arial" w:hAnsi="Arial" w:cs="Arial"/>
          <w:sz w:val="24"/>
          <w:szCs w:val="24"/>
        </w:rPr>
      </w:pPr>
      <w:r w:rsidRPr="00E22931">
        <w:rPr>
          <w:rFonts w:ascii="Arial" w:hAnsi="Arial" w:cs="Arial"/>
          <w:sz w:val="24"/>
          <w:szCs w:val="24"/>
        </w:rPr>
        <w:t>6) заявку и опись предоставленных документов, составленные в двух экземплярах, один из которых остается у организатора аукциона, другой – у претендента на участие в аукционе.</w:t>
      </w:r>
    </w:p>
    <w:p w:rsidR="00D53092" w:rsidRPr="00E22931" w:rsidRDefault="00EC1B70" w:rsidP="00D53092">
      <w:pPr>
        <w:spacing w:before="100" w:beforeAutospacing="1" w:after="100" w:afterAutospacing="1"/>
        <w:ind w:firstLine="708"/>
        <w:rPr>
          <w:rFonts w:ascii="Arial" w:hAnsi="Arial" w:cs="Arial"/>
          <w:sz w:val="24"/>
          <w:szCs w:val="24"/>
          <w:lang w:eastAsia="ru-RU"/>
        </w:rPr>
      </w:pPr>
      <w:r w:rsidRPr="00E22931">
        <w:rPr>
          <w:rFonts w:ascii="Arial" w:hAnsi="Arial" w:cs="Arial"/>
          <w:sz w:val="24"/>
          <w:szCs w:val="24"/>
          <w:lang w:eastAsia="ru-RU"/>
        </w:rPr>
        <w:t xml:space="preserve">Для участия в торгах претендент лично или через уполномоченного им представителя представляет организатору торгов в установленный в извещении о проведении торгов  срок заявку с приложением необходимых документов по установленной форме. </w:t>
      </w:r>
    </w:p>
    <w:p w:rsidR="00EC1B70" w:rsidRPr="00E22931" w:rsidRDefault="00EC1B70" w:rsidP="00D53092">
      <w:pPr>
        <w:spacing w:before="100" w:beforeAutospacing="1" w:after="100" w:afterAutospacing="1"/>
        <w:ind w:firstLine="708"/>
        <w:rPr>
          <w:rFonts w:ascii="Arial" w:hAnsi="Arial" w:cs="Arial"/>
          <w:sz w:val="24"/>
          <w:szCs w:val="24"/>
          <w:lang w:eastAsia="ru-RU"/>
        </w:rPr>
      </w:pPr>
      <w:r w:rsidRPr="00E22931">
        <w:rPr>
          <w:rFonts w:ascii="Arial" w:hAnsi="Arial" w:cs="Arial"/>
          <w:sz w:val="24"/>
          <w:szCs w:val="24"/>
          <w:lang w:eastAsia="ru-RU"/>
        </w:rPr>
        <w:t>Подача заявки на участие в торгах означает согласие претендента с условиями аукциона и принятие им обязательств о соблюдении условий аукциона.</w:t>
      </w:r>
    </w:p>
    <w:p w:rsidR="00EC1B70" w:rsidRPr="00E22931" w:rsidRDefault="00EC1B70" w:rsidP="00EC1B70">
      <w:pPr>
        <w:spacing w:before="100" w:beforeAutospacing="1" w:after="100" w:afterAutospacing="1"/>
        <w:rPr>
          <w:rFonts w:ascii="Arial" w:hAnsi="Arial" w:cs="Arial"/>
          <w:sz w:val="24"/>
          <w:szCs w:val="24"/>
          <w:lang w:eastAsia="ru-RU"/>
        </w:rPr>
      </w:pPr>
      <w:r w:rsidRPr="00E22931">
        <w:rPr>
          <w:rFonts w:ascii="Arial" w:hAnsi="Arial" w:cs="Arial"/>
          <w:sz w:val="24"/>
          <w:szCs w:val="24"/>
          <w:lang w:eastAsia="ru-RU"/>
        </w:rPr>
        <w:t>Заявка считается поданной с момента ее регистрации в Журнале регистрации заявок на участие в аукционе.</w:t>
      </w:r>
    </w:p>
    <w:p w:rsidR="00EC1B70" w:rsidRPr="00E22931" w:rsidRDefault="00EC1B70" w:rsidP="003C6AF2">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t>Каждый претендент имеет право подать только одну заявку на участие в торгах (по каждому лоту). В случае установления факта подачи одним заявителем двух и более заявок на участие в торгах в отношении одного и того же лота при условии, что поданные ранее заявки таким заявителем не отозваны, все заявки на участие в торгах такого заявителя, поданные в отношении данного лота, не рассматриваются и возвращаются такому заявителю.</w:t>
      </w:r>
    </w:p>
    <w:p w:rsidR="00EC1B70" w:rsidRPr="00E22931" w:rsidRDefault="00EC1B70" w:rsidP="003C6AF2">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t>Претендент имеет право изменить или отозвать поданную заявку не позднее 3 дней до даты проведения торгов, уведомив об этом (в письменной форме) организатора торгов. Задаток претенденту, отозвавшему свою заявку до даты окончания приема заявок, возвращается в течение 5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832566" w:rsidRPr="00E22931" w:rsidRDefault="00EC1B70" w:rsidP="003C6AF2">
      <w:pPr>
        <w:jc w:val="both"/>
        <w:rPr>
          <w:rFonts w:ascii="Arial" w:hAnsi="Arial" w:cs="Arial"/>
          <w:sz w:val="24"/>
          <w:szCs w:val="24"/>
        </w:rPr>
      </w:pPr>
      <w:r w:rsidRPr="00E22931">
        <w:rPr>
          <w:rFonts w:ascii="Arial" w:hAnsi="Arial" w:cs="Arial"/>
          <w:sz w:val="24"/>
          <w:szCs w:val="24"/>
          <w:lang w:eastAsia="ru-RU"/>
        </w:rPr>
        <w:t xml:space="preserve">Ознакомиться дополнительно с аукционной документацией, формой заявки, условиями договора и прочей документацией можно на официальном сайте </w:t>
      </w:r>
      <w:r w:rsidRPr="00E22931">
        <w:rPr>
          <w:rFonts w:ascii="Arial" w:hAnsi="Arial" w:cs="Arial"/>
          <w:sz w:val="24"/>
          <w:szCs w:val="24"/>
          <w:lang w:eastAsia="ru-RU"/>
        </w:rPr>
        <w:lastRenderedPageBreak/>
        <w:t>Адми</w:t>
      </w:r>
      <w:r w:rsidR="00832566" w:rsidRPr="00E22931">
        <w:rPr>
          <w:rFonts w:ascii="Arial" w:hAnsi="Arial" w:cs="Arial"/>
          <w:sz w:val="24"/>
          <w:szCs w:val="24"/>
          <w:lang w:eastAsia="ru-RU"/>
        </w:rPr>
        <w:t>нистрации  города Новошахтинска</w:t>
      </w:r>
      <w:r w:rsidR="00BB5502" w:rsidRPr="00E22931">
        <w:rPr>
          <w:rFonts w:ascii="Arial" w:hAnsi="Arial" w:cs="Arial"/>
          <w:sz w:val="24"/>
          <w:szCs w:val="24"/>
          <w:lang w:eastAsia="ru-RU"/>
        </w:rPr>
        <w:t xml:space="preserve"> </w:t>
      </w:r>
      <w:r w:rsidR="00BB5502" w:rsidRPr="00E22931">
        <w:rPr>
          <w:rFonts w:ascii="Arial" w:hAnsi="Arial" w:cs="Arial"/>
          <w:sz w:val="24"/>
          <w:szCs w:val="24"/>
        </w:rPr>
        <w:t xml:space="preserve">  в сети Интернет  https://www.</w:t>
      </w:r>
      <w:r w:rsidR="00BB5502" w:rsidRPr="00E22931">
        <w:rPr>
          <w:rFonts w:ascii="Arial" w:hAnsi="Arial" w:cs="Arial"/>
          <w:sz w:val="24"/>
          <w:szCs w:val="24"/>
          <w:lang w:val="en-US"/>
        </w:rPr>
        <w:t>novoshakhtinsk</w:t>
      </w:r>
      <w:r w:rsidR="00BB5502" w:rsidRPr="00E22931">
        <w:rPr>
          <w:rFonts w:ascii="Arial" w:hAnsi="Arial" w:cs="Arial"/>
          <w:sz w:val="24"/>
          <w:szCs w:val="24"/>
        </w:rPr>
        <w:t>.</w:t>
      </w:r>
      <w:r w:rsidR="00BB5502" w:rsidRPr="00E22931">
        <w:rPr>
          <w:rFonts w:ascii="Arial" w:hAnsi="Arial" w:cs="Arial"/>
          <w:sz w:val="24"/>
          <w:szCs w:val="24"/>
          <w:lang w:val="en-US"/>
        </w:rPr>
        <w:t>org</w:t>
      </w:r>
      <w:r w:rsidR="00BB5502" w:rsidRPr="00E22931">
        <w:rPr>
          <w:rFonts w:ascii="Arial" w:hAnsi="Arial" w:cs="Arial"/>
          <w:sz w:val="24"/>
          <w:szCs w:val="24"/>
        </w:rPr>
        <w:t>.</w:t>
      </w:r>
      <w:r w:rsidRPr="00E22931">
        <w:rPr>
          <w:rFonts w:ascii="Arial" w:hAnsi="Arial" w:cs="Arial"/>
          <w:sz w:val="24"/>
          <w:szCs w:val="24"/>
          <w:lang w:eastAsia="ru-RU"/>
        </w:rPr>
        <w:t xml:space="preserve">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43111B" w:rsidRPr="00E22931" w:rsidRDefault="00EC1B70" w:rsidP="003C6AF2">
      <w:pPr>
        <w:spacing w:before="100" w:beforeAutospacing="1" w:after="100" w:afterAutospacing="1"/>
        <w:jc w:val="both"/>
        <w:rPr>
          <w:rFonts w:ascii="Arial" w:hAnsi="Arial" w:cs="Arial"/>
          <w:b/>
          <w:sz w:val="24"/>
          <w:szCs w:val="24"/>
        </w:rPr>
      </w:pPr>
      <w:r w:rsidRPr="00E22931">
        <w:rPr>
          <w:rFonts w:ascii="Arial" w:hAnsi="Arial" w:cs="Arial"/>
          <w:b/>
          <w:bCs/>
          <w:sz w:val="24"/>
          <w:szCs w:val="24"/>
          <w:lang w:eastAsia="ru-RU"/>
        </w:rPr>
        <w:t xml:space="preserve">Размер, сроки и порядок внесения задатка: </w:t>
      </w:r>
      <w:r w:rsidRPr="00E22931">
        <w:rPr>
          <w:rFonts w:ascii="Arial" w:hAnsi="Arial" w:cs="Arial"/>
          <w:sz w:val="24"/>
          <w:szCs w:val="24"/>
          <w:lang w:eastAsia="ru-RU"/>
        </w:rPr>
        <w:t xml:space="preserve">для участия в торгах претендент перечисляет задаток в размере 20 % начальной цены годовой платы за установку и эксплуатацию рекламной конструкции (указан по каждому </w:t>
      </w:r>
      <w:r w:rsidR="0053157E" w:rsidRPr="00E22931">
        <w:rPr>
          <w:rFonts w:ascii="Arial" w:hAnsi="Arial" w:cs="Arial"/>
          <w:sz w:val="24"/>
          <w:szCs w:val="24"/>
          <w:lang w:eastAsia="ru-RU"/>
        </w:rPr>
        <w:t>лоту в прилож</w:t>
      </w:r>
      <w:r w:rsidR="00F96E7E" w:rsidRPr="00E22931">
        <w:rPr>
          <w:rFonts w:ascii="Arial" w:hAnsi="Arial" w:cs="Arial"/>
          <w:sz w:val="24"/>
          <w:szCs w:val="24"/>
          <w:lang w:eastAsia="ru-RU"/>
        </w:rPr>
        <w:t xml:space="preserve">ении) </w:t>
      </w:r>
      <w:r w:rsidRPr="00E22931">
        <w:rPr>
          <w:rFonts w:ascii="Arial" w:hAnsi="Arial" w:cs="Arial"/>
          <w:sz w:val="24"/>
          <w:szCs w:val="24"/>
          <w:lang w:eastAsia="ru-RU"/>
        </w:rPr>
        <w:t xml:space="preserve"> единовременно на</w:t>
      </w:r>
      <w:r w:rsidR="0043111B" w:rsidRPr="00E22931">
        <w:rPr>
          <w:rFonts w:ascii="Arial" w:hAnsi="Arial" w:cs="Arial"/>
          <w:sz w:val="24"/>
          <w:szCs w:val="24"/>
          <w:lang w:eastAsia="ru-RU"/>
        </w:rPr>
        <w:t xml:space="preserve"> </w:t>
      </w:r>
      <w:r w:rsidR="0043111B" w:rsidRPr="00E22931">
        <w:rPr>
          <w:rFonts w:ascii="Arial" w:hAnsi="Arial" w:cs="Arial"/>
          <w:b/>
          <w:sz w:val="24"/>
          <w:szCs w:val="24"/>
        </w:rPr>
        <w:t>Реквизиты  организатора аукциона (КУИ) по счету временного распоряжения (для задатков):</w:t>
      </w:r>
    </w:p>
    <w:p w:rsidR="0043111B" w:rsidRPr="00E22931" w:rsidRDefault="0043111B" w:rsidP="0043111B">
      <w:pPr>
        <w:rPr>
          <w:rFonts w:ascii="Arial" w:hAnsi="Arial" w:cs="Arial"/>
          <w:sz w:val="24"/>
          <w:szCs w:val="24"/>
        </w:rPr>
      </w:pPr>
    </w:p>
    <w:p w:rsidR="0043111B" w:rsidRPr="00E22931" w:rsidRDefault="0043111B" w:rsidP="0043111B">
      <w:pPr>
        <w:jc w:val="both"/>
        <w:rPr>
          <w:rFonts w:ascii="Arial" w:hAnsi="Arial" w:cs="Arial"/>
          <w:b/>
          <w:bCs/>
          <w:sz w:val="24"/>
          <w:szCs w:val="24"/>
        </w:rPr>
      </w:pPr>
      <w:r w:rsidRPr="00E22931">
        <w:rPr>
          <w:rFonts w:ascii="Arial" w:hAnsi="Arial" w:cs="Arial"/>
          <w:b/>
          <w:bCs/>
          <w:sz w:val="24"/>
          <w:szCs w:val="24"/>
        </w:rPr>
        <w:t xml:space="preserve">Получатель: УФК по Ростовской области (КУИ Администрации города,         л/с 05583132630) ИНН  6151005594 / КПП 615101001 </w:t>
      </w:r>
      <w:r w:rsidRPr="00E22931">
        <w:rPr>
          <w:rFonts w:ascii="Arial" w:hAnsi="Arial" w:cs="Arial"/>
          <w:b/>
          <w:bCs/>
          <w:sz w:val="24"/>
          <w:szCs w:val="24"/>
        </w:rPr>
        <w:tab/>
      </w:r>
      <w:r w:rsidRPr="00E22931">
        <w:rPr>
          <w:rFonts w:ascii="Arial" w:hAnsi="Arial" w:cs="Arial"/>
          <w:b/>
          <w:bCs/>
          <w:sz w:val="24"/>
          <w:szCs w:val="24"/>
        </w:rPr>
        <w:tab/>
      </w:r>
      <w:r w:rsidRPr="00E22931">
        <w:rPr>
          <w:rFonts w:ascii="Arial" w:hAnsi="Arial" w:cs="Arial"/>
          <w:b/>
          <w:bCs/>
          <w:sz w:val="24"/>
          <w:szCs w:val="24"/>
        </w:rPr>
        <w:tab/>
      </w:r>
    </w:p>
    <w:p w:rsidR="0043111B" w:rsidRPr="00E22931" w:rsidRDefault="0043111B" w:rsidP="0043111B">
      <w:pPr>
        <w:jc w:val="both"/>
        <w:rPr>
          <w:rFonts w:ascii="Arial" w:hAnsi="Arial" w:cs="Arial"/>
          <w:b/>
          <w:bCs/>
          <w:sz w:val="24"/>
          <w:szCs w:val="24"/>
        </w:rPr>
      </w:pPr>
      <w:r w:rsidRPr="00E22931">
        <w:rPr>
          <w:rFonts w:ascii="Arial" w:hAnsi="Arial" w:cs="Arial"/>
          <w:b/>
          <w:bCs/>
          <w:sz w:val="24"/>
          <w:szCs w:val="24"/>
        </w:rPr>
        <w:t xml:space="preserve">Банк получателя:  ОТДЕЛЕНИЕ   РОСТОВ-НА-ДОНУ   БАНКА  РОССИИ // УФК по </w:t>
      </w:r>
      <w:r w:rsidRPr="00E22931">
        <w:rPr>
          <w:rFonts w:ascii="Arial" w:hAnsi="Arial" w:cs="Arial"/>
          <w:b/>
          <w:bCs/>
          <w:sz w:val="24"/>
          <w:szCs w:val="24"/>
        </w:rPr>
        <w:tab/>
        <w:t>Ростовской области г. Ростов-на-Дону</w:t>
      </w:r>
      <w:r w:rsidRPr="00E22931">
        <w:rPr>
          <w:rFonts w:ascii="Arial" w:hAnsi="Arial" w:cs="Arial"/>
          <w:b/>
          <w:bCs/>
          <w:sz w:val="24"/>
          <w:szCs w:val="24"/>
        </w:rPr>
        <w:tab/>
        <w:t>БИК ТОФК 016015102</w:t>
      </w:r>
    </w:p>
    <w:p w:rsidR="0043111B" w:rsidRPr="00E22931" w:rsidRDefault="0043111B" w:rsidP="0043111B">
      <w:pPr>
        <w:jc w:val="both"/>
        <w:rPr>
          <w:rFonts w:ascii="Arial" w:hAnsi="Arial" w:cs="Arial"/>
          <w:b/>
          <w:bCs/>
          <w:sz w:val="24"/>
          <w:szCs w:val="24"/>
        </w:rPr>
      </w:pPr>
      <w:r w:rsidRPr="00E22931">
        <w:rPr>
          <w:rFonts w:ascii="Arial" w:hAnsi="Arial" w:cs="Arial"/>
          <w:b/>
          <w:bCs/>
          <w:sz w:val="24"/>
          <w:szCs w:val="24"/>
        </w:rPr>
        <w:t>Номер казначейского счета    03 232 643 6073 0000 5800</w:t>
      </w:r>
    </w:p>
    <w:p w:rsidR="0043111B" w:rsidRPr="00E22931" w:rsidRDefault="0043111B" w:rsidP="0043111B">
      <w:pPr>
        <w:jc w:val="both"/>
        <w:rPr>
          <w:rFonts w:ascii="Arial" w:hAnsi="Arial" w:cs="Arial"/>
          <w:b/>
          <w:bCs/>
          <w:sz w:val="24"/>
          <w:szCs w:val="24"/>
        </w:rPr>
      </w:pPr>
      <w:r w:rsidRPr="00E22931">
        <w:rPr>
          <w:rFonts w:ascii="Arial" w:hAnsi="Arial" w:cs="Arial"/>
          <w:b/>
          <w:bCs/>
          <w:sz w:val="24"/>
          <w:szCs w:val="24"/>
        </w:rPr>
        <w:t>Единый казначейский счет     40102810845370000050</w:t>
      </w:r>
    </w:p>
    <w:p w:rsidR="0043111B" w:rsidRDefault="0043111B" w:rsidP="0043111B">
      <w:pPr>
        <w:jc w:val="both"/>
        <w:rPr>
          <w:rFonts w:ascii="Arial" w:hAnsi="Arial" w:cs="Arial"/>
          <w:b/>
          <w:bCs/>
          <w:sz w:val="24"/>
          <w:szCs w:val="24"/>
        </w:rPr>
      </w:pPr>
      <w:r w:rsidRPr="00E22931">
        <w:rPr>
          <w:rFonts w:ascii="Arial" w:hAnsi="Arial" w:cs="Arial"/>
          <w:b/>
          <w:bCs/>
          <w:sz w:val="24"/>
          <w:szCs w:val="24"/>
        </w:rPr>
        <w:t xml:space="preserve">  ОКТМО 60730000.</w:t>
      </w:r>
    </w:p>
    <w:p w:rsidR="00856724" w:rsidRPr="00E22931" w:rsidRDefault="00856724" w:rsidP="0043111B">
      <w:pPr>
        <w:jc w:val="both"/>
        <w:rPr>
          <w:rFonts w:ascii="Arial" w:hAnsi="Arial" w:cs="Arial"/>
          <w:b/>
          <w:bCs/>
          <w:sz w:val="24"/>
          <w:szCs w:val="24"/>
        </w:rPr>
      </w:pPr>
      <w:r>
        <w:rPr>
          <w:rFonts w:ascii="Arial" w:hAnsi="Arial" w:cs="Arial"/>
          <w:b/>
          <w:bCs/>
          <w:sz w:val="24"/>
          <w:szCs w:val="24"/>
        </w:rPr>
        <w:t>КБК  00000000000000000000</w:t>
      </w:r>
    </w:p>
    <w:p w:rsidR="000D608B" w:rsidRPr="00E22931" w:rsidRDefault="000D608B" w:rsidP="000D608B">
      <w:pPr>
        <w:rPr>
          <w:rFonts w:ascii="Arial" w:hAnsi="Arial" w:cs="Arial"/>
          <w:b/>
          <w:sz w:val="24"/>
          <w:szCs w:val="24"/>
        </w:rPr>
      </w:pPr>
      <w:r w:rsidRPr="00E22931">
        <w:rPr>
          <w:rFonts w:ascii="Arial" w:hAnsi="Arial" w:cs="Arial"/>
          <w:sz w:val="24"/>
          <w:szCs w:val="24"/>
        </w:rPr>
        <w:t>Дата и время окончания срока поступления задатка на счет организатора  аукциона</w:t>
      </w:r>
      <w:r w:rsidR="009B309F">
        <w:rPr>
          <w:rFonts w:ascii="Arial" w:hAnsi="Arial" w:cs="Arial"/>
          <w:b/>
          <w:sz w:val="24"/>
          <w:szCs w:val="24"/>
        </w:rPr>
        <w:t xml:space="preserve">: </w:t>
      </w:r>
      <w:r w:rsidR="00ED463E">
        <w:rPr>
          <w:rFonts w:ascii="Arial" w:hAnsi="Arial" w:cs="Arial"/>
          <w:b/>
          <w:sz w:val="24"/>
          <w:szCs w:val="24"/>
        </w:rPr>
        <w:t>11</w:t>
      </w:r>
      <w:r w:rsidR="009B309F">
        <w:rPr>
          <w:rFonts w:ascii="Arial" w:hAnsi="Arial" w:cs="Arial"/>
          <w:b/>
          <w:sz w:val="24"/>
          <w:szCs w:val="24"/>
        </w:rPr>
        <w:t xml:space="preserve"> </w:t>
      </w:r>
      <w:r w:rsidR="00982ED9">
        <w:rPr>
          <w:rFonts w:ascii="Arial" w:hAnsi="Arial" w:cs="Arial"/>
          <w:b/>
          <w:sz w:val="24"/>
          <w:szCs w:val="24"/>
        </w:rPr>
        <w:t>декабря</w:t>
      </w:r>
      <w:r w:rsidR="00511962">
        <w:rPr>
          <w:rFonts w:ascii="Arial" w:hAnsi="Arial" w:cs="Arial"/>
          <w:b/>
          <w:sz w:val="24"/>
          <w:szCs w:val="24"/>
        </w:rPr>
        <w:t xml:space="preserve">  2023</w:t>
      </w:r>
      <w:r w:rsidRPr="00E22931">
        <w:rPr>
          <w:rFonts w:ascii="Arial" w:hAnsi="Arial" w:cs="Arial"/>
          <w:b/>
          <w:sz w:val="24"/>
          <w:szCs w:val="24"/>
        </w:rPr>
        <w:t xml:space="preserve"> года.</w:t>
      </w:r>
    </w:p>
    <w:p w:rsidR="00305DC1" w:rsidRPr="00E22931" w:rsidRDefault="00305DC1" w:rsidP="0043111B">
      <w:pPr>
        <w:jc w:val="both"/>
        <w:rPr>
          <w:rFonts w:ascii="Arial" w:hAnsi="Arial" w:cs="Arial"/>
          <w:b/>
          <w:bCs/>
          <w:sz w:val="24"/>
          <w:szCs w:val="24"/>
        </w:rPr>
      </w:pPr>
    </w:p>
    <w:p w:rsidR="00EC1B70" w:rsidRPr="00E22931" w:rsidRDefault="00EC1B70" w:rsidP="00EC1B70">
      <w:pPr>
        <w:spacing w:before="100" w:beforeAutospacing="1" w:after="100" w:afterAutospacing="1"/>
        <w:rPr>
          <w:rFonts w:ascii="Arial" w:hAnsi="Arial" w:cs="Arial"/>
          <w:sz w:val="24"/>
          <w:szCs w:val="24"/>
          <w:lang w:eastAsia="ru-RU"/>
        </w:rPr>
      </w:pPr>
      <w:r w:rsidRPr="00E22931">
        <w:rPr>
          <w:rFonts w:ascii="Arial" w:hAnsi="Arial" w:cs="Arial"/>
          <w:sz w:val="24"/>
          <w:szCs w:val="24"/>
          <w:lang w:eastAsia="ru-RU"/>
        </w:rPr>
        <w:t xml:space="preserve"> Задаток возвращается участникам аукциона, за исключением его по</w:t>
      </w:r>
      <w:r w:rsidR="00DE5A2D" w:rsidRPr="00E22931">
        <w:rPr>
          <w:rFonts w:ascii="Arial" w:hAnsi="Arial" w:cs="Arial"/>
          <w:sz w:val="24"/>
          <w:szCs w:val="24"/>
          <w:lang w:eastAsia="ru-RU"/>
        </w:rPr>
        <w:t xml:space="preserve">бедителя, в течение 5 рабочих </w:t>
      </w:r>
      <w:r w:rsidRPr="00E22931">
        <w:rPr>
          <w:rFonts w:ascii="Arial" w:hAnsi="Arial" w:cs="Arial"/>
          <w:sz w:val="24"/>
          <w:szCs w:val="24"/>
          <w:lang w:eastAsia="ru-RU"/>
        </w:rPr>
        <w:t xml:space="preserve"> дней со дня подписания протокола о результатах торгов. </w:t>
      </w:r>
    </w:p>
    <w:p w:rsidR="00C952D6" w:rsidRPr="00E22931" w:rsidRDefault="00C952D6" w:rsidP="00E96DF8">
      <w:pPr>
        <w:jc w:val="both"/>
        <w:rPr>
          <w:rFonts w:ascii="Arial" w:hAnsi="Arial" w:cs="Arial"/>
          <w:bCs/>
          <w:sz w:val="24"/>
          <w:szCs w:val="24"/>
        </w:rPr>
      </w:pPr>
    </w:p>
    <w:p w:rsidR="00093B75" w:rsidRPr="00E22931" w:rsidRDefault="006B4E36" w:rsidP="00093B75">
      <w:pPr>
        <w:ind w:firstLine="708"/>
        <w:rPr>
          <w:rFonts w:ascii="Arial" w:hAnsi="Arial" w:cs="Arial"/>
          <w:sz w:val="24"/>
          <w:szCs w:val="24"/>
        </w:rPr>
      </w:pPr>
      <w:r w:rsidRPr="00E22931">
        <w:rPr>
          <w:rFonts w:ascii="Arial" w:hAnsi="Arial" w:cs="Arial"/>
          <w:b/>
          <w:bCs/>
          <w:sz w:val="24"/>
          <w:szCs w:val="24"/>
          <w:lang w:eastAsia="ru-RU"/>
        </w:rPr>
        <w:t>Определение участник</w:t>
      </w:r>
      <w:r w:rsidR="009B309F">
        <w:rPr>
          <w:rFonts w:ascii="Arial" w:hAnsi="Arial" w:cs="Arial"/>
          <w:b/>
          <w:bCs/>
          <w:sz w:val="24"/>
          <w:szCs w:val="24"/>
          <w:lang w:eastAsia="ru-RU"/>
        </w:rPr>
        <w:t xml:space="preserve">ов аукциона состоится – </w:t>
      </w:r>
      <w:r w:rsidR="00A5387D">
        <w:rPr>
          <w:rFonts w:ascii="Arial" w:hAnsi="Arial" w:cs="Arial"/>
          <w:b/>
          <w:bCs/>
          <w:sz w:val="24"/>
          <w:szCs w:val="24"/>
          <w:lang w:eastAsia="ru-RU"/>
        </w:rPr>
        <w:t>12</w:t>
      </w:r>
      <w:r w:rsidR="009B309F">
        <w:rPr>
          <w:rFonts w:ascii="Arial" w:hAnsi="Arial" w:cs="Arial"/>
          <w:b/>
          <w:bCs/>
          <w:sz w:val="24"/>
          <w:szCs w:val="24"/>
          <w:lang w:eastAsia="ru-RU"/>
        </w:rPr>
        <w:t xml:space="preserve"> </w:t>
      </w:r>
      <w:r w:rsidR="00982ED9">
        <w:rPr>
          <w:rFonts w:ascii="Arial" w:hAnsi="Arial" w:cs="Arial"/>
          <w:b/>
          <w:bCs/>
          <w:sz w:val="24"/>
          <w:szCs w:val="24"/>
          <w:lang w:eastAsia="ru-RU"/>
        </w:rPr>
        <w:t>декабря</w:t>
      </w:r>
      <w:r w:rsidR="004B1656">
        <w:rPr>
          <w:rFonts w:ascii="Arial" w:hAnsi="Arial" w:cs="Arial"/>
          <w:b/>
          <w:bCs/>
          <w:sz w:val="24"/>
          <w:szCs w:val="24"/>
          <w:lang w:eastAsia="ru-RU"/>
        </w:rPr>
        <w:t xml:space="preserve"> </w:t>
      </w:r>
      <w:r w:rsidR="00207214">
        <w:rPr>
          <w:rFonts w:ascii="Arial" w:hAnsi="Arial" w:cs="Arial"/>
          <w:b/>
          <w:bCs/>
          <w:sz w:val="24"/>
          <w:szCs w:val="24"/>
          <w:lang w:eastAsia="ru-RU"/>
        </w:rPr>
        <w:t xml:space="preserve"> 2023</w:t>
      </w:r>
      <w:r w:rsidRPr="00E22931">
        <w:rPr>
          <w:rFonts w:ascii="Arial" w:hAnsi="Arial" w:cs="Arial"/>
          <w:b/>
          <w:bCs/>
          <w:sz w:val="24"/>
          <w:szCs w:val="24"/>
          <w:lang w:eastAsia="ru-RU"/>
        </w:rPr>
        <w:t xml:space="preserve"> года по адресу:</w:t>
      </w:r>
      <w:r w:rsidRPr="00E22931">
        <w:rPr>
          <w:rFonts w:ascii="Arial" w:hAnsi="Arial" w:cs="Arial"/>
          <w:sz w:val="24"/>
          <w:szCs w:val="24"/>
          <w:lang w:eastAsia="ru-RU"/>
        </w:rPr>
        <w:t xml:space="preserve"> </w:t>
      </w:r>
      <w:r w:rsidR="00093B75" w:rsidRPr="00E22931">
        <w:rPr>
          <w:rFonts w:ascii="Arial" w:hAnsi="Arial" w:cs="Arial"/>
          <w:sz w:val="24"/>
          <w:szCs w:val="24"/>
        </w:rPr>
        <w:t>Ростовская обл.,  г. Новошахтинск, ул. Харьковская, 133, Комитет по управлению имуществом.</w:t>
      </w:r>
    </w:p>
    <w:p w:rsidR="006B4E36" w:rsidRPr="00E22931" w:rsidRDefault="006B4E36" w:rsidP="006B4E36">
      <w:pPr>
        <w:spacing w:before="100" w:beforeAutospacing="1" w:after="100" w:afterAutospacing="1"/>
        <w:rPr>
          <w:rFonts w:ascii="Arial" w:hAnsi="Arial" w:cs="Arial"/>
          <w:sz w:val="24"/>
          <w:szCs w:val="24"/>
          <w:lang w:eastAsia="ru-RU"/>
        </w:rPr>
      </w:pPr>
      <w:r w:rsidRPr="00E22931">
        <w:rPr>
          <w:rFonts w:ascii="Arial" w:hAnsi="Arial" w:cs="Arial"/>
          <w:b/>
          <w:bCs/>
          <w:sz w:val="24"/>
          <w:szCs w:val="24"/>
          <w:lang w:eastAsia="ru-RU"/>
        </w:rPr>
        <w:t>Порядок определения лиц, имеющих право на заключение договора на установку и эксплуатацию рекламной конструкции</w:t>
      </w:r>
    </w:p>
    <w:p w:rsidR="006B4E36" w:rsidRPr="00E22931" w:rsidRDefault="006B4E36" w:rsidP="00435B2A">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t>В день определения участников торгов,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торгов или об отказе в допуске претендентов к участию в торгах, которое оформляется протоколом.</w:t>
      </w:r>
    </w:p>
    <w:p w:rsidR="006B4E36" w:rsidRPr="00E22931" w:rsidRDefault="006B4E36" w:rsidP="00435B2A">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t>Претендент не допускается к участию в торгах по следующим основаниям:</w:t>
      </w:r>
    </w:p>
    <w:p w:rsidR="006B4E36" w:rsidRPr="00E22931" w:rsidRDefault="006B4E36" w:rsidP="00435B2A">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t>1)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B4E36" w:rsidRPr="00E22931" w:rsidRDefault="006B4E36" w:rsidP="00435B2A">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t>2) заявка подана лицом, не уполномоченным претендентом на осуществление таких действий;</w:t>
      </w:r>
    </w:p>
    <w:p w:rsidR="006B4E36" w:rsidRPr="00E22931" w:rsidRDefault="006B4E36" w:rsidP="00435B2A">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t>3) не подтверждено поступление в установленный срок задатка на счет (счета), указанный в извещении о проведении торгов;</w:t>
      </w:r>
    </w:p>
    <w:p w:rsidR="006B4E36" w:rsidRPr="00E22931" w:rsidRDefault="006B4E36" w:rsidP="00435B2A">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lastRenderedPageBreak/>
        <w:t>4) наличие у претендента задолженности перед муниципальным бюджетом по внесению платы за размещение рекламной конструкции на объектах муниципальной собственности на момент определения участников торгов;</w:t>
      </w:r>
    </w:p>
    <w:p w:rsidR="006B4E36" w:rsidRPr="00E22931" w:rsidRDefault="006B4E36" w:rsidP="00435B2A">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t>5) наличие решения о ликвидации претендента - юридического лица или наличие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6B4E36" w:rsidRPr="00E22931" w:rsidRDefault="006B4E36" w:rsidP="00435B2A">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t>Претенденту не допущенному к участию в торгах, внесенный им задаток воз</w:t>
      </w:r>
      <w:r w:rsidR="00DE5A2D" w:rsidRPr="00E22931">
        <w:rPr>
          <w:rFonts w:ascii="Arial" w:hAnsi="Arial" w:cs="Arial"/>
          <w:sz w:val="24"/>
          <w:szCs w:val="24"/>
          <w:lang w:eastAsia="ru-RU"/>
        </w:rPr>
        <w:t>вращается в течение 5 рабочих</w:t>
      </w:r>
      <w:r w:rsidRPr="00E22931">
        <w:rPr>
          <w:rFonts w:ascii="Arial" w:hAnsi="Arial" w:cs="Arial"/>
          <w:sz w:val="24"/>
          <w:szCs w:val="24"/>
          <w:lang w:eastAsia="ru-RU"/>
        </w:rPr>
        <w:t xml:space="preserve"> дней со дня оформления протокола о признании претендентов участниками торгов.</w:t>
      </w:r>
    </w:p>
    <w:p w:rsidR="003E6F5D" w:rsidRPr="00E22931" w:rsidRDefault="005B3787" w:rsidP="00435B2A">
      <w:pPr>
        <w:ind w:firstLine="708"/>
        <w:jc w:val="both"/>
        <w:rPr>
          <w:rFonts w:ascii="Arial" w:hAnsi="Arial" w:cs="Arial"/>
          <w:sz w:val="24"/>
          <w:szCs w:val="24"/>
        </w:rPr>
      </w:pPr>
      <w:r>
        <w:rPr>
          <w:rFonts w:ascii="Arial" w:hAnsi="Arial" w:cs="Arial"/>
          <w:b/>
          <w:bCs/>
          <w:sz w:val="24"/>
          <w:szCs w:val="24"/>
          <w:lang w:eastAsia="ru-RU"/>
        </w:rPr>
        <w:t>Аукцион состоится  </w:t>
      </w:r>
      <w:r w:rsidR="00A5387D">
        <w:rPr>
          <w:rFonts w:ascii="Arial" w:hAnsi="Arial" w:cs="Arial"/>
          <w:b/>
          <w:bCs/>
          <w:sz w:val="24"/>
          <w:szCs w:val="24"/>
          <w:lang w:eastAsia="ru-RU"/>
        </w:rPr>
        <w:t>15</w:t>
      </w:r>
      <w:r>
        <w:rPr>
          <w:rFonts w:ascii="Arial" w:hAnsi="Arial" w:cs="Arial"/>
          <w:b/>
          <w:bCs/>
          <w:sz w:val="24"/>
          <w:szCs w:val="24"/>
          <w:lang w:eastAsia="ru-RU"/>
        </w:rPr>
        <w:t xml:space="preserve">  </w:t>
      </w:r>
      <w:r w:rsidR="00F161B8">
        <w:rPr>
          <w:rFonts w:ascii="Arial" w:hAnsi="Arial" w:cs="Arial"/>
          <w:b/>
          <w:bCs/>
          <w:sz w:val="24"/>
          <w:szCs w:val="24"/>
          <w:lang w:eastAsia="ru-RU"/>
        </w:rPr>
        <w:t xml:space="preserve">декабря </w:t>
      </w:r>
      <w:r w:rsidR="006B4E36" w:rsidRPr="00E22931">
        <w:rPr>
          <w:rFonts w:ascii="Arial" w:hAnsi="Arial" w:cs="Arial"/>
          <w:b/>
          <w:bCs/>
          <w:sz w:val="24"/>
          <w:szCs w:val="24"/>
          <w:lang w:eastAsia="ru-RU"/>
        </w:rPr>
        <w:t>202</w:t>
      </w:r>
      <w:r w:rsidR="00511962">
        <w:rPr>
          <w:rFonts w:ascii="Arial" w:hAnsi="Arial" w:cs="Arial"/>
          <w:b/>
          <w:bCs/>
          <w:sz w:val="24"/>
          <w:szCs w:val="24"/>
          <w:lang w:eastAsia="ru-RU"/>
        </w:rPr>
        <w:t>3</w:t>
      </w:r>
      <w:r w:rsidR="00BF070A" w:rsidRPr="00E22931">
        <w:rPr>
          <w:rFonts w:ascii="Arial" w:hAnsi="Arial" w:cs="Arial"/>
          <w:sz w:val="24"/>
          <w:szCs w:val="24"/>
          <w:lang w:eastAsia="ru-RU"/>
        </w:rPr>
        <w:t xml:space="preserve"> года в 11</w:t>
      </w:r>
      <w:r w:rsidR="006B4E36" w:rsidRPr="00E22931">
        <w:rPr>
          <w:rFonts w:ascii="Arial" w:hAnsi="Arial" w:cs="Arial"/>
          <w:sz w:val="24"/>
          <w:szCs w:val="24"/>
          <w:lang w:eastAsia="ru-RU"/>
        </w:rPr>
        <w:t>:00 часов по адресу</w:t>
      </w:r>
      <w:r w:rsidR="006B4E36" w:rsidRPr="00E22931">
        <w:rPr>
          <w:rFonts w:ascii="Arial" w:hAnsi="Arial" w:cs="Arial"/>
          <w:b/>
          <w:bCs/>
          <w:sz w:val="24"/>
          <w:szCs w:val="24"/>
          <w:lang w:eastAsia="ru-RU"/>
        </w:rPr>
        <w:t>:</w:t>
      </w:r>
      <w:r w:rsidR="003E6F5D" w:rsidRPr="00E22931">
        <w:rPr>
          <w:rFonts w:ascii="Arial" w:hAnsi="Arial" w:cs="Arial"/>
          <w:sz w:val="24"/>
          <w:szCs w:val="24"/>
          <w:lang w:eastAsia="ru-RU"/>
        </w:rPr>
        <w:t xml:space="preserve"> </w:t>
      </w:r>
      <w:r w:rsidR="006B4E36" w:rsidRPr="00E22931">
        <w:rPr>
          <w:rFonts w:ascii="Arial" w:hAnsi="Arial" w:cs="Arial"/>
          <w:sz w:val="24"/>
          <w:szCs w:val="24"/>
          <w:lang w:eastAsia="ru-RU"/>
        </w:rPr>
        <w:t xml:space="preserve"> </w:t>
      </w:r>
      <w:r w:rsidR="003E6F5D" w:rsidRPr="00E22931">
        <w:rPr>
          <w:rFonts w:ascii="Arial" w:hAnsi="Arial" w:cs="Arial"/>
          <w:sz w:val="24"/>
          <w:szCs w:val="24"/>
        </w:rPr>
        <w:t>Ростовская обл.,  г. Новошахтинск, ул. Харьковская, 133, Комитет по управлению имуществом, кабинет № 3.</w:t>
      </w:r>
    </w:p>
    <w:p w:rsidR="006B4E36" w:rsidRPr="00E22931" w:rsidRDefault="006B4E36" w:rsidP="00435B2A">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t>Протокол о результатах торгов является основанием для заключения с победителем торгов договора на установку и эксплуатацию рекламной конструкции.</w:t>
      </w:r>
    </w:p>
    <w:p w:rsidR="006B4E36" w:rsidRPr="00E22931" w:rsidRDefault="006B4E36" w:rsidP="00435B2A">
      <w:pPr>
        <w:spacing w:before="100" w:beforeAutospacing="1" w:after="100" w:afterAutospacing="1"/>
        <w:jc w:val="both"/>
        <w:rPr>
          <w:rFonts w:ascii="Arial" w:hAnsi="Arial" w:cs="Arial"/>
          <w:sz w:val="24"/>
          <w:szCs w:val="24"/>
          <w:lang w:eastAsia="ru-RU"/>
        </w:rPr>
      </w:pPr>
      <w:r w:rsidRPr="00E22931">
        <w:rPr>
          <w:rFonts w:ascii="Arial" w:hAnsi="Arial" w:cs="Arial"/>
          <w:b/>
          <w:bCs/>
          <w:sz w:val="24"/>
          <w:szCs w:val="24"/>
          <w:lang w:eastAsia="ru-RU"/>
        </w:rPr>
        <w:t>Порядок проведения торгов</w:t>
      </w:r>
    </w:p>
    <w:p w:rsidR="006B4E36" w:rsidRPr="00E22931" w:rsidRDefault="006B4E36" w:rsidP="00435B2A">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t>Торги в форме аукциона, открытого по форме подачи предложений о размере годовой платы за установку и эксплуатацию рекламной конструкции, проводится в следующем порядке:</w:t>
      </w:r>
    </w:p>
    <w:p w:rsidR="006B4E36" w:rsidRPr="00E22931" w:rsidRDefault="006B4E36" w:rsidP="00435B2A">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t>1) торги ведет аукционист;</w:t>
      </w:r>
    </w:p>
    <w:p w:rsidR="006B4E36" w:rsidRPr="00E22931" w:rsidRDefault="006B4E36" w:rsidP="00435B2A">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t>2) торги начинаются с оглашения аукционистом наименования, основных характеристик предмета торгов, начального размера годовой платы за установку и эксплуатацию рекламной конструкции, «шага аукциона» и порядка проведения торгов;</w:t>
      </w:r>
    </w:p>
    <w:p w:rsidR="006B4E36" w:rsidRPr="00E22931" w:rsidRDefault="006B4E36" w:rsidP="00435B2A">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t>3) участникам торгов выдаются пронумерованные билеты, которые они поднимают после оглашения аукционистом начального размера годовой платы за установку и эксплуатацию рекламной конструкции и каждого очередного годового размера в случае, если готовы заключить договор в соответствии с этим размером;</w:t>
      </w:r>
    </w:p>
    <w:p w:rsidR="006B4E36" w:rsidRPr="00E22931" w:rsidRDefault="006B4E36" w:rsidP="00435B2A">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t>4) каждый последующий размер годовой платы за установку и эксплуатацию рекламной конструкции аукционист назначает путем увеличения текущего размера на «шаг аукциона». После объявления очередного размера годовой платы аукционист называет номер билета участника торгов, который первым поднял билет, и указывает на этого участника торгов. Затем аукционист объявляет следующий размер годовой платы в соответствии с «шагом аукциона»;</w:t>
      </w:r>
    </w:p>
    <w:p w:rsidR="006B4E36" w:rsidRPr="00E22931" w:rsidRDefault="006B4E36" w:rsidP="00435B2A">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t>5) при отсутствии участников торгов, готовых заключить договор в соответствии с названным аукционистом размером годовой платы, аукционист повторяет эту цену 3 раза.</w:t>
      </w:r>
    </w:p>
    <w:p w:rsidR="006B4E36" w:rsidRPr="00E22931" w:rsidRDefault="006B4E36" w:rsidP="00435B2A">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t>Если после троекратного объявления очередного размера годовой платы ни один из участников торгов не поднял билет, торги завершаются. Победителем торгов признается тот участник торгов, номер билета которого был назван аукционистом последним;</w:t>
      </w:r>
    </w:p>
    <w:p w:rsidR="006B4E36" w:rsidRPr="00E22931" w:rsidRDefault="006B4E36" w:rsidP="00435B2A">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lastRenderedPageBreak/>
        <w:t>6) по завершении торгов аукционист объявляет о завершении торгов на заключение договора, называет размер годовой платы за установку и эксплуатацию рекламной конструкции и номер билета победителя торгов.</w:t>
      </w:r>
    </w:p>
    <w:p w:rsidR="006B4E36" w:rsidRDefault="006B4E36" w:rsidP="00435B2A">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t>Критерий определения победителя аукциона - предложение максимального размера ежегодной платы по договору на установку и эксплуатацию рекламной конструкции. Результаты торгов оформляются протоколом.</w:t>
      </w:r>
    </w:p>
    <w:p w:rsidR="00FB2811" w:rsidRDefault="00FB2811" w:rsidP="00435B2A">
      <w:pPr>
        <w:ind w:firstLine="709"/>
        <w:jc w:val="both"/>
        <w:rPr>
          <w:rFonts w:ascii="Arial" w:hAnsi="Arial" w:cs="Arial"/>
          <w:sz w:val="24"/>
          <w:szCs w:val="24"/>
        </w:rPr>
      </w:pPr>
      <w:r w:rsidRPr="00F336A2">
        <w:rPr>
          <w:rFonts w:ascii="Arial" w:hAnsi="Arial" w:cs="Arial"/>
          <w:sz w:val="24"/>
          <w:szCs w:val="24"/>
        </w:rPr>
        <w:t xml:space="preserve"> Победитель аукциона в течение трех рабочих дней с даты подписания протокола обязан предоставить организатору торгов или лицу, которому это имущество  передано  на вещном праве, праве  доверительного управления для заключения договора на  установку и эксплуатацию рекламных конструкций следующие документы:</w:t>
      </w:r>
    </w:p>
    <w:p w:rsidR="00F336A2" w:rsidRPr="00F336A2" w:rsidRDefault="00F336A2" w:rsidP="00435B2A">
      <w:pPr>
        <w:ind w:firstLine="709"/>
        <w:jc w:val="both"/>
        <w:rPr>
          <w:rFonts w:ascii="Arial" w:hAnsi="Arial" w:cs="Arial"/>
          <w:sz w:val="24"/>
          <w:szCs w:val="24"/>
        </w:rPr>
      </w:pPr>
    </w:p>
    <w:p w:rsidR="00FB2811" w:rsidRPr="00F336A2" w:rsidRDefault="00FB2811" w:rsidP="00435B2A">
      <w:pPr>
        <w:ind w:firstLine="709"/>
        <w:jc w:val="both"/>
        <w:rPr>
          <w:rFonts w:ascii="Arial" w:hAnsi="Arial" w:cs="Arial"/>
          <w:sz w:val="24"/>
          <w:szCs w:val="24"/>
        </w:rPr>
      </w:pPr>
      <w:r w:rsidRPr="00F336A2">
        <w:rPr>
          <w:rFonts w:ascii="Arial" w:hAnsi="Arial" w:cs="Arial"/>
          <w:sz w:val="24"/>
          <w:szCs w:val="24"/>
        </w:rPr>
        <w:t xml:space="preserve"> Для юридических лиц:</w:t>
      </w:r>
    </w:p>
    <w:p w:rsidR="00FB2811" w:rsidRPr="00F336A2" w:rsidRDefault="00FB2811" w:rsidP="00435B2A">
      <w:pPr>
        <w:ind w:firstLine="709"/>
        <w:jc w:val="both"/>
        <w:rPr>
          <w:rFonts w:ascii="Arial" w:hAnsi="Arial" w:cs="Arial"/>
          <w:sz w:val="24"/>
          <w:szCs w:val="24"/>
        </w:rPr>
      </w:pPr>
      <w:r w:rsidRPr="00F336A2">
        <w:rPr>
          <w:rFonts w:ascii="Arial" w:hAnsi="Arial" w:cs="Arial"/>
          <w:sz w:val="24"/>
          <w:szCs w:val="24"/>
        </w:rPr>
        <w:t>копию устава со всеми зарегистрированными изменениями и дополнениями;</w:t>
      </w:r>
    </w:p>
    <w:p w:rsidR="00FB2811" w:rsidRPr="00F336A2" w:rsidRDefault="00FB2811" w:rsidP="00435B2A">
      <w:pPr>
        <w:ind w:firstLine="709"/>
        <w:jc w:val="both"/>
        <w:rPr>
          <w:rFonts w:ascii="Arial" w:hAnsi="Arial" w:cs="Arial"/>
          <w:sz w:val="24"/>
          <w:szCs w:val="24"/>
        </w:rPr>
      </w:pPr>
      <w:r w:rsidRPr="00F336A2">
        <w:rPr>
          <w:rFonts w:ascii="Arial" w:hAnsi="Arial" w:cs="Arial"/>
          <w:sz w:val="24"/>
          <w:szCs w:val="24"/>
        </w:rPr>
        <w:t>копию свидетельства о регистрации юридического лица либо свидетельства о внесении записи о юридическом лице в Единый государственный реестр юридических лиц.</w:t>
      </w:r>
    </w:p>
    <w:p w:rsidR="00FB2811" w:rsidRPr="00F336A2" w:rsidRDefault="00FB2811" w:rsidP="00435B2A">
      <w:pPr>
        <w:ind w:firstLine="709"/>
        <w:jc w:val="both"/>
        <w:rPr>
          <w:rFonts w:ascii="Arial" w:hAnsi="Arial" w:cs="Arial"/>
          <w:sz w:val="24"/>
          <w:szCs w:val="24"/>
        </w:rPr>
      </w:pPr>
      <w:r w:rsidRPr="00F336A2">
        <w:rPr>
          <w:rFonts w:ascii="Arial" w:hAnsi="Arial" w:cs="Arial"/>
          <w:sz w:val="24"/>
          <w:szCs w:val="24"/>
        </w:rPr>
        <w:t>Для индивидуальных предпринимателей:</w:t>
      </w:r>
    </w:p>
    <w:p w:rsidR="00FB2811" w:rsidRPr="00F336A2" w:rsidRDefault="00FB2811" w:rsidP="00435B2A">
      <w:pPr>
        <w:ind w:firstLine="709"/>
        <w:jc w:val="both"/>
        <w:rPr>
          <w:rFonts w:ascii="Arial" w:hAnsi="Arial" w:cs="Arial"/>
          <w:sz w:val="24"/>
          <w:szCs w:val="24"/>
        </w:rPr>
      </w:pPr>
      <w:r w:rsidRPr="00F336A2">
        <w:rPr>
          <w:rFonts w:ascii="Arial" w:hAnsi="Arial" w:cs="Arial"/>
          <w:sz w:val="24"/>
          <w:szCs w:val="24"/>
        </w:rPr>
        <w:t>копию свидетельства о государственной регистрации индивидуального предпринимателя;</w:t>
      </w:r>
    </w:p>
    <w:p w:rsidR="00FB2811" w:rsidRPr="00F336A2" w:rsidRDefault="00FB2811" w:rsidP="00435B2A">
      <w:pPr>
        <w:ind w:firstLine="709"/>
        <w:jc w:val="both"/>
        <w:rPr>
          <w:rFonts w:ascii="Arial" w:hAnsi="Arial" w:cs="Arial"/>
          <w:sz w:val="24"/>
          <w:szCs w:val="24"/>
        </w:rPr>
      </w:pPr>
      <w:r w:rsidRPr="00F336A2">
        <w:rPr>
          <w:rFonts w:ascii="Arial" w:hAnsi="Arial" w:cs="Arial"/>
          <w:sz w:val="24"/>
          <w:szCs w:val="24"/>
        </w:rPr>
        <w:t>копию свидетельства о постановке физического лица на учет в налоговом органе по месту жительства на территории Российской Федерации.</w:t>
      </w:r>
    </w:p>
    <w:p w:rsidR="00FB2811" w:rsidRPr="00F336A2" w:rsidRDefault="00FB2811" w:rsidP="00435B2A">
      <w:pPr>
        <w:ind w:firstLine="709"/>
        <w:jc w:val="both"/>
        <w:rPr>
          <w:rFonts w:ascii="Arial" w:hAnsi="Arial" w:cs="Arial"/>
          <w:sz w:val="24"/>
          <w:szCs w:val="24"/>
        </w:rPr>
      </w:pPr>
      <w:r w:rsidRPr="00F336A2">
        <w:rPr>
          <w:rFonts w:ascii="Arial" w:hAnsi="Arial" w:cs="Arial"/>
          <w:sz w:val="24"/>
          <w:szCs w:val="24"/>
        </w:rPr>
        <w:t xml:space="preserve"> Для физических лиц:</w:t>
      </w:r>
    </w:p>
    <w:p w:rsidR="00FB2811" w:rsidRPr="00F336A2" w:rsidRDefault="00FB2811" w:rsidP="00435B2A">
      <w:pPr>
        <w:ind w:firstLine="709"/>
        <w:jc w:val="both"/>
        <w:rPr>
          <w:rFonts w:ascii="Arial" w:hAnsi="Arial" w:cs="Arial"/>
          <w:sz w:val="24"/>
          <w:szCs w:val="24"/>
        </w:rPr>
      </w:pPr>
      <w:r w:rsidRPr="00F336A2">
        <w:rPr>
          <w:rFonts w:ascii="Arial" w:hAnsi="Arial" w:cs="Arial"/>
          <w:sz w:val="24"/>
          <w:szCs w:val="24"/>
        </w:rPr>
        <w:t>копию свидетельства о постановке физического лица на учет в налоговом органе по месту жительства на территории Российской Федерации.</w:t>
      </w:r>
    </w:p>
    <w:p w:rsidR="00FB2811" w:rsidRPr="00F336A2" w:rsidRDefault="00FB2811" w:rsidP="00435B2A">
      <w:pPr>
        <w:ind w:firstLine="709"/>
        <w:jc w:val="both"/>
        <w:rPr>
          <w:rFonts w:ascii="Arial" w:hAnsi="Arial" w:cs="Arial"/>
          <w:sz w:val="24"/>
          <w:szCs w:val="24"/>
        </w:rPr>
      </w:pPr>
      <w:r w:rsidRPr="00F336A2">
        <w:rPr>
          <w:rFonts w:ascii="Arial" w:hAnsi="Arial" w:cs="Arial"/>
          <w:sz w:val="24"/>
          <w:szCs w:val="24"/>
        </w:rPr>
        <w:t xml:space="preserve"> Документ, подтверждающий полномочия лица на осуществление действий от имени победителя аукциона.</w:t>
      </w:r>
    </w:p>
    <w:p w:rsidR="00FB2811" w:rsidRPr="00F336A2" w:rsidRDefault="00FB2811" w:rsidP="00435B2A">
      <w:pPr>
        <w:ind w:firstLine="709"/>
        <w:jc w:val="both"/>
        <w:rPr>
          <w:rFonts w:ascii="Arial" w:hAnsi="Arial" w:cs="Arial"/>
          <w:sz w:val="24"/>
          <w:szCs w:val="24"/>
        </w:rPr>
      </w:pPr>
      <w:r w:rsidRPr="00F336A2">
        <w:rPr>
          <w:rFonts w:ascii="Arial" w:hAnsi="Arial" w:cs="Arial"/>
          <w:sz w:val="24"/>
          <w:szCs w:val="24"/>
        </w:rPr>
        <w:t xml:space="preserve"> Копию документа, удостоверяющего личность победителя аукциона или его доверенного лица, и оригинал для сверки.</w:t>
      </w:r>
    </w:p>
    <w:p w:rsidR="00FB2811" w:rsidRPr="00F336A2" w:rsidRDefault="00FB2811" w:rsidP="00435B2A">
      <w:pPr>
        <w:ind w:firstLine="709"/>
        <w:jc w:val="both"/>
        <w:rPr>
          <w:rFonts w:ascii="Arial" w:hAnsi="Arial" w:cs="Arial"/>
          <w:sz w:val="24"/>
          <w:szCs w:val="24"/>
        </w:rPr>
      </w:pPr>
      <w:r w:rsidRPr="00F336A2">
        <w:rPr>
          <w:rFonts w:ascii="Arial" w:hAnsi="Arial" w:cs="Arial"/>
          <w:sz w:val="24"/>
          <w:szCs w:val="24"/>
        </w:rPr>
        <w:t xml:space="preserve"> Опись предоставленных документов в двух экземплярах.</w:t>
      </w:r>
    </w:p>
    <w:p w:rsidR="006B4E36" w:rsidRPr="00E22931" w:rsidRDefault="006B4E36" w:rsidP="00435B2A">
      <w:pPr>
        <w:spacing w:before="100" w:beforeAutospacing="1" w:after="100" w:afterAutospacing="1"/>
        <w:jc w:val="both"/>
        <w:rPr>
          <w:rFonts w:ascii="Arial" w:hAnsi="Arial" w:cs="Arial"/>
          <w:sz w:val="24"/>
          <w:szCs w:val="24"/>
          <w:lang w:eastAsia="ru-RU"/>
        </w:rPr>
      </w:pPr>
      <w:r w:rsidRPr="00F336A2">
        <w:rPr>
          <w:rFonts w:ascii="Arial" w:hAnsi="Arial" w:cs="Arial"/>
          <w:sz w:val="24"/>
          <w:szCs w:val="24"/>
          <w:lang w:eastAsia="ru-RU"/>
        </w:rPr>
        <w:t> </w:t>
      </w:r>
      <w:r w:rsidRPr="00F336A2">
        <w:rPr>
          <w:rFonts w:ascii="Arial" w:hAnsi="Arial" w:cs="Arial"/>
          <w:b/>
          <w:bCs/>
          <w:sz w:val="24"/>
          <w:szCs w:val="24"/>
          <w:lang w:eastAsia="ru-RU"/>
        </w:rPr>
        <w:t>Договор подлежит заключению</w:t>
      </w:r>
      <w:r w:rsidRPr="00F336A2">
        <w:rPr>
          <w:rFonts w:ascii="Arial" w:hAnsi="Arial" w:cs="Arial"/>
          <w:sz w:val="24"/>
          <w:szCs w:val="24"/>
          <w:lang w:eastAsia="ru-RU"/>
        </w:rPr>
        <w:t xml:space="preserve"> в срок не ранее 10 (десяти</w:t>
      </w:r>
      <w:r w:rsidR="003F056E" w:rsidRPr="00F336A2">
        <w:rPr>
          <w:rFonts w:ascii="Arial" w:hAnsi="Arial" w:cs="Arial"/>
          <w:sz w:val="24"/>
          <w:szCs w:val="24"/>
          <w:lang w:eastAsia="ru-RU"/>
        </w:rPr>
        <w:t>) дней и не позднее</w:t>
      </w:r>
      <w:r w:rsidR="003F056E" w:rsidRPr="00E22931">
        <w:rPr>
          <w:rFonts w:ascii="Arial" w:hAnsi="Arial" w:cs="Arial"/>
          <w:sz w:val="24"/>
          <w:szCs w:val="24"/>
          <w:lang w:eastAsia="ru-RU"/>
        </w:rPr>
        <w:t xml:space="preserve"> чем через 20</w:t>
      </w:r>
      <w:r w:rsidRPr="00E22931">
        <w:rPr>
          <w:rFonts w:ascii="Arial" w:hAnsi="Arial" w:cs="Arial"/>
          <w:sz w:val="24"/>
          <w:szCs w:val="24"/>
          <w:lang w:eastAsia="ru-RU"/>
        </w:rPr>
        <w:t xml:space="preserve"> дней с даты размещения на официальных сайтах в сети Интернет протокола торгов либо протокола рассмотрения заявок на участие в аукционе в случае, если торги признаны несостоявшимся по причине подачи единственной заявки на участие в торгах либо признания участником торгов только одного заявителя.</w:t>
      </w:r>
    </w:p>
    <w:p w:rsidR="006B4E36" w:rsidRPr="00E22931" w:rsidRDefault="006B4E36" w:rsidP="00435B2A">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t>Победитель торгов не ранее чем че</w:t>
      </w:r>
      <w:r w:rsidR="003F056E" w:rsidRPr="00E22931">
        <w:rPr>
          <w:rFonts w:ascii="Arial" w:hAnsi="Arial" w:cs="Arial"/>
          <w:sz w:val="24"/>
          <w:szCs w:val="24"/>
          <w:lang w:eastAsia="ru-RU"/>
        </w:rPr>
        <w:t>рез 10 и не позднее чем через 20</w:t>
      </w:r>
      <w:r w:rsidRPr="00E22931">
        <w:rPr>
          <w:rFonts w:ascii="Arial" w:hAnsi="Arial" w:cs="Arial"/>
          <w:sz w:val="24"/>
          <w:szCs w:val="24"/>
          <w:lang w:eastAsia="ru-RU"/>
        </w:rPr>
        <w:t xml:space="preserve"> дней с даты размещения информации о результатах торгов на сайтах в сети «Интернет» представляет, второй стороне договора подписанный со своей стороны договор по утвержденной форме. Победитель торгов не вправе включать свои условия в проект договора.</w:t>
      </w:r>
    </w:p>
    <w:p w:rsidR="006B4E36" w:rsidRPr="00E22931" w:rsidRDefault="006B4E36" w:rsidP="00435B2A">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t>Вторая сторона договора в течение 5 дней подписывает и направляет его победителю торгов по адресу, указанному в договоре.</w:t>
      </w:r>
    </w:p>
    <w:p w:rsidR="006B4E36" w:rsidRPr="00E22931" w:rsidRDefault="006B4E36" w:rsidP="00435B2A">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t>В случае, если к участию в аукционе допущен один участник, аукцион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w:t>
      </w:r>
    </w:p>
    <w:p w:rsidR="006B4E36" w:rsidRPr="00E22931" w:rsidRDefault="006B4E36" w:rsidP="00435B2A">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lastRenderedPageBreak/>
        <w:t>Плата по договору должна вноситься равными п</w:t>
      </w:r>
      <w:r w:rsidR="002B32B6">
        <w:rPr>
          <w:rFonts w:ascii="Arial" w:hAnsi="Arial" w:cs="Arial"/>
          <w:sz w:val="24"/>
          <w:szCs w:val="24"/>
          <w:lang w:eastAsia="ru-RU"/>
        </w:rPr>
        <w:t>латежами ежемесячно  не позднее 20 числа оплачиваемого месяца</w:t>
      </w:r>
      <w:r w:rsidRPr="00E22931">
        <w:rPr>
          <w:rFonts w:ascii="Arial" w:hAnsi="Arial" w:cs="Arial"/>
          <w:sz w:val="24"/>
          <w:szCs w:val="24"/>
          <w:lang w:eastAsia="ru-RU"/>
        </w:rPr>
        <w:t xml:space="preserve"> путем безналичного перечисления денежных средств на реквизиты указанные в договоре.</w:t>
      </w:r>
    </w:p>
    <w:p w:rsidR="006B4E36" w:rsidRPr="00E22931" w:rsidRDefault="006B4E36" w:rsidP="00435B2A">
      <w:pPr>
        <w:spacing w:before="100" w:beforeAutospacing="1" w:after="100" w:afterAutospacing="1"/>
        <w:jc w:val="both"/>
        <w:rPr>
          <w:rFonts w:ascii="Arial" w:hAnsi="Arial" w:cs="Arial"/>
          <w:sz w:val="24"/>
          <w:szCs w:val="24"/>
          <w:lang w:eastAsia="ru-RU"/>
        </w:rPr>
      </w:pPr>
      <w:r w:rsidRPr="00E22931">
        <w:rPr>
          <w:rFonts w:ascii="Arial" w:hAnsi="Arial" w:cs="Arial"/>
          <w:b/>
          <w:bCs/>
          <w:sz w:val="24"/>
          <w:szCs w:val="24"/>
          <w:lang w:eastAsia="ru-RU"/>
        </w:rPr>
        <w:t xml:space="preserve">Порядок пересмотра цены договора. </w:t>
      </w:r>
      <w:r w:rsidRPr="00E22931">
        <w:rPr>
          <w:rFonts w:ascii="Arial" w:hAnsi="Arial" w:cs="Arial"/>
          <w:sz w:val="24"/>
          <w:szCs w:val="24"/>
          <w:lang w:eastAsia="ru-RU"/>
        </w:rPr>
        <w:t>Размер платы по договору может быть изменен Владельцем в одностороннем порядке путем ежегодной индексации цены с учетом прогнозируемого уровня инфляции, предусмотренного Областным законом Ростовской области об областном бюджете на очередной финансовый год, в связи с изменением прогнозируемого уровня инфляции. При этом размер платы считается измененным с момента вступления в силу соответствующих нормативных правовых актов об установлении (утверждении) нового размера прогнозируемого уровня инфляции без согласования с победителем и без внесения соответствующих изменений и/или дополнений в договор и подлежит обязательной уплате стороной договора в каждом случае изменения размера платы (в том числе коэффициентов индексации). Индексация размера платы проводится путем последовательного перемножения индексов прогнозируемого уровня инфляции, предусмотренного Областным законом Ростовской области об областном бюджете на очередной финансовый год;</w:t>
      </w:r>
    </w:p>
    <w:p w:rsidR="006B4E36" w:rsidRPr="00E22931" w:rsidRDefault="006B4E36" w:rsidP="00435B2A">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t>Внесенный победителем торгов задаток засчитывается в счет оплаты по договору на установку и эксплуатацию рекламной конструкции.</w:t>
      </w:r>
    </w:p>
    <w:p w:rsidR="006B4E36" w:rsidRPr="00E22931" w:rsidRDefault="006B4E36" w:rsidP="00435B2A">
      <w:pPr>
        <w:spacing w:before="100" w:beforeAutospacing="1" w:after="100" w:afterAutospacing="1"/>
        <w:jc w:val="both"/>
        <w:rPr>
          <w:rFonts w:ascii="Arial" w:hAnsi="Arial" w:cs="Arial"/>
          <w:sz w:val="24"/>
          <w:szCs w:val="24"/>
          <w:lang w:eastAsia="ru-RU"/>
        </w:rPr>
      </w:pPr>
      <w:r w:rsidRPr="00E22931">
        <w:rPr>
          <w:rFonts w:ascii="Arial" w:hAnsi="Arial" w:cs="Arial"/>
          <w:sz w:val="24"/>
          <w:szCs w:val="24"/>
          <w:lang w:eastAsia="ru-RU"/>
        </w:rPr>
        <w:t>Для установки и эксплуатации рекламной конструкции победитель торгов должен в 30 дневный срок с даты заключения договора подготовить проектную документацию и обратиться в</w:t>
      </w:r>
      <w:r w:rsidR="00894B68" w:rsidRPr="00E22931">
        <w:rPr>
          <w:rFonts w:ascii="Arial" w:hAnsi="Arial" w:cs="Arial"/>
          <w:sz w:val="24"/>
          <w:szCs w:val="24"/>
          <w:lang w:eastAsia="ru-RU"/>
        </w:rPr>
        <w:t xml:space="preserve"> Администрацию города Новошахтинска </w:t>
      </w:r>
      <w:r w:rsidRPr="00E22931">
        <w:rPr>
          <w:rFonts w:ascii="Arial" w:hAnsi="Arial" w:cs="Arial"/>
          <w:sz w:val="24"/>
          <w:szCs w:val="24"/>
          <w:lang w:eastAsia="ru-RU"/>
        </w:rPr>
        <w:t xml:space="preserve"> для получения разрешения на установку и эксплуатацию рекламной конструкции.</w:t>
      </w:r>
    </w:p>
    <w:p w:rsidR="00533D74" w:rsidRPr="00E22931" w:rsidRDefault="00533D74" w:rsidP="00435B2A">
      <w:pPr>
        <w:pStyle w:val="af0"/>
        <w:spacing w:before="0" w:beforeAutospacing="0" w:after="0" w:afterAutospacing="0"/>
        <w:ind w:firstLine="708"/>
        <w:jc w:val="both"/>
        <w:rPr>
          <w:rFonts w:ascii="Arial" w:hAnsi="Arial" w:cs="Arial"/>
          <w:b/>
        </w:rPr>
      </w:pPr>
      <w:bookmarkStart w:id="7" w:name="sub_101200"/>
      <w:bookmarkStart w:id="8" w:name="sub_10147"/>
      <w:bookmarkEnd w:id="7"/>
    </w:p>
    <w:p w:rsidR="00C4322A" w:rsidRPr="00E22931" w:rsidRDefault="00C4322A" w:rsidP="00435B2A">
      <w:pPr>
        <w:pStyle w:val="af0"/>
        <w:spacing w:before="0" w:beforeAutospacing="0" w:after="0" w:afterAutospacing="0"/>
        <w:ind w:firstLine="708"/>
        <w:jc w:val="both"/>
        <w:rPr>
          <w:rFonts w:ascii="Arial" w:hAnsi="Arial" w:cs="Arial"/>
        </w:rPr>
      </w:pPr>
      <w:r w:rsidRPr="00E22931">
        <w:rPr>
          <w:rFonts w:ascii="Arial" w:hAnsi="Arial" w:cs="Arial"/>
        </w:rPr>
        <w:t xml:space="preserve"> Организатор аукциона в течение пяти рабочих дней с даты подписания протокола аукциона обязан возвратить задаток участникам аукциона, которые </w:t>
      </w:r>
      <w:bookmarkEnd w:id="8"/>
      <w:r w:rsidR="00FE326D" w:rsidRPr="00E22931">
        <w:rPr>
          <w:rFonts w:ascii="Arial" w:hAnsi="Arial" w:cs="Arial"/>
        </w:rPr>
        <w:t xml:space="preserve"> его не выиграли</w:t>
      </w:r>
      <w:r w:rsidRPr="00E22931">
        <w:rPr>
          <w:rFonts w:ascii="Arial" w:hAnsi="Arial" w:cs="Arial"/>
        </w:rPr>
        <w:t>.</w:t>
      </w:r>
    </w:p>
    <w:p w:rsidR="007C54EC" w:rsidRPr="00E22931" w:rsidRDefault="00BA7D57" w:rsidP="00435B2A">
      <w:pPr>
        <w:suppressAutoHyphens w:val="0"/>
        <w:autoSpaceDE w:val="0"/>
        <w:autoSpaceDN w:val="0"/>
        <w:adjustRightInd w:val="0"/>
        <w:ind w:firstLine="540"/>
        <w:jc w:val="both"/>
        <w:rPr>
          <w:rFonts w:ascii="Arial" w:hAnsi="Arial" w:cs="Arial"/>
          <w:sz w:val="24"/>
          <w:szCs w:val="24"/>
        </w:rPr>
      </w:pPr>
      <w:r w:rsidRPr="00E22931">
        <w:rPr>
          <w:rFonts w:ascii="Arial" w:hAnsi="Arial" w:cs="Arial"/>
          <w:b/>
          <w:sz w:val="24"/>
          <w:szCs w:val="24"/>
        </w:rPr>
        <w:tab/>
      </w:r>
      <w:r w:rsidR="007C54EC" w:rsidRPr="00E22931">
        <w:rPr>
          <w:rFonts w:ascii="Arial" w:hAnsi="Arial" w:cs="Arial"/>
          <w:sz w:val="24"/>
          <w:szCs w:val="24"/>
        </w:rPr>
        <w:t>Справки и дополнительную информацию</w:t>
      </w:r>
      <w:r w:rsidR="003B6E40" w:rsidRPr="00E22931">
        <w:rPr>
          <w:rFonts w:ascii="Arial" w:hAnsi="Arial" w:cs="Arial"/>
          <w:sz w:val="24"/>
          <w:szCs w:val="24"/>
        </w:rPr>
        <w:t xml:space="preserve">, </w:t>
      </w:r>
      <w:r w:rsidR="007C54EC" w:rsidRPr="00E22931">
        <w:rPr>
          <w:rFonts w:ascii="Arial" w:hAnsi="Arial" w:cs="Arial"/>
          <w:sz w:val="24"/>
          <w:szCs w:val="24"/>
        </w:rPr>
        <w:t xml:space="preserve"> можно получить по тел. 2-21-38</w:t>
      </w:r>
      <w:r w:rsidR="003620F7">
        <w:rPr>
          <w:rFonts w:ascii="Arial" w:hAnsi="Arial" w:cs="Arial"/>
          <w:sz w:val="24"/>
          <w:szCs w:val="24"/>
        </w:rPr>
        <w:t xml:space="preserve">, 2 24 02, </w:t>
      </w:r>
      <w:r w:rsidR="007C54EC" w:rsidRPr="00E22931">
        <w:rPr>
          <w:rFonts w:ascii="Arial" w:hAnsi="Arial" w:cs="Arial"/>
          <w:sz w:val="24"/>
          <w:szCs w:val="24"/>
        </w:rPr>
        <w:t xml:space="preserve"> или  по адресу: </w:t>
      </w:r>
      <w:r w:rsidR="004E387D" w:rsidRPr="00E22931">
        <w:rPr>
          <w:rFonts w:ascii="Arial" w:hAnsi="Arial" w:cs="Arial"/>
          <w:sz w:val="24"/>
          <w:szCs w:val="24"/>
        </w:rPr>
        <w:t xml:space="preserve">г. Новошахтинск, </w:t>
      </w:r>
      <w:r w:rsidR="007C54EC" w:rsidRPr="00E22931">
        <w:rPr>
          <w:rFonts w:ascii="Arial" w:hAnsi="Arial" w:cs="Arial"/>
          <w:sz w:val="24"/>
          <w:szCs w:val="24"/>
        </w:rPr>
        <w:t>ул. Харьковская, 133 , Комитет по управлению имуществом  ком.</w:t>
      </w:r>
      <w:r w:rsidR="00CE42F4" w:rsidRPr="00E22931">
        <w:rPr>
          <w:rFonts w:ascii="Arial" w:hAnsi="Arial" w:cs="Arial"/>
          <w:sz w:val="24"/>
          <w:szCs w:val="24"/>
        </w:rPr>
        <w:t xml:space="preserve"> </w:t>
      </w:r>
      <w:r w:rsidR="007C54EC" w:rsidRPr="00E22931">
        <w:rPr>
          <w:rFonts w:ascii="Arial" w:hAnsi="Arial" w:cs="Arial"/>
          <w:sz w:val="24"/>
          <w:szCs w:val="24"/>
        </w:rPr>
        <w:t>№ 4.</w:t>
      </w:r>
    </w:p>
    <w:p w:rsidR="00CF45D1" w:rsidRPr="00E22931" w:rsidRDefault="00CF45D1" w:rsidP="00435B2A">
      <w:pPr>
        <w:ind w:firstLine="540"/>
        <w:jc w:val="both"/>
        <w:rPr>
          <w:rFonts w:ascii="Arial" w:hAnsi="Arial" w:cs="Arial"/>
          <w:b/>
          <w:sz w:val="24"/>
          <w:szCs w:val="24"/>
        </w:rPr>
      </w:pPr>
      <w:r w:rsidRPr="00E22931">
        <w:rPr>
          <w:rFonts w:ascii="Arial" w:hAnsi="Arial" w:cs="Arial"/>
          <w:sz w:val="24"/>
          <w:szCs w:val="24"/>
        </w:rPr>
        <w:t xml:space="preserve">С </w:t>
      </w:r>
      <w:r w:rsidR="003B6E40" w:rsidRPr="00E22931">
        <w:rPr>
          <w:rFonts w:ascii="Arial" w:hAnsi="Arial" w:cs="Arial"/>
          <w:sz w:val="24"/>
          <w:szCs w:val="24"/>
        </w:rPr>
        <w:t xml:space="preserve">аукционной документацией и </w:t>
      </w:r>
      <w:r w:rsidRPr="00E22931">
        <w:rPr>
          <w:rFonts w:ascii="Arial" w:hAnsi="Arial" w:cs="Arial"/>
          <w:sz w:val="24"/>
          <w:szCs w:val="24"/>
        </w:rPr>
        <w:t>т</w:t>
      </w:r>
      <w:r w:rsidR="003B6E40" w:rsidRPr="00E22931">
        <w:rPr>
          <w:rFonts w:ascii="Arial" w:hAnsi="Arial" w:cs="Arial"/>
          <w:sz w:val="24"/>
          <w:szCs w:val="24"/>
        </w:rPr>
        <w:t>иповыми  док</w:t>
      </w:r>
      <w:r w:rsidR="00AC4AEB">
        <w:rPr>
          <w:rFonts w:ascii="Arial" w:hAnsi="Arial" w:cs="Arial"/>
          <w:sz w:val="24"/>
          <w:szCs w:val="24"/>
        </w:rPr>
        <w:t>ументами (договор размещения РК</w:t>
      </w:r>
      <w:r w:rsidRPr="00E22931">
        <w:rPr>
          <w:rFonts w:ascii="Arial" w:hAnsi="Arial" w:cs="Arial"/>
          <w:sz w:val="24"/>
          <w:szCs w:val="24"/>
        </w:rPr>
        <w:t xml:space="preserve">) можно ознакомиться на официальном сайте города Новошахтинска  </w:t>
      </w:r>
      <w:r w:rsidRPr="00E22931">
        <w:rPr>
          <w:rFonts w:ascii="Arial" w:hAnsi="Arial" w:cs="Arial"/>
          <w:b/>
          <w:sz w:val="24"/>
          <w:szCs w:val="24"/>
          <w:lang w:val="en-US"/>
        </w:rPr>
        <w:t>novoshakhtinsk</w:t>
      </w:r>
      <w:r w:rsidRPr="00E22931">
        <w:rPr>
          <w:rFonts w:ascii="Arial" w:hAnsi="Arial" w:cs="Arial"/>
          <w:b/>
          <w:sz w:val="24"/>
          <w:szCs w:val="24"/>
        </w:rPr>
        <w:t>.</w:t>
      </w:r>
      <w:r w:rsidRPr="00E22931">
        <w:rPr>
          <w:rFonts w:ascii="Arial" w:hAnsi="Arial" w:cs="Arial"/>
          <w:b/>
          <w:sz w:val="24"/>
          <w:szCs w:val="24"/>
          <w:lang w:val="en-US"/>
        </w:rPr>
        <w:t>org</w:t>
      </w:r>
      <w:r w:rsidR="00F949DD" w:rsidRPr="00E22931">
        <w:rPr>
          <w:rFonts w:ascii="Arial" w:hAnsi="Arial" w:cs="Arial"/>
          <w:b/>
          <w:sz w:val="24"/>
          <w:szCs w:val="24"/>
        </w:rPr>
        <w:t>.</w:t>
      </w:r>
    </w:p>
    <w:p w:rsidR="00DF3F0D" w:rsidRPr="00F949DD" w:rsidRDefault="00DF3F0D" w:rsidP="00435B2A">
      <w:pPr>
        <w:ind w:firstLine="540"/>
        <w:jc w:val="both"/>
        <w:rPr>
          <w:rFonts w:ascii="Arial" w:hAnsi="Arial"/>
          <w:b/>
          <w:sz w:val="24"/>
        </w:rPr>
      </w:pPr>
    </w:p>
    <w:p w:rsidR="002D17C5" w:rsidRDefault="002D17C5" w:rsidP="007C54EC">
      <w:pPr>
        <w:rPr>
          <w:rFonts w:ascii="Arial" w:hAnsi="Arial"/>
          <w:b/>
          <w:sz w:val="24"/>
        </w:rPr>
      </w:pPr>
    </w:p>
    <w:p w:rsidR="007C54EC" w:rsidRDefault="00D809CE" w:rsidP="007C54EC">
      <w:pPr>
        <w:rPr>
          <w:rFonts w:ascii="Arial" w:hAnsi="Arial"/>
          <w:b/>
          <w:sz w:val="24"/>
        </w:rPr>
      </w:pPr>
      <w:r>
        <w:rPr>
          <w:rFonts w:ascii="Arial" w:hAnsi="Arial"/>
          <w:b/>
          <w:sz w:val="24"/>
        </w:rPr>
        <w:t>П</w:t>
      </w:r>
      <w:r w:rsidR="00BA76AE">
        <w:rPr>
          <w:rFonts w:ascii="Arial" w:hAnsi="Arial"/>
          <w:b/>
          <w:sz w:val="24"/>
        </w:rPr>
        <w:t>редседател</w:t>
      </w:r>
      <w:r>
        <w:rPr>
          <w:rFonts w:ascii="Arial" w:hAnsi="Arial"/>
          <w:b/>
          <w:sz w:val="24"/>
        </w:rPr>
        <w:t>ь</w:t>
      </w:r>
      <w:r w:rsidR="007C54EC">
        <w:rPr>
          <w:rFonts w:ascii="Arial" w:hAnsi="Arial"/>
          <w:b/>
          <w:sz w:val="24"/>
        </w:rPr>
        <w:t xml:space="preserve">  Комитета</w:t>
      </w:r>
    </w:p>
    <w:p w:rsidR="00427918" w:rsidRDefault="007C54EC" w:rsidP="00CE42F4">
      <w:pPr>
        <w:suppressAutoHyphens w:val="0"/>
        <w:autoSpaceDE w:val="0"/>
        <w:autoSpaceDN w:val="0"/>
        <w:adjustRightInd w:val="0"/>
        <w:jc w:val="both"/>
        <w:outlineLvl w:val="1"/>
        <w:rPr>
          <w:rFonts w:ascii="Arial" w:hAnsi="Arial"/>
          <w:b/>
          <w:sz w:val="24"/>
        </w:rPr>
      </w:pPr>
      <w:r>
        <w:rPr>
          <w:rFonts w:ascii="Arial" w:hAnsi="Arial"/>
          <w:b/>
          <w:sz w:val="24"/>
        </w:rPr>
        <w:t>по управлени</w:t>
      </w:r>
      <w:r w:rsidR="0096724F">
        <w:rPr>
          <w:rFonts w:ascii="Arial" w:hAnsi="Arial"/>
          <w:b/>
          <w:sz w:val="24"/>
        </w:rPr>
        <w:t>ю</w:t>
      </w:r>
      <w:r w:rsidR="00D809CE">
        <w:rPr>
          <w:rFonts w:ascii="Arial" w:hAnsi="Arial"/>
          <w:b/>
          <w:sz w:val="24"/>
        </w:rPr>
        <w:t xml:space="preserve"> имуществом </w:t>
      </w:r>
      <w:r w:rsidR="00D809CE">
        <w:rPr>
          <w:rFonts w:ascii="Arial" w:hAnsi="Arial"/>
          <w:b/>
          <w:sz w:val="24"/>
        </w:rPr>
        <w:tab/>
      </w:r>
      <w:r w:rsidR="00D809CE">
        <w:rPr>
          <w:rFonts w:ascii="Arial" w:hAnsi="Arial"/>
          <w:b/>
          <w:sz w:val="24"/>
        </w:rPr>
        <w:tab/>
      </w:r>
      <w:r w:rsidR="00D809CE">
        <w:rPr>
          <w:rFonts w:ascii="Arial" w:hAnsi="Arial"/>
          <w:b/>
          <w:sz w:val="24"/>
        </w:rPr>
        <w:tab/>
      </w:r>
      <w:r w:rsidR="00D809CE">
        <w:rPr>
          <w:rFonts w:ascii="Arial" w:hAnsi="Arial"/>
          <w:b/>
          <w:sz w:val="24"/>
        </w:rPr>
        <w:tab/>
      </w:r>
      <w:r w:rsidR="00D809CE">
        <w:rPr>
          <w:rFonts w:ascii="Arial" w:hAnsi="Arial"/>
          <w:b/>
          <w:sz w:val="24"/>
        </w:rPr>
        <w:tab/>
      </w:r>
      <w:r w:rsidR="00D809CE">
        <w:rPr>
          <w:rFonts w:ascii="Arial" w:hAnsi="Arial"/>
          <w:b/>
          <w:sz w:val="24"/>
        </w:rPr>
        <w:tab/>
        <w:t>Т.Г. Авраменко</w:t>
      </w:r>
    </w:p>
    <w:p w:rsidR="00F336A2" w:rsidRDefault="00F336A2" w:rsidP="00CE42F4">
      <w:pPr>
        <w:suppressAutoHyphens w:val="0"/>
        <w:autoSpaceDE w:val="0"/>
        <w:autoSpaceDN w:val="0"/>
        <w:adjustRightInd w:val="0"/>
        <w:jc w:val="both"/>
        <w:outlineLvl w:val="1"/>
        <w:rPr>
          <w:rFonts w:ascii="Arial" w:hAnsi="Arial"/>
          <w:b/>
          <w:sz w:val="24"/>
        </w:rPr>
      </w:pPr>
    </w:p>
    <w:p w:rsidR="00E21FA6" w:rsidRDefault="00E21FA6" w:rsidP="00CE42F4">
      <w:pPr>
        <w:suppressAutoHyphens w:val="0"/>
        <w:autoSpaceDE w:val="0"/>
        <w:autoSpaceDN w:val="0"/>
        <w:adjustRightInd w:val="0"/>
        <w:jc w:val="both"/>
        <w:outlineLvl w:val="1"/>
        <w:rPr>
          <w:rFonts w:ascii="Arial" w:hAnsi="Arial"/>
          <w:b/>
          <w:sz w:val="24"/>
        </w:rPr>
      </w:pPr>
    </w:p>
    <w:p w:rsidR="00E21FA6" w:rsidRDefault="00E21FA6" w:rsidP="00CE42F4">
      <w:pPr>
        <w:suppressAutoHyphens w:val="0"/>
        <w:autoSpaceDE w:val="0"/>
        <w:autoSpaceDN w:val="0"/>
        <w:adjustRightInd w:val="0"/>
        <w:jc w:val="both"/>
        <w:outlineLvl w:val="1"/>
        <w:rPr>
          <w:rFonts w:ascii="Arial" w:hAnsi="Arial"/>
          <w:b/>
          <w:sz w:val="24"/>
        </w:rPr>
      </w:pPr>
    </w:p>
    <w:p w:rsidR="00E21FA6" w:rsidRDefault="00E21FA6" w:rsidP="00CE42F4">
      <w:pPr>
        <w:suppressAutoHyphens w:val="0"/>
        <w:autoSpaceDE w:val="0"/>
        <w:autoSpaceDN w:val="0"/>
        <w:adjustRightInd w:val="0"/>
        <w:jc w:val="both"/>
        <w:outlineLvl w:val="1"/>
        <w:rPr>
          <w:rFonts w:ascii="Arial" w:hAnsi="Arial"/>
          <w:b/>
          <w:sz w:val="24"/>
        </w:rPr>
      </w:pPr>
    </w:p>
    <w:p w:rsidR="00E21FA6" w:rsidRDefault="00E21FA6" w:rsidP="00CE42F4">
      <w:pPr>
        <w:suppressAutoHyphens w:val="0"/>
        <w:autoSpaceDE w:val="0"/>
        <w:autoSpaceDN w:val="0"/>
        <w:adjustRightInd w:val="0"/>
        <w:jc w:val="both"/>
        <w:outlineLvl w:val="1"/>
        <w:rPr>
          <w:rFonts w:ascii="Arial" w:hAnsi="Arial"/>
          <w:b/>
          <w:sz w:val="24"/>
        </w:rPr>
      </w:pPr>
    </w:p>
    <w:p w:rsidR="00E21FA6" w:rsidRDefault="00E21FA6" w:rsidP="00CE42F4">
      <w:pPr>
        <w:suppressAutoHyphens w:val="0"/>
        <w:autoSpaceDE w:val="0"/>
        <w:autoSpaceDN w:val="0"/>
        <w:adjustRightInd w:val="0"/>
        <w:jc w:val="both"/>
        <w:outlineLvl w:val="1"/>
        <w:rPr>
          <w:rFonts w:ascii="Arial" w:hAnsi="Arial"/>
          <w:b/>
          <w:sz w:val="24"/>
        </w:rPr>
      </w:pPr>
    </w:p>
    <w:p w:rsidR="00E21FA6" w:rsidRDefault="00E21FA6" w:rsidP="00CE42F4">
      <w:pPr>
        <w:suppressAutoHyphens w:val="0"/>
        <w:autoSpaceDE w:val="0"/>
        <w:autoSpaceDN w:val="0"/>
        <w:adjustRightInd w:val="0"/>
        <w:jc w:val="both"/>
        <w:outlineLvl w:val="1"/>
        <w:rPr>
          <w:rFonts w:ascii="Arial" w:hAnsi="Arial"/>
          <w:b/>
          <w:sz w:val="24"/>
        </w:rPr>
      </w:pPr>
    </w:p>
    <w:p w:rsidR="00E21FA6" w:rsidRDefault="00E21FA6" w:rsidP="00CE42F4">
      <w:pPr>
        <w:suppressAutoHyphens w:val="0"/>
        <w:autoSpaceDE w:val="0"/>
        <w:autoSpaceDN w:val="0"/>
        <w:adjustRightInd w:val="0"/>
        <w:jc w:val="both"/>
        <w:outlineLvl w:val="1"/>
        <w:rPr>
          <w:rFonts w:ascii="Arial" w:hAnsi="Arial"/>
          <w:b/>
          <w:sz w:val="24"/>
        </w:rPr>
      </w:pPr>
    </w:p>
    <w:p w:rsidR="00E21FA6" w:rsidRDefault="00E21FA6" w:rsidP="00CE42F4">
      <w:pPr>
        <w:suppressAutoHyphens w:val="0"/>
        <w:autoSpaceDE w:val="0"/>
        <w:autoSpaceDN w:val="0"/>
        <w:adjustRightInd w:val="0"/>
        <w:jc w:val="both"/>
        <w:outlineLvl w:val="1"/>
        <w:rPr>
          <w:rFonts w:ascii="Arial" w:hAnsi="Arial"/>
          <w:b/>
          <w:sz w:val="24"/>
        </w:rPr>
      </w:pPr>
    </w:p>
    <w:p w:rsidR="00E21FA6" w:rsidRDefault="00E21FA6" w:rsidP="00CE42F4">
      <w:pPr>
        <w:suppressAutoHyphens w:val="0"/>
        <w:autoSpaceDE w:val="0"/>
        <w:autoSpaceDN w:val="0"/>
        <w:adjustRightInd w:val="0"/>
        <w:jc w:val="both"/>
        <w:outlineLvl w:val="1"/>
        <w:rPr>
          <w:rFonts w:ascii="Arial" w:hAnsi="Arial"/>
          <w:b/>
          <w:sz w:val="24"/>
        </w:rPr>
      </w:pPr>
    </w:p>
    <w:p w:rsidR="00E21FA6" w:rsidRDefault="00E21FA6" w:rsidP="00CE42F4">
      <w:pPr>
        <w:suppressAutoHyphens w:val="0"/>
        <w:autoSpaceDE w:val="0"/>
        <w:autoSpaceDN w:val="0"/>
        <w:adjustRightInd w:val="0"/>
        <w:jc w:val="both"/>
        <w:outlineLvl w:val="1"/>
        <w:rPr>
          <w:rFonts w:ascii="Arial" w:hAnsi="Arial"/>
          <w:b/>
          <w:sz w:val="24"/>
        </w:rPr>
      </w:pPr>
    </w:p>
    <w:p w:rsidR="00E21FA6" w:rsidRDefault="00E21FA6" w:rsidP="00CE42F4">
      <w:pPr>
        <w:suppressAutoHyphens w:val="0"/>
        <w:autoSpaceDE w:val="0"/>
        <w:autoSpaceDN w:val="0"/>
        <w:adjustRightInd w:val="0"/>
        <w:jc w:val="both"/>
        <w:outlineLvl w:val="1"/>
        <w:rPr>
          <w:rFonts w:ascii="Arial" w:hAnsi="Arial"/>
          <w:b/>
          <w:sz w:val="24"/>
        </w:rPr>
      </w:pPr>
    </w:p>
    <w:p w:rsidR="00E21FA6" w:rsidRDefault="00E21FA6" w:rsidP="00CE42F4">
      <w:pPr>
        <w:suppressAutoHyphens w:val="0"/>
        <w:autoSpaceDE w:val="0"/>
        <w:autoSpaceDN w:val="0"/>
        <w:adjustRightInd w:val="0"/>
        <w:jc w:val="both"/>
        <w:outlineLvl w:val="1"/>
        <w:rPr>
          <w:rFonts w:ascii="Arial" w:hAnsi="Arial"/>
          <w:b/>
          <w:sz w:val="24"/>
        </w:rPr>
      </w:pPr>
    </w:p>
    <w:p w:rsidR="00E21FA6" w:rsidRDefault="00E21FA6" w:rsidP="00CE42F4">
      <w:pPr>
        <w:suppressAutoHyphens w:val="0"/>
        <w:autoSpaceDE w:val="0"/>
        <w:autoSpaceDN w:val="0"/>
        <w:adjustRightInd w:val="0"/>
        <w:jc w:val="both"/>
        <w:outlineLvl w:val="1"/>
        <w:rPr>
          <w:rFonts w:ascii="Arial" w:hAnsi="Arial"/>
          <w:b/>
          <w:sz w:val="24"/>
        </w:rPr>
      </w:pPr>
    </w:p>
    <w:p w:rsidR="00E21FA6" w:rsidRDefault="00E21FA6" w:rsidP="00CE42F4">
      <w:pPr>
        <w:suppressAutoHyphens w:val="0"/>
        <w:autoSpaceDE w:val="0"/>
        <w:autoSpaceDN w:val="0"/>
        <w:adjustRightInd w:val="0"/>
        <w:jc w:val="both"/>
        <w:outlineLvl w:val="1"/>
        <w:rPr>
          <w:rFonts w:ascii="Arial" w:hAnsi="Arial"/>
          <w:b/>
          <w:sz w:val="24"/>
        </w:rPr>
      </w:pPr>
    </w:p>
    <w:p w:rsidR="00E21FA6" w:rsidRDefault="00E21FA6" w:rsidP="00CE42F4">
      <w:pPr>
        <w:suppressAutoHyphens w:val="0"/>
        <w:autoSpaceDE w:val="0"/>
        <w:autoSpaceDN w:val="0"/>
        <w:adjustRightInd w:val="0"/>
        <w:jc w:val="both"/>
        <w:outlineLvl w:val="1"/>
        <w:rPr>
          <w:rFonts w:ascii="Arial" w:hAnsi="Arial"/>
          <w:b/>
          <w:sz w:val="24"/>
        </w:rPr>
      </w:pPr>
    </w:p>
    <w:p w:rsidR="00E21FA6" w:rsidRDefault="00E21FA6" w:rsidP="00CE42F4">
      <w:pPr>
        <w:suppressAutoHyphens w:val="0"/>
        <w:autoSpaceDE w:val="0"/>
        <w:autoSpaceDN w:val="0"/>
        <w:adjustRightInd w:val="0"/>
        <w:jc w:val="both"/>
        <w:outlineLvl w:val="1"/>
        <w:rPr>
          <w:rFonts w:ascii="Arial" w:hAnsi="Arial"/>
          <w:b/>
          <w:sz w:val="24"/>
        </w:rPr>
      </w:pPr>
    </w:p>
    <w:p w:rsidR="00E21FA6" w:rsidRDefault="00E21FA6" w:rsidP="00CE42F4">
      <w:pPr>
        <w:suppressAutoHyphens w:val="0"/>
        <w:autoSpaceDE w:val="0"/>
        <w:autoSpaceDN w:val="0"/>
        <w:adjustRightInd w:val="0"/>
        <w:jc w:val="both"/>
        <w:outlineLvl w:val="1"/>
        <w:rPr>
          <w:rFonts w:ascii="Arial" w:hAnsi="Arial"/>
          <w:b/>
          <w:sz w:val="24"/>
        </w:rPr>
      </w:pPr>
    </w:p>
    <w:p w:rsidR="00E21FA6" w:rsidRDefault="00E21FA6" w:rsidP="00CE42F4">
      <w:pPr>
        <w:suppressAutoHyphens w:val="0"/>
        <w:autoSpaceDE w:val="0"/>
        <w:autoSpaceDN w:val="0"/>
        <w:adjustRightInd w:val="0"/>
        <w:jc w:val="both"/>
        <w:outlineLvl w:val="1"/>
        <w:rPr>
          <w:rFonts w:ascii="Arial" w:hAnsi="Arial"/>
          <w:b/>
          <w:sz w:val="24"/>
        </w:rPr>
      </w:pPr>
    </w:p>
    <w:p w:rsidR="00E21FA6" w:rsidRDefault="00E21FA6" w:rsidP="00CE42F4">
      <w:pPr>
        <w:suppressAutoHyphens w:val="0"/>
        <w:autoSpaceDE w:val="0"/>
        <w:autoSpaceDN w:val="0"/>
        <w:adjustRightInd w:val="0"/>
        <w:jc w:val="both"/>
        <w:outlineLvl w:val="1"/>
        <w:rPr>
          <w:rFonts w:ascii="Arial" w:hAnsi="Arial"/>
          <w:b/>
          <w:sz w:val="24"/>
        </w:rPr>
      </w:pPr>
    </w:p>
    <w:p w:rsidR="00E21FA6" w:rsidRDefault="00E21FA6" w:rsidP="00CE42F4">
      <w:pPr>
        <w:suppressAutoHyphens w:val="0"/>
        <w:autoSpaceDE w:val="0"/>
        <w:autoSpaceDN w:val="0"/>
        <w:adjustRightInd w:val="0"/>
        <w:jc w:val="both"/>
        <w:outlineLvl w:val="1"/>
        <w:rPr>
          <w:rFonts w:ascii="Arial" w:hAnsi="Arial"/>
          <w:b/>
          <w:sz w:val="24"/>
        </w:rPr>
      </w:pPr>
    </w:p>
    <w:p w:rsidR="00E21FA6" w:rsidRDefault="00E21FA6" w:rsidP="00CE42F4">
      <w:pPr>
        <w:suppressAutoHyphens w:val="0"/>
        <w:autoSpaceDE w:val="0"/>
        <w:autoSpaceDN w:val="0"/>
        <w:adjustRightInd w:val="0"/>
        <w:jc w:val="both"/>
        <w:outlineLvl w:val="1"/>
        <w:rPr>
          <w:rFonts w:ascii="Arial" w:hAnsi="Arial"/>
          <w:b/>
          <w:sz w:val="24"/>
        </w:rPr>
      </w:pPr>
    </w:p>
    <w:p w:rsidR="00E21FA6" w:rsidRDefault="00E21FA6" w:rsidP="00CE42F4">
      <w:pPr>
        <w:suppressAutoHyphens w:val="0"/>
        <w:autoSpaceDE w:val="0"/>
        <w:autoSpaceDN w:val="0"/>
        <w:adjustRightInd w:val="0"/>
        <w:jc w:val="both"/>
        <w:outlineLvl w:val="1"/>
        <w:rPr>
          <w:rFonts w:ascii="Arial" w:hAnsi="Arial"/>
          <w:b/>
          <w:sz w:val="24"/>
        </w:rPr>
      </w:pPr>
    </w:p>
    <w:p w:rsidR="00E21FA6" w:rsidRDefault="00E21FA6" w:rsidP="00CE42F4">
      <w:pPr>
        <w:suppressAutoHyphens w:val="0"/>
        <w:autoSpaceDE w:val="0"/>
        <w:autoSpaceDN w:val="0"/>
        <w:adjustRightInd w:val="0"/>
        <w:jc w:val="both"/>
        <w:outlineLvl w:val="1"/>
        <w:rPr>
          <w:rFonts w:ascii="Arial" w:hAnsi="Arial"/>
          <w:b/>
          <w:sz w:val="24"/>
        </w:rPr>
      </w:pPr>
    </w:p>
    <w:p w:rsidR="00E21FA6" w:rsidRDefault="00E21FA6" w:rsidP="00CE42F4">
      <w:pPr>
        <w:suppressAutoHyphens w:val="0"/>
        <w:autoSpaceDE w:val="0"/>
        <w:autoSpaceDN w:val="0"/>
        <w:adjustRightInd w:val="0"/>
        <w:jc w:val="both"/>
        <w:outlineLvl w:val="1"/>
        <w:rPr>
          <w:rFonts w:ascii="Arial" w:hAnsi="Arial"/>
          <w:b/>
          <w:sz w:val="24"/>
        </w:rPr>
      </w:pPr>
    </w:p>
    <w:p w:rsidR="00E21FA6" w:rsidRDefault="00E21FA6" w:rsidP="00CE42F4">
      <w:pPr>
        <w:suppressAutoHyphens w:val="0"/>
        <w:autoSpaceDE w:val="0"/>
        <w:autoSpaceDN w:val="0"/>
        <w:adjustRightInd w:val="0"/>
        <w:jc w:val="both"/>
        <w:outlineLvl w:val="1"/>
        <w:rPr>
          <w:rFonts w:ascii="Arial" w:hAnsi="Arial"/>
          <w:b/>
          <w:sz w:val="24"/>
        </w:rPr>
      </w:pPr>
    </w:p>
    <w:p w:rsidR="00E21FA6" w:rsidRDefault="00E21FA6" w:rsidP="00CE42F4">
      <w:pPr>
        <w:suppressAutoHyphens w:val="0"/>
        <w:autoSpaceDE w:val="0"/>
        <w:autoSpaceDN w:val="0"/>
        <w:adjustRightInd w:val="0"/>
        <w:jc w:val="both"/>
        <w:outlineLvl w:val="1"/>
        <w:rPr>
          <w:rFonts w:ascii="Arial" w:hAnsi="Arial"/>
          <w:b/>
          <w:sz w:val="24"/>
        </w:rPr>
      </w:pPr>
    </w:p>
    <w:p w:rsidR="00E21FA6" w:rsidRDefault="00E21FA6" w:rsidP="00CE42F4">
      <w:pPr>
        <w:suppressAutoHyphens w:val="0"/>
        <w:autoSpaceDE w:val="0"/>
        <w:autoSpaceDN w:val="0"/>
        <w:adjustRightInd w:val="0"/>
        <w:jc w:val="both"/>
        <w:outlineLvl w:val="1"/>
        <w:rPr>
          <w:rFonts w:ascii="Arial" w:hAnsi="Arial"/>
          <w:b/>
          <w:sz w:val="24"/>
        </w:rPr>
      </w:pPr>
    </w:p>
    <w:p w:rsidR="00E21FA6" w:rsidRDefault="00E21FA6" w:rsidP="00CE42F4">
      <w:pPr>
        <w:suppressAutoHyphens w:val="0"/>
        <w:autoSpaceDE w:val="0"/>
        <w:autoSpaceDN w:val="0"/>
        <w:adjustRightInd w:val="0"/>
        <w:jc w:val="both"/>
        <w:outlineLvl w:val="1"/>
        <w:rPr>
          <w:rFonts w:ascii="Arial" w:hAnsi="Arial"/>
          <w:b/>
          <w:sz w:val="24"/>
        </w:rPr>
      </w:pPr>
    </w:p>
    <w:p w:rsidR="00E21FA6" w:rsidRDefault="00E21FA6" w:rsidP="00CE42F4">
      <w:pPr>
        <w:suppressAutoHyphens w:val="0"/>
        <w:autoSpaceDE w:val="0"/>
        <w:autoSpaceDN w:val="0"/>
        <w:adjustRightInd w:val="0"/>
        <w:jc w:val="both"/>
        <w:outlineLvl w:val="1"/>
        <w:rPr>
          <w:rFonts w:ascii="Arial" w:hAnsi="Arial"/>
          <w:b/>
          <w:sz w:val="24"/>
        </w:rPr>
      </w:pPr>
    </w:p>
    <w:p w:rsidR="00E21FA6" w:rsidRDefault="00E21FA6" w:rsidP="00CE42F4">
      <w:pPr>
        <w:suppressAutoHyphens w:val="0"/>
        <w:autoSpaceDE w:val="0"/>
        <w:autoSpaceDN w:val="0"/>
        <w:adjustRightInd w:val="0"/>
        <w:jc w:val="both"/>
        <w:outlineLvl w:val="1"/>
        <w:rPr>
          <w:rFonts w:ascii="Arial" w:hAnsi="Arial"/>
          <w:b/>
          <w:sz w:val="24"/>
        </w:rPr>
      </w:pPr>
    </w:p>
    <w:p w:rsidR="00E21FA6" w:rsidRDefault="00E21FA6" w:rsidP="00CE42F4">
      <w:pPr>
        <w:suppressAutoHyphens w:val="0"/>
        <w:autoSpaceDE w:val="0"/>
        <w:autoSpaceDN w:val="0"/>
        <w:adjustRightInd w:val="0"/>
        <w:jc w:val="both"/>
        <w:outlineLvl w:val="1"/>
        <w:rPr>
          <w:rFonts w:ascii="Arial" w:hAnsi="Arial"/>
          <w:b/>
          <w:sz w:val="24"/>
        </w:rPr>
      </w:pPr>
    </w:p>
    <w:p w:rsidR="00E21FA6" w:rsidRDefault="00E21FA6" w:rsidP="00CE42F4">
      <w:pPr>
        <w:suppressAutoHyphens w:val="0"/>
        <w:autoSpaceDE w:val="0"/>
        <w:autoSpaceDN w:val="0"/>
        <w:adjustRightInd w:val="0"/>
        <w:jc w:val="both"/>
        <w:outlineLvl w:val="1"/>
        <w:rPr>
          <w:rFonts w:ascii="Arial" w:hAnsi="Arial"/>
          <w:b/>
          <w:sz w:val="24"/>
        </w:rPr>
      </w:pPr>
    </w:p>
    <w:p w:rsidR="00E21FA6" w:rsidRDefault="00E21FA6" w:rsidP="00CE42F4">
      <w:pPr>
        <w:suppressAutoHyphens w:val="0"/>
        <w:autoSpaceDE w:val="0"/>
        <w:autoSpaceDN w:val="0"/>
        <w:adjustRightInd w:val="0"/>
        <w:jc w:val="both"/>
        <w:outlineLvl w:val="1"/>
        <w:rPr>
          <w:rFonts w:ascii="Arial" w:hAnsi="Arial"/>
          <w:b/>
          <w:sz w:val="24"/>
        </w:rPr>
      </w:pPr>
    </w:p>
    <w:p w:rsidR="00983B9F" w:rsidRDefault="00983B9F" w:rsidP="00CE42F4">
      <w:pPr>
        <w:suppressAutoHyphens w:val="0"/>
        <w:autoSpaceDE w:val="0"/>
        <w:autoSpaceDN w:val="0"/>
        <w:adjustRightInd w:val="0"/>
        <w:jc w:val="both"/>
        <w:outlineLvl w:val="1"/>
        <w:rPr>
          <w:rFonts w:ascii="Arial" w:hAnsi="Arial"/>
          <w:b/>
          <w:sz w:val="24"/>
        </w:rPr>
      </w:pPr>
    </w:p>
    <w:p w:rsidR="00983B9F" w:rsidRPr="004C122E" w:rsidRDefault="00983B9F" w:rsidP="00983B9F">
      <w:pPr>
        <w:pStyle w:val="ConsPlusNormal"/>
        <w:ind w:left="4253"/>
        <w:jc w:val="center"/>
        <w:outlineLvl w:val="0"/>
        <w:rPr>
          <w:rFonts w:eastAsia="Times New Roman"/>
        </w:rPr>
      </w:pPr>
      <w:r w:rsidRPr="004C122E">
        <w:rPr>
          <w:rFonts w:eastAsia="Times New Roman"/>
        </w:rPr>
        <w:t>Приложение № 1</w:t>
      </w:r>
    </w:p>
    <w:p w:rsidR="00983B9F" w:rsidRPr="004C122E" w:rsidRDefault="00983B9F" w:rsidP="00983B9F">
      <w:pPr>
        <w:pStyle w:val="ConsPlusNormal"/>
        <w:rPr>
          <w:rFonts w:eastAsia="Times New Roman"/>
        </w:rPr>
      </w:pPr>
    </w:p>
    <w:p w:rsidR="00983B9F" w:rsidRPr="004C122E" w:rsidRDefault="00983B9F" w:rsidP="00983B9F">
      <w:pPr>
        <w:pStyle w:val="ConsPlusNormal"/>
        <w:rPr>
          <w:rFonts w:eastAsia="Times New Roman"/>
        </w:rPr>
      </w:pPr>
    </w:p>
    <w:p w:rsidR="00983B9F" w:rsidRPr="004C122E" w:rsidRDefault="00983B9F" w:rsidP="00983B9F">
      <w:pPr>
        <w:pStyle w:val="af8"/>
        <w:jc w:val="center"/>
        <w:rPr>
          <w:rFonts w:ascii="Times New Roman" w:hAnsi="Times New Roman" w:cs="Times New Roman"/>
          <w:sz w:val="28"/>
          <w:szCs w:val="28"/>
        </w:rPr>
      </w:pPr>
      <w:bookmarkStart w:id="9" w:name="P545"/>
      <w:bookmarkEnd w:id="9"/>
      <w:r w:rsidRPr="004C122E">
        <w:rPr>
          <w:rFonts w:ascii="Times New Roman" w:hAnsi="Times New Roman" w:cs="Times New Roman"/>
          <w:bCs/>
          <w:sz w:val="28"/>
          <w:szCs w:val="28"/>
        </w:rPr>
        <w:t>ЗАЯВКА</w:t>
      </w:r>
    </w:p>
    <w:p w:rsidR="00983B9F" w:rsidRPr="004C122E" w:rsidRDefault="00983B9F" w:rsidP="00983B9F">
      <w:pPr>
        <w:pStyle w:val="af8"/>
        <w:jc w:val="center"/>
        <w:rPr>
          <w:rFonts w:ascii="Times New Roman" w:hAnsi="Times New Roman" w:cs="Times New Roman"/>
          <w:sz w:val="28"/>
          <w:szCs w:val="28"/>
        </w:rPr>
      </w:pPr>
      <w:r w:rsidRPr="004C122E">
        <w:rPr>
          <w:rFonts w:ascii="Times New Roman" w:hAnsi="Times New Roman" w:cs="Times New Roman"/>
          <w:bCs/>
          <w:sz w:val="28"/>
          <w:szCs w:val="28"/>
        </w:rPr>
        <w:t>на участие в открытом аукционе на право заключения</w:t>
      </w:r>
    </w:p>
    <w:p w:rsidR="00983B9F" w:rsidRPr="004C122E" w:rsidRDefault="00983B9F" w:rsidP="00983B9F">
      <w:pPr>
        <w:pStyle w:val="af8"/>
        <w:jc w:val="center"/>
        <w:rPr>
          <w:rFonts w:ascii="Times New Roman" w:hAnsi="Times New Roman" w:cs="Times New Roman"/>
          <w:sz w:val="28"/>
          <w:szCs w:val="28"/>
        </w:rPr>
      </w:pPr>
      <w:r w:rsidRPr="004C122E">
        <w:rPr>
          <w:rFonts w:ascii="Times New Roman" w:hAnsi="Times New Roman" w:cs="Times New Roman"/>
          <w:bCs/>
          <w:sz w:val="28"/>
          <w:szCs w:val="28"/>
        </w:rPr>
        <w:t>договора на установку и эксплуатацию рекламной конструкции</w:t>
      </w:r>
    </w:p>
    <w:p w:rsidR="00983B9F" w:rsidRPr="004C122E" w:rsidRDefault="00983B9F" w:rsidP="00983B9F">
      <w:pPr>
        <w:pStyle w:val="af8"/>
        <w:jc w:val="center"/>
        <w:rPr>
          <w:rFonts w:ascii="Times New Roman" w:hAnsi="Times New Roman" w:cs="Times New Roman"/>
          <w:sz w:val="28"/>
          <w:szCs w:val="28"/>
        </w:rPr>
      </w:pPr>
      <w:r w:rsidRPr="004C122E">
        <w:rPr>
          <w:rFonts w:ascii="Times New Roman" w:hAnsi="Times New Roman" w:cs="Times New Roman"/>
          <w:bCs/>
          <w:sz w:val="28"/>
          <w:szCs w:val="28"/>
        </w:rPr>
        <w:t>на земельном участке, здании или ином недвижимом имуществе,</w:t>
      </w:r>
    </w:p>
    <w:p w:rsidR="00983B9F" w:rsidRPr="004C122E" w:rsidRDefault="00983B9F" w:rsidP="00983B9F">
      <w:pPr>
        <w:pStyle w:val="af8"/>
        <w:jc w:val="center"/>
        <w:rPr>
          <w:rFonts w:ascii="Times New Roman" w:hAnsi="Times New Roman" w:cs="Times New Roman"/>
          <w:sz w:val="28"/>
          <w:szCs w:val="28"/>
        </w:rPr>
      </w:pPr>
      <w:r w:rsidRPr="004C122E">
        <w:rPr>
          <w:rFonts w:ascii="Times New Roman" w:hAnsi="Times New Roman" w:cs="Times New Roman"/>
          <w:bCs/>
          <w:sz w:val="28"/>
          <w:szCs w:val="28"/>
        </w:rPr>
        <w:t>находящихся в муниципальной собственности города Новошахтинска,</w:t>
      </w:r>
    </w:p>
    <w:p w:rsidR="00983B9F" w:rsidRPr="004C122E" w:rsidRDefault="00983B9F" w:rsidP="00983B9F">
      <w:pPr>
        <w:pStyle w:val="af8"/>
        <w:jc w:val="center"/>
        <w:rPr>
          <w:rFonts w:ascii="Times New Roman" w:hAnsi="Times New Roman" w:cs="Times New Roman"/>
          <w:sz w:val="28"/>
          <w:szCs w:val="28"/>
        </w:rPr>
      </w:pPr>
      <w:r w:rsidRPr="004C122E">
        <w:rPr>
          <w:rFonts w:ascii="Times New Roman" w:hAnsi="Times New Roman" w:cs="Times New Roman"/>
          <w:bCs/>
          <w:sz w:val="28"/>
          <w:szCs w:val="28"/>
        </w:rPr>
        <w:t>а также на земельном участке, государственная собственность</w:t>
      </w:r>
    </w:p>
    <w:p w:rsidR="00983B9F" w:rsidRPr="004C122E" w:rsidRDefault="00983B9F" w:rsidP="00983B9F">
      <w:pPr>
        <w:pStyle w:val="af8"/>
        <w:jc w:val="center"/>
        <w:rPr>
          <w:rFonts w:ascii="Times New Roman" w:hAnsi="Times New Roman" w:cs="Times New Roman"/>
          <w:sz w:val="28"/>
          <w:szCs w:val="28"/>
        </w:rPr>
      </w:pPr>
      <w:r w:rsidRPr="004C122E">
        <w:rPr>
          <w:rFonts w:ascii="Times New Roman" w:hAnsi="Times New Roman" w:cs="Times New Roman"/>
          <w:bCs/>
          <w:sz w:val="28"/>
          <w:szCs w:val="28"/>
        </w:rPr>
        <w:t>на который не разграничена</w:t>
      </w:r>
    </w:p>
    <w:p w:rsidR="00983B9F" w:rsidRPr="004C122E" w:rsidRDefault="00983B9F" w:rsidP="00681701">
      <w:pPr>
        <w:spacing w:afterLines="20"/>
        <w:jc w:val="center"/>
        <w:rPr>
          <w:sz w:val="28"/>
          <w:szCs w:val="28"/>
        </w:rPr>
      </w:pPr>
    </w:p>
    <w:p w:rsidR="00983B9F" w:rsidRPr="004C122E" w:rsidRDefault="00983B9F" w:rsidP="00681701">
      <w:pPr>
        <w:spacing w:afterLines="20"/>
        <w:jc w:val="center"/>
        <w:rPr>
          <w:sz w:val="28"/>
          <w:szCs w:val="28"/>
        </w:rPr>
      </w:pP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 xml:space="preserve">«___»________ 20___ г.                                                      </w:t>
      </w:r>
      <w:r w:rsidR="00B628F9" w:rsidRPr="004C122E">
        <w:rPr>
          <w:rFonts w:ascii="Times New Roman" w:hAnsi="Times New Roman" w:cs="Times New Roman"/>
          <w:sz w:val="28"/>
          <w:szCs w:val="28"/>
        </w:rPr>
        <w:t xml:space="preserve">        </w:t>
      </w:r>
      <w:r w:rsidRPr="004C122E">
        <w:rPr>
          <w:rFonts w:ascii="Times New Roman" w:hAnsi="Times New Roman" w:cs="Times New Roman"/>
          <w:sz w:val="28"/>
          <w:szCs w:val="28"/>
        </w:rPr>
        <w:t xml:space="preserve"> г. Новошахтинск</w:t>
      </w:r>
    </w:p>
    <w:p w:rsidR="00983B9F" w:rsidRPr="004C122E" w:rsidRDefault="00983B9F" w:rsidP="00681701">
      <w:pPr>
        <w:spacing w:afterLines="20"/>
        <w:jc w:val="both"/>
        <w:rPr>
          <w:sz w:val="28"/>
          <w:szCs w:val="28"/>
        </w:rPr>
      </w:pPr>
    </w:p>
    <w:p w:rsidR="00983B9F" w:rsidRPr="004C122E" w:rsidRDefault="00983B9F" w:rsidP="00681701">
      <w:pPr>
        <w:spacing w:afterLines="20"/>
        <w:jc w:val="both"/>
        <w:rPr>
          <w:sz w:val="28"/>
          <w:szCs w:val="28"/>
        </w:rPr>
      </w:pP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Претендент:__________________________</w:t>
      </w:r>
      <w:r w:rsidR="00B628F9" w:rsidRPr="004C122E">
        <w:rPr>
          <w:rFonts w:ascii="Times New Roman" w:hAnsi="Times New Roman" w:cs="Times New Roman"/>
          <w:sz w:val="28"/>
          <w:szCs w:val="28"/>
        </w:rPr>
        <w:t>________________________</w:t>
      </w: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_____________________________________</w:t>
      </w:r>
      <w:r w:rsidR="00B628F9" w:rsidRPr="004C122E">
        <w:rPr>
          <w:rFonts w:ascii="Times New Roman" w:hAnsi="Times New Roman" w:cs="Times New Roman"/>
          <w:sz w:val="28"/>
          <w:szCs w:val="28"/>
        </w:rPr>
        <w:t>_____________________________</w:t>
      </w: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ФИО/наименование претендента, его организационно-правовая форма</w:t>
      </w:r>
    </w:p>
    <w:p w:rsidR="00983B9F" w:rsidRPr="004C122E" w:rsidRDefault="00983B9F" w:rsidP="00681701">
      <w:pPr>
        <w:spacing w:afterLines="20"/>
        <w:jc w:val="both"/>
        <w:rPr>
          <w:sz w:val="28"/>
          <w:szCs w:val="28"/>
        </w:rPr>
      </w:pP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Документ, удостоверяющий личность:</w:t>
      </w:r>
      <w:r w:rsidR="002465ED" w:rsidRPr="004C122E">
        <w:rPr>
          <w:rFonts w:ascii="Times New Roman" w:hAnsi="Times New Roman" w:cs="Times New Roman"/>
          <w:sz w:val="28"/>
          <w:szCs w:val="28"/>
        </w:rPr>
        <w:t xml:space="preserve"> </w:t>
      </w:r>
      <w:r w:rsidRPr="004C122E">
        <w:rPr>
          <w:rFonts w:ascii="Times New Roman" w:hAnsi="Times New Roman" w:cs="Times New Roman"/>
          <w:sz w:val="28"/>
          <w:szCs w:val="28"/>
        </w:rPr>
        <w:t>_____________________________</w:t>
      </w:r>
      <w:r w:rsidR="00A20DC6" w:rsidRPr="004C122E">
        <w:rPr>
          <w:rFonts w:ascii="Times New Roman" w:hAnsi="Times New Roman" w:cs="Times New Roman"/>
          <w:sz w:val="28"/>
          <w:szCs w:val="28"/>
        </w:rPr>
        <w:t>______________________</w:t>
      </w:r>
      <w:r w:rsidR="00FB4039" w:rsidRPr="004C122E">
        <w:rPr>
          <w:rFonts w:ascii="Times New Roman" w:hAnsi="Times New Roman" w:cs="Times New Roman"/>
          <w:sz w:val="28"/>
          <w:szCs w:val="28"/>
        </w:rPr>
        <w:t>___</w:t>
      </w:r>
      <w:r w:rsidR="002465ED" w:rsidRPr="004C122E">
        <w:rPr>
          <w:rFonts w:ascii="Times New Roman" w:hAnsi="Times New Roman" w:cs="Times New Roman"/>
          <w:sz w:val="28"/>
          <w:szCs w:val="28"/>
        </w:rPr>
        <w:t>_________</w:t>
      </w:r>
    </w:p>
    <w:p w:rsidR="00983B9F" w:rsidRPr="004C122E" w:rsidRDefault="00983B9F" w:rsidP="00681701">
      <w:pPr>
        <w:spacing w:afterLines="20"/>
        <w:jc w:val="both"/>
        <w:rPr>
          <w:sz w:val="28"/>
          <w:szCs w:val="28"/>
        </w:rPr>
      </w:pPr>
      <w:r w:rsidRPr="004C122E">
        <w:rPr>
          <w:sz w:val="28"/>
          <w:szCs w:val="28"/>
        </w:rPr>
        <w:t>_____________________________________</w:t>
      </w:r>
      <w:r w:rsidR="00FB4039" w:rsidRPr="004C122E">
        <w:rPr>
          <w:sz w:val="28"/>
          <w:szCs w:val="28"/>
        </w:rPr>
        <w:t>_____________________________</w:t>
      </w: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(для физических лиц и для индивидуальных предпринимателей)</w:t>
      </w:r>
    </w:p>
    <w:p w:rsidR="00983B9F" w:rsidRPr="004C122E" w:rsidRDefault="00983B9F" w:rsidP="00681701">
      <w:pPr>
        <w:spacing w:afterLines="20"/>
        <w:jc w:val="both"/>
        <w:rPr>
          <w:sz w:val="28"/>
          <w:szCs w:val="28"/>
        </w:rPr>
      </w:pPr>
    </w:p>
    <w:p w:rsidR="00983B9F" w:rsidRPr="004C122E" w:rsidRDefault="00FB4039"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Серия_________№___________________</w:t>
      </w:r>
      <w:r w:rsidR="00983B9F" w:rsidRPr="004C122E">
        <w:rPr>
          <w:rFonts w:ascii="Times New Roman" w:hAnsi="Times New Roman" w:cs="Times New Roman"/>
          <w:sz w:val="28"/>
          <w:szCs w:val="28"/>
        </w:rPr>
        <w:t>выдан «____»____________________</w:t>
      </w:r>
      <w:r w:rsidRPr="004C122E">
        <w:rPr>
          <w:rFonts w:ascii="Times New Roman" w:hAnsi="Times New Roman" w:cs="Times New Roman"/>
          <w:sz w:val="28"/>
          <w:szCs w:val="28"/>
        </w:rPr>
        <w:t>____________________________________</w:t>
      </w: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__________________________________________________</w:t>
      </w:r>
      <w:r w:rsidR="00FB4039" w:rsidRPr="004C122E">
        <w:rPr>
          <w:rFonts w:ascii="Times New Roman" w:hAnsi="Times New Roman" w:cs="Times New Roman"/>
          <w:sz w:val="28"/>
          <w:szCs w:val="28"/>
        </w:rPr>
        <w:t>________________</w:t>
      </w: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ИНН _______________________________________________________________</w:t>
      </w:r>
    </w:p>
    <w:p w:rsidR="00983B9F" w:rsidRPr="004C122E" w:rsidRDefault="00983B9F" w:rsidP="00681701">
      <w:pPr>
        <w:spacing w:afterLines="20"/>
        <w:jc w:val="both"/>
        <w:rPr>
          <w:sz w:val="28"/>
          <w:szCs w:val="28"/>
        </w:rPr>
      </w:pP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Документ о государственной регистрации в качестве индивидуального предпринимателя (для индивидуальных предпринимателей)________________</w:t>
      </w:r>
      <w:r w:rsidR="002465ED" w:rsidRPr="004C122E">
        <w:rPr>
          <w:rFonts w:ascii="Times New Roman" w:hAnsi="Times New Roman" w:cs="Times New Roman"/>
          <w:sz w:val="28"/>
          <w:szCs w:val="28"/>
        </w:rPr>
        <w:t>______________________________</w:t>
      </w:r>
    </w:p>
    <w:p w:rsidR="00983B9F" w:rsidRPr="004C122E" w:rsidRDefault="00983B9F" w:rsidP="00681701">
      <w:pPr>
        <w:pStyle w:val="af8"/>
        <w:spacing w:afterLines="20"/>
        <w:jc w:val="both"/>
        <w:rPr>
          <w:rFonts w:ascii="Times New Roman" w:hAnsi="Times New Roman" w:cs="Times New Roman"/>
          <w:sz w:val="28"/>
          <w:szCs w:val="28"/>
        </w:rPr>
      </w:pP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Серия ________ № _______________ дата регистрации _____________________</w:t>
      </w:r>
      <w:r w:rsidR="002465ED" w:rsidRPr="004C122E">
        <w:rPr>
          <w:rFonts w:ascii="Times New Roman" w:hAnsi="Times New Roman" w:cs="Times New Roman"/>
          <w:sz w:val="28"/>
          <w:szCs w:val="28"/>
        </w:rPr>
        <w:t>__________________________________________</w:t>
      </w: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Орган, осуществивший регистрацию: ___________________________________</w:t>
      </w:r>
      <w:r w:rsidR="002465ED" w:rsidRPr="004C122E">
        <w:rPr>
          <w:rFonts w:ascii="Times New Roman" w:hAnsi="Times New Roman" w:cs="Times New Roman"/>
          <w:sz w:val="28"/>
          <w:szCs w:val="28"/>
        </w:rPr>
        <w:t>___________________________</w:t>
      </w: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__________________________________________________________</w:t>
      </w:r>
      <w:r w:rsidR="002465ED" w:rsidRPr="004C122E">
        <w:rPr>
          <w:rFonts w:ascii="Times New Roman" w:hAnsi="Times New Roman" w:cs="Times New Roman"/>
          <w:sz w:val="28"/>
          <w:szCs w:val="28"/>
        </w:rPr>
        <w:t>________</w:t>
      </w: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ОГРНИП ___________________________________________________________</w:t>
      </w:r>
    </w:p>
    <w:p w:rsidR="00983B9F" w:rsidRPr="004C122E" w:rsidRDefault="00983B9F" w:rsidP="00681701">
      <w:pPr>
        <w:spacing w:afterLines="20"/>
        <w:jc w:val="both"/>
        <w:rPr>
          <w:sz w:val="28"/>
          <w:szCs w:val="28"/>
        </w:rPr>
      </w:pPr>
    </w:p>
    <w:p w:rsidR="00983B9F" w:rsidRPr="004C122E" w:rsidRDefault="00983B9F" w:rsidP="00681701">
      <w:pPr>
        <w:spacing w:afterLines="20"/>
        <w:jc w:val="both"/>
        <w:rPr>
          <w:sz w:val="28"/>
          <w:szCs w:val="28"/>
        </w:rPr>
      </w:pP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Документ о государственной регистрации в качестве юридического лица</w:t>
      </w: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__________________________________________________________________</w:t>
      </w: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(для юридических лиц)</w:t>
      </w:r>
    </w:p>
    <w:p w:rsidR="00983B9F" w:rsidRPr="004C122E" w:rsidRDefault="00983B9F" w:rsidP="00681701">
      <w:pPr>
        <w:pStyle w:val="aa"/>
        <w:spacing w:afterLines="20"/>
        <w:ind w:right="-365" w:firstLine="0"/>
        <w:jc w:val="both"/>
        <w:rPr>
          <w:rFonts w:ascii="Times New Roman" w:hAnsi="Times New Roman"/>
          <w:sz w:val="28"/>
          <w:szCs w:val="28"/>
        </w:rPr>
      </w:pP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Серия _______ № ___________________ дата регистрации ________________</w:t>
      </w:r>
      <w:r w:rsidR="004233E0" w:rsidRPr="004C122E">
        <w:rPr>
          <w:rFonts w:ascii="Times New Roman" w:hAnsi="Times New Roman" w:cs="Times New Roman"/>
          <w:sz w:val="28"/>
          <w:szCs w:val="28"/>
        </w:rPr>
        <w:t>_______________________________________________</w:t>
      </w: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Орган, осуществивший регистрацию: ___________________________________</w:t>
      </w:r>
      <w:r w:rsidR="004233E0" w:rsidRPr="004C122E">
        <w:rPr>
          <w:rFonts w:ascii="Times New Roman" w:hAnsi="Times New Roman" w:cs="Times New Roman"/>
          <w:sz w:val="28"/>
          <w:szCs w:val="28"/>
        </w:rPr>
        <w:t>___________________________</w:t>
      </w: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_____________________________________</w:t>
      </w:r>
      <w:r w:rsidR="004233E0" w:rsidRPr="004C122E">
        <w:rPr>
          <w:rFonts w:ascii="Times New Roman" w:hAnsi="Times New Roman" w:cs="Times New Roman"/>
          <w:sz w:val="28"/>
          <w:szCs w:val="28"/>
        </w:rPr>
        <w:t>_____________________________</w:t>
      </w: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ОГРНЮЛ ___________________________________________________________</w:t>
      </w:r>
      <w:r w:rsidR="004233E0" w:rsidRPr="004C122E">
        <w:rPr>
          <w:rFonts w:ascii="Times New Roman" w:hAnsi="Times New Roman" w:cs="Times New Roman"/>
          <w:sz w:val="28"/>
          <w:szCs w:val="28"/>
        </w:rPr>
        <w:t>___</w:t>
      </w: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ИНН/КПП __________________________________________________________</w:t>
      </w:r>
      <w:r w:rsidR="004233E0" w:rsidRPr="004C122E">
        <w:rPr>
          <w:rFonts w:ascii="Times New Roman" w:hAnsi="Times New Roman" w:cs="Times New Roman"/>
          <w:sz w:val="28"/>
          <w:szCs w:val="28"/>
        </w:rPr>
        <w:t>____</w:t>
      </w:r>
    </w:p>
    <w:p w:rsidR="00983B9F" w:rsidRPr="004C122E" w:rsidRDefault="00983B9F" w:rsidP="00681701">
      <w:pPr>
        <w:spacing w:afterLines="20"/>
        <w:jc w:val="both"/>
        <w:rPr>
          <w:sz w:val="28"/>
          <w:szCs w:val="28"/>
        </w:rPr>
      </w:pP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Юридический адрес, адрес регистрации претендента _________________</w:t>
      </w: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_____________________________________</w:t>
      </w:r>
      <w:r w:rsidR="004233E0" w:rsidRPr="004C122E">
        <w:rPr>
          <w:rFonts w:ascii="Times New Roman" w:hAnsi="Times New Roman" w:cs="Times New Roman"/>
          <w:sz w:val="28"/>
          <w:szCs w:val="28"/>
        </w:rPr>
        <w:t>_____________________________</w:t>
      </w:r>
    </w:p>
    <w:p w:rsidR="00983B9F" w:rsidRPr="004C122E" w:rsidRDefault="00983B9F" w:rsidP="00681701">
      <w:pPr>
        <w:spacing w:afterLines="20"/>
        <w:jc w:val="both"/>
        <w:rPr>
          <w:sz w:val="28"/>
          <w:szCs w:val="28"/>
        </w:rPr>
      </w:pP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Место нахождения претендента/место жительства ___________________</w:t>
      </w:r>
      <w:r w:rsidR="004233E0" w:rsidRPr="004C122E">
        <w:rPr>
          <w:rFonts w:ascii="Times New Roman" w:hAnsi="Times New Roman" w:cs="Times New Roman"/>
          <w:sz w:val="28"/>
          <w:szCs w:val="28"/>
        </w:rPr>
        <w:t>__</w:t>
      </w: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__________________________________________________________________</w:t>
      </w: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Почтовый адрес:_______________________________________________</w:t>
      </w:r>
      <w:r w:rsidR="007A10D2" w:rsidRPr="004C122E">
        <w:rPr>
          <w:rFonts w:ascii="Times New Roman" w:hAnsi="Times New Roman" w:cs="Times New Roman"/>
          <w:sz w:val="28"/>
          <w:szCs w:val="28"/>
        </w:rPr>
        <w:t>_</w:t>
      </w: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______________________________________</w:t>
      </w:r>
      <w:r w:rsidR="004233E0" w:rsidRPr="004C122E">
        <w:rPr>
          <w:rFonts w:ascii="Times New Roman" w:hAnsi="Times New Roman" w:cs="Times New Roman"/>
          <w:sz w:val="28"/>
          <w:szCs w:val="28"/>
        </w:rPr>
        <w:t>____________________________</w:t>
      </w:r>
    </w:p>
    <w:p w:rsidR="00983B9F" w:rsidRPr="004C122E" w:rsidRDefault="00983B9F" w:rsidP="00681701">
      <w:pPr>
        <w:spacing w:afterLines="20"/>
        <w:jc w:val="both"/>
        <w:rPr>
          <w:sz w:val="28"/>
          <w:szCs w:val="28"/>
        </w:rPr>
      </w:pP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e-mail (адрес электронной почты)_______________________________________</w:t>
      </w:r>
      <w:r w:rsidR="007A10D2" w:rsidRPr="004C122E">
        <w:rPr>
          <w:rFonts w:ascii="Times New Roman" w:hAnsi="Times New Roman" w:cs="Times New Roman"/>
          <w:sz w:val="28"/>
          <w:szCs w:val="28"/>
        </w:rPr>
        <w:t>_________________</w:t>
      </w:r>
    </w:p>
    <w:p w:rsidR="00983B9F" w:rsidRPr="004C122E" w:rsidRDefault="00983B9F" w:rsidP="00681701">
      <w:pPr>
        <w:spacing w:afterLines="20"/>
        <w:jc w:val="both"/>
        <w:rPr>
          <w:sz w:val="28"/>
          <w:szCs w:val="28"/>
        </w:rPr>
      </w:pP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Контактное лицо ________________________________________________</w:t>
      </w:r>
    </w:p>
    <w:p w:rsidR="00983B9F" w:rsidRPr="004C122E" w:rsidRDefault="00983B9F" w:rsidP="00681701">
      <w:pPr>
        <w:spacing w:afterLines="20"/>
        <w:jc w:val="both"/>
        <w:rPr>
          <w:sz w:val="28"/>
          <w:szCs w:val="28"/>
        </w:rPr>
      </w:pPr>
      <w:r w:rsidRPr="004C122E">
        <w:rPr>
          <w:sz w:val="28"/>
          <w:szCs w:val="28"/>
        </w:rPr>
        <w:t>____________________________________</w:t>
      </w:r>
      <w:r w:rsidR="007A10D2" w:rsidRPr="004C122E">
        <w:rPr>
          <w:sz w:val="28"/>
          <w:szCs w:val="28"/>
        </w:rPr>
        <w:t>______________________________</w:t>
      </w: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(ФИО полностью, должность, контактная  информация уполномоченного лица, телефон, факс)</w:t>
      </w: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lastRenderedPageBreak/>
        <w:t>_____________________________________</w:t>
      </w:r>
      <w:r w:rsidR="007A10D2" w:rsidRPr="004C122E">
        <w:rPr>
          <w:rFonts w:ascii="Times New Roman" w:hAnsi="Times New Roman" w:cs="Times New Roman"/>
          <w:sz w:val="28"/>
          <w:szCs w:val="28"/>
        </w:rPr>
        <w:t>_____________________________</w:t>
      </w: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_____________________________________</w:t>
      </w:r>
      <w:r w:rsidR="007A10D2" w:rsidRPr="004C122E">
        <w:rPr>
          <w:rFonts w:ascii="Times New Roman" w:hAnsi="Times New Roman" w:cs="Times New Roman"/>
          <w:sz w:val="28"/>
          <w:szCs w:val="28"/>
        </w:rPr>
        <w:t>_____________________________</w:t>
      </w:r>
    </w:p>
    <w:p w:rsidR="00983B9F" w:rsidRPr="004C122E" w:rsidRDefault="00983B9F" w:rsidP="00681701">
      <w:pPr>
        <w:spacing w:afterLines="20"/>
        <w:jc w:val="both"/>
        <w:rPr>
          <w:sz w:val="28"/>
          <w:szCs w:val="28"/>
        </w:rPr>
      </w:pP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заявляет о своём намерении участвовать в открытом аукционе №_________ по лоту №________________________________ на право заключения договора на установку и эксплуатацию  рекламной конструкции на земельном участке, здании или ином недвижимом имуществе, находящихся в муниципальной собственности города Новошахтинска, а также на земельном участке, государственная собственность на который не разграничена, на условиях, установленных извещением № ______ о проведении открытого аукциона, и претендует на право заключения договора на установку и эксплуатацию рекламной конструкции на земельном участке, здании или ином недвижимом имуществе, находящихся в муниципальной собственности города Новошахтинске, а также на земельном участке, государственная собственность на который не разграничена. Принимая решение об участии в аукционе, ознакомился со всей аукционной документацией, включая адреса размещения рекламных конструкций, величину годовой платы по каждому лоту, а также проект договора на установку и эксплуатацию рекламной конструкции.</w:t>
      </w: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1. Сведения о банковских реквизитах претендента для возврата задатка,</w:t>
      </w: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____________ внесенного организатору торгов, в случае непризнания претендента участником, победителем, а также в случае, если аукцион не состоялся:</w:t>
      </w: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расчётный (лицевой) счёт № ______________________________________</w:t>
      </w:r>
    </w:p>
    <w:p w:rsidR="00983B9F" w:rsidRPr="004C122E" w:rsidRDefault="00F06BC0"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в</w:t>
      </w:r>
      <w:r w:rsidR="00983B9F" w:rsidRPr="004C122E">
        <w:rPr>
          <w:rFonts w:ascii="Times New Roman" w:hAnsi="Times New Roman" w:cs="Times New Roman"/>
          <w:sz w:val="28"/>
          <w:szCs w:val="28"/>
        </w:rPr>
        <w:t>___________________________________</w:t>
      </w:r>
      <w:r w:rsidRPr="004C122E">
        <w:rPr>
          <w:rFonts w:ascii="Times New Roman" w:hAnsi="Times New Roman" w:cs="Times New Roman"/>
          <w:sz w:val="28"/>
          <w:szCs w:val="28"/>
        </w:rPr>
        <w:t>______________________________</w:t>
      </w:r>
    </w:p>
    <w:p w:rsidR="00983B9F" w:rsidRPr="004C122E" w:rsidRDefault="00983B9F" w:rsidP="00681701">
      <w:pPr>
        <w:pStyle w:val="af8"/>
        <w:spacing w:afterLines="20"/>
        <w:jc w:val="both"/>
        <w:rPr>
          <w:rFonts w:ascii="Times New Roman" w:hAnsi="Times New Roman" w:cs="Times New Roman"/>
          <w:sz w:val="28"/>
          <w:szCs w:val="28"/>
        </w:rPr>
      </w:pPr>
    </w:p>
    <w:p w:rsidR="007A10D2"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кор.счёт ____________________________________</w:t>
      </w:r>
      <w:r w:rsidR="007A10D2" w:rsidRPr="004C122E">
        <w:rPr>
          <w:rFonts w:ascii="Times New Roman" w:hAnsi="Times New Roman" w:cs="Times New Roman"/>
          <w:sz w:val="28"/>
          <w:szCs w:val="28"/>
        </w:rPr>
        <w:t>__________________</w:t>
      </w:r>
      <w:r w:rsidRPr="004C122E">
        <w:rPr>
          <w:rFonts w:ascii="Times New Roman" w:hAnsi="Times New Roman" w:cs="Times New Roman"/>
          <w:sz w:val="28"/>
          <w:szCs w:val="28"/>
        </w:rPr>
        <w:t xml:space="preserve"> </w:t>
      </w:r>
    </w:p>
    <w:p w:rsidR="00983B9F" w:rsidRPr="004C122E" w:rsidRDefault="008B4CC1" w:rsidP="00681701">
      <w:pPr>
        <w:pStyle w:val="af8"/>
        <w:spacing w:afterLines="20"/>
        <w:jc w:val="both"/>
        <w:rPr>
          <w:rFonts w:ascii="Times New Roman" w:hAnsi="Times New Roman" w:cs="Times New Roman"/>
          <w:sz w:val="28"/>
          <w:szCs w:val="28"/>
        </w:rPr>
      </w:pPr>
      <w:hyperlink r:id="rId11" w:history="1">
        <w:r w:rsidR="00983B9F" w:rsidRPr="004C122E">
          <w:rPr>
            <w:rFonts w:ascii="Times New Roman" w:hAnsi="Times New Roman" w:cs="Times New Roman"/>
            <w:sz w:val="28"/>
            <w:szCs w:val="28"/>
          </w:rPr>
          <w:t>БИК</w:t>
        </w:r>
      </w:hyperlink>
      <w:r w:rsidR="00983B9F" w:rsidRPr="004C122E">
        <w:rPr>
          <w:rFonts w:ascii="Times New Roman" w:hAnsi="Times New Roman" w:cs="Times New Roman"/>
          <w:sz w:val="28"/>
          <w:szCs w:val="28"/>
        </w:rPr>
        <w:t xml:space="preserve"> ___________________</w:t>
      </w:r>
      <w:r w:rsidR="007A10D2" w:rsidRPr="004C122E">
        <w:rPr>
          <w:rFonts w:ascii="Times New Roman" w:hAnsi="Times New Roman" w:cs="Times New Roman"/>
          <w:sz w:val="28"/>
          <w:szCs w:val="28"/>
        </w:rPr>
        <w:t>______________________________________</w:t>
      </w: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ИНН/КПП _________________________________________________________</w:t>
      </w:r>
      <w:r w:rsidR="007A10D2" w:rsidRPr="004C122E">
        <w:rPr>
          <w:rFonts w:ascii="Times New Roman" w:hAnsi="Times New Roman" w:cs="Times New Roman"/>
          <w:sz w:val="28"/>
          <w:szCs w:val="28"/>
        </w:rPr>
        <w:t>____</w:t>
      </w: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Наименование _______________________________________________________</w:t>
      </w:r>
      <w:r w:rsidR="000A54D7" w:rsidRPr="004C122E">
        <w:rPr>
          <w:rFonts w:ascii="Times New Roman" w:hAnsi="Times New Roman" w:cs="Times New Roman"/>
          <w:sz w:val="28"/>
          <w:szCs w:val="28"/>
        </w:rPr>
        <w:t>______</w:t>
      </w: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2. Претендент подтверждает внесение им задатка в счёт обеспечения оплаты права на заключение договора на установку и эксплуатацию рекламной конструкции. Претендент перечислил на лицевой счет организатора аукциона денежную сумму в качестве задатка в размере 20 процентов от начальной (минимальной) цены лота, что составило _______________________________</w:t>
      </w:r>
      <w:r w:rsidR="000A54D7" w:rsidRPr="004C122E">
        <w:rPr>
          <w:rFonts w:ascii="Times New Roman" w:hAnsi="Times New Roman" w:cs="Times New Roman"/>
          <w:sz w:val="28"/>
          <w:szCs w:val="28"/>
        </w:rPr>
        <w:t>_________________________</w:t>
      </w:r>
      <w:r w:rsidRPr="004C122E">
        <w:rPr>
          <w:rFonts w:ascii="Times New Roman" w:hAnsi="Times New Roman" w:cs="Times New Roman"/>
          <w:sz w:val="28"/>
          <w:szCs w:val="28"/>
        </w:rPr>
        <w:t xml:space="preserve"> руб. (________________________________ руб.).</w:t>
      </w: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(сумма прописью)</w:t>
      </w: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Перечисление указанной суммы задатка подтверждается _____________</w:t>
      </w: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_____________________________________</w:t>
      </w:r>
      <w:r w:rsidR="0090187B" w:rsidRPr="004C122E">
        <w:rPr>
          <w:rFonts w:ascii="Times New Roman" w:hAnsi="Times New Roman" w:cs="Times New Roman"/>
          <w:sz w:val="28"/>
          <w:szCs w:val="28"/>
        </w:rPr>
        <w:t>_____________________________</w:t>
      </w: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___________________________________ от «___»_____________ 20___ года.</w:t>
      </w: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(указывается платежный документ)                                      (дата платежного документа)</w:t>
      </w:r>
    </w:p>
    <w:p w:rsidR="00983B9F" w:rsidRPr="004C122E" w:rsidRDefault="00983B9F" w:rsidP="00681701">
      <w:pPr>
        <w:spacing w:afterLines="20"/>
        <w:jc w:val="both"/>
        <w:rPr>
          <w:sz w:val="28"/>
          <w:szCs w:val="28"/>
        </w:rPr>
      </w:pP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3. Претендент заявляет, что в отношении него не проводится процедура ликвидации и отсутствует решение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w:t>
      </w: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 xml:space="preserve">4. Претендент заявляет, что в настоящее время его деятельность не приостановлена в порядке, предусмотренном </w:t>
      </w:r>
      <w:hyperlink r:id="rId12" w:history="1">
        <w:r w:rsidRPr="004C122E">
          <w:rPr>
            <w:rFonts w:ascii="Times New Roman" w:hAnsi="Times New Roman" w:cs="Times New Roman"/>
            <w:sz w:val="28"/>
            <w:szCs w:val="28"/>
          </w:rPr>
          <w:t>Кодексом</w:t>
        </w:r>
      </w:hyperlink>
      <w:r w:rsidRPr="004C122E">
        <w:rPr>
          <w:rFonts w:ascii="Times New Roman" w:hAnsi="Times New Roman" w:cs="Times New Roman"/>
          <w:sz w:val="28"/>
          <w:szCs w:val="28"/>
        </w:rPr>
        <w:t xml:space="preserve"> Российской Федерации об административных правонарушениях.</w:t>
      </w: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5. Претендент подтверждает достоверность указанных в настоящей заявке сведений и подлинность предоставленных в прилагаемом к настоящей заявке комплекте документов.</w:t>
      </w: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6. Претендент обязуется в случае признания его победителем получить разрешение на установку и эксплуатацию рекламной конструкции в порядке, установленном Регламентом предоставления муниципальной услуги «Выдача разрешений на установку и эксплуатацию рекламных конструкций».</w:t>
      </w: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7. Претендент обязуется в случае признания его победителем в течение десяти дней с даты получения у организатора торгов проекта договора на установку и эксплуатацию рекламной конструкции, подписать указанный договор и предоставить все подписанные экземпляры организатору торгов.</w:t>
      </w: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8. Претендент ознакомлен с условиями и порядком проведения открытого аукциона, изложенными в извещении и обязуется их соблюдать.</w:t>
      </w: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9. К настоящей заявке на участие в открытом аукционе на право заключения договора на установку и эксплуатацию рекламной конструкции согласно описи прилагается комплект документов, являющихся неотъемлемой частью настоящей заявки.</w:t>
      </w: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10. Работаю без печати (заполняется при условии отсутствия  печати  у претендента – юридического лица/предпринимателя).</w:t>
      </w:r>
    </w:p>
    <w:p w:rsidR="00983B9F" w:rsidRPr="004C122E" w:rsidRDefault="00983B9F" w:rsidP="00681701">
      <w:pPr>
        <w:spacing w:afterLines="20"/>
        <w:jc w:val="both"/>
        <w:rPr>
          <w:sz w:val="28"/>
          <w:szCs w:val="28"/>
        </w:rPr>
      </w:pP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_____________________________________</w:t>
      </w:r>
      <w:r w:rsidR="0090187B" w:rsidRPr="004C122E">
        <w:rPr>
          <w:rFonts w:ascii="Times New Roman" w:hAnsi="Times New Roman" w:cs="Times New Roman"/>
          <w:sz w:val="28"/>
          <w:szCs w:val="28"/>
        </w:rPr>
        <w:t>_____________________________</w:t>
      </w: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(подпись претендента и ее расшифровка)</w:t>
      </w:r>
    </w:p>
    <w:p w:rsidR="00983B9F" w:rsidRPr="004C122E" w:rsidRDefault="00983B9F" w:rsidP="00681701">
      <w:pPr>
        <w:spacing w:afterLines="20"/>
        <w:ind w:right="-285"/>
        <w:jc w:val="both"/>
        <w:rPr>
          <w:sz w:val="28"/>
          <w:szCs w:val="28"/>
        </w:rPr>
      </w:pP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_______________________________________________________________</w:t>
      </w:r>
      <w:r w:rsidR="0090187B" w:rsidRPr="004C122E">
        <w:rPr>
          <w:rFonts w:ascii="Times New Roman" w:hAnsi="Times New Roman" w:cs="Times New Roman"/>
          <w:sz w:val="28"/>
          <w:szCs w:val="28"/>
        </w:rPr>
        <w:t>___</w:t>
      </w: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(должность у</w:t>
      </w:r>
      <w:r w:rsidR="0090187B" w:rsidRPr="004C122E">
        <w:rPr>
          <w:rFonts w:ascii="Times New Roman" w:hAnsi="Times New Roman" w:cs="Times New Roman"/>
          <w:sz w:val="28"/>
          <w:szCs w:val="28"/>
        </w:rPr>
        <w:t>полномоченного лица претенд</w:t>
      </w:r>
      <w:r w:rsidRPr="004C122E">
        <w:rPr>
          <w:rFonts w:ascii="Times New Roman" w:hAnsi="Times New Roman" w:cs="Times New Roman"/>
          <w:sz w:val="28"/>
          <w:szCs w:val="28"/>
        </w:rPr>
        <w:t xml:space="preserve">            _________________________________</w:t>
      </w: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(подпись)                                                                                (расшифровка подписи)</w:t>
      </w:r>
    </w:p>
    <w:p w:rsidR="00983B9F" w:rsidRPr="004C122E" w:rsidRDefault="00983B9F" w:rsidP="00681701">
      <w:pPr>
        <w:pStyle w:val="af8"/>
        <w:spacing w:afterLines="20"/>
        <w:jc w:val="both"/>
        <w:rPr>
          <w:rFonts w:ascii="Times New Roman" w:hAnsi="Times New Roman" w:cs="Times New Roman"/>
          <w:sz w:val="28"/>
          <w:szCs w:val="28"/>
        </w:rPr>
      </w:pP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МП</w:t>
      </w:r>
    </w:p>
    <w:p w:rsidR="00983B9F" w:rsidRPr="004C122E" w:rsidRDefault="00983B9F" w:rsidP="00681701">
      <w:pPr>
        <w:spacing w:afterLines="20"/>
        <w:jc w:val="both"/>
        <w:rPr>
          <w:sz w:val="28"/>
          <w:szCs w:val="28"/>
        </w:rPr>
      </w:pP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Следующая информация заполняется организатором торгов</w:t>
      </w:r>
    </w:p>
    <w:p w:rsidR="00983B9F" w:rsidRPr="004C122E" w:rsidRDefault="00983B9F" w:rsidP="00681701">
      <w:pPr>
        <w:spacing w:afterLines="20"/>
        <w:rPr>
          <w:sz w:val="28"/>
          <w:szCs w:val="28"/>
        </w:rPr>
      </w:pPr>
    </w:p>
    <w:p w:rsidR="00983B9F" w:rsidRPr="004C122E" w:rsidRDefault="00F06BC0"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Заявка принята</w:t>
      </w:r>
      <w:r w:rsidR="00983B9F" w:rsidRPr="004C122E">
        <w:rPr>
          <w:rFonts w:ascii="Times New Roman" w:hAnsi="Times New Roman" w:cs="Times New Roman"/>
          <w:sz w:val="28"/>
          <w:szCs w:val="28"/>
        </w:rPr>
        <w:t>______________________________________________________</w:t>
      </w: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«____»_____________ 20___ г.</w:t>
      </w:r>
    </w:p>
    <w:p w:rsidR="00983B9F" w:rsidRPr="004C122E" w:rsidRDefault="00983B9F" w:rsidP="00681701">
      <w:pPr>
        <w:spacing w:afterLines="20"/>
        <w:jc w:val="both"/>
        <w:rPr>
          <w:sz w:val="28"/>
          <w:szCs w:val="28"/>
        </w:rPr>
      </w:pPr>
    </w:p>
    <w:p w:rsidR="00983B9F" w:rsidRPr="004C122E" w:rsidRDefault="00983B9F" w:rsidP="00681701">
      <w:pPr>
        <w:pStyle w:val="af8"/>
        <w:spacing w:afterLines="20"/>
        <w:jc w:val="both"/>
        <w:rPr>
          <w:rFonts w:ascii="Times New Roman" w:hAnsi="Times New Roman" w:cs="Times New Roman"/>
          <w:sz w:val="28"/>
          <w:szCs w:val="28"/>
        </w:rPr>
      </w:pPr>
      <w:r w:rsidRPr="004C122E">
        <w:rPr>
          <w:rFonts w:ascii="Times New Roman" w:hAnsi="Times New Roman" w:cs="Times New Roman"/>
          <w:sz w:val="28"/>
          <w:szCs w:val="28"/>
        </w:rPr>
        <w:t>Заявка зарегистрирована  и ей присвоен №_______________</w:t>
      </w:r>
    </w:p>
    <w:p w:rsidR="00983B9F" w:rsidRPr="004C122E" w:rsidRDefault="00983B9F" w:rsidP="00681701">
      <w:pPr>
        <w:spacing w:afterLines="20"/>
        <w:rPr>
          <w:rStyle w:val="af7"/>
          <w:sz w:val="28"/>
          <w:szCs w:val="28"/>
        </w:rPr>
      </w:pPr>
    </w:p>
    <w:p w:rsidR="00983B9F" w:rsidRPr="004C122E" w:rsidRDefault="00983B9F" w:rsidP="00681701">
      <w:pPr>
        <w:spacing w:afterLines="20"/>
        <w:rPr>
          <w:sz w:val="28"/>
          <w:szCs w:val="28"/>
        </w:rPr>
      </w:pPr>
    </w:p>
    <w:p w:rsidR="00983B9F" w:rsidRPr="004C122E" w:rsidRDefault="00983B9F" w:rsidP="00CE42F4">
      <w:pPr>
        <w:suppressAutoHyphens w:val="0"/>
        <w:autoSpaceDE w:val="0"/>
        <w:autoSpaceDN w:val="0"/>
        <w:adjustRightInd w:val="0"/>
        <w:jc w:val="both"/>
        <w:outlineLvl w:val="1"/>
        <w:rPr>
          <w:b/>
          <w:sz w:val="28"/>
          <w:szCs w:val="28"/>
        </w:rPr>
      </w:pPr>
    </w:p>
    <w:p w:rsidR="001F78E8" w:rsidRPr="004C122E" w:rsidRDefault="001F78E8" w:rsidP="00CE42F4">
      <w:pPr>
        <w:suppressAutoHyphens w:val="0"/>
        <w:autoSpaceDE w:val="0"/>
        <w:autoSpaceDN w:val="0"/>
        <w:adjustRightInd w:val="0"/>
        <w:jc w:val="both"/>
        <w:outlineLvl w:val="1"/>
        <w:rPr>
          <w:b/>
          <w:sz w:val="28"/>
          <w:szCs w:val="28"/>
        </w:rPr>
      </w:pPr>
    </w:p>
    <w:p w:rsidR="001F78E8" w:rsidRPr="001D0282" w:rsidRDefault="001F78E8" w:rsidP="00CE42F4">
      <w:pPr>
        <w:suppressAutoHyphens w:val="0"/>
        <w:autoSpaceDE w:val="0"/>
        <w:autoSpaceDN w:val="0"/>
        <w:adjustRightInd w:val="0"/>
        <w:jc w:val="both"/>
        <w:outlineLvl w:val="1"/>
        <w:rPr>
          <w:rFonts w:ascii="Arial" w:hAnsi="Arial" w:cs="Arial"/>
          <w:b/>
          <w:sz w:val="24"/>
        </w:rPr>
      </w:pPr>
    </w:p>
    <w:p w:rsidR="001F78E8" w:rsidRPr="001D0282" w:rsidRDefault="001F78E8" w:rsidP="00CE42F4">
      <w:pPr>
        <w:suppressAutoHyphens w:val="0"/>
        <w:autoSpaceDE w:val="0"/>
        <w:autoSpaceDN w:val="0"/>
        <w:adjustRightInd w:val="0"/>
        <w:jc w:val="both"/>
        <w:outlineLvl w:val="1"/>
        <w:rPr>
          <w:rFonts w:ascii="Arial" w:hAnsi="Arial" w:cs="Arial"/>
          <w:b/>
          <w:sz w:val="24"/>
        </w:rPr>
      </w:pPr>
    </w:p>
    <w:p w:rsidR="001F78E8" w:rsidRPr="001D0282" w:rsidRDefault="001F78E8" w:rsidP="00CE42F4">
      <w:pPr>
        <w:suppressAutoHyphens w:val="0"/>
        <w:autoSpaceDE w:val="0"/>
        <w:autoSpaceDN w:val="0"/>
        <w:adjustRightInd w:val="0"/>
        <w:jc w:val="both"/>
        <w:outlineLvl w:val="1"/>
        <w:rPr>
          <w:rFonts w:ascii="Arial" w:hAnsi="Arial" w:cs="Arial"/>
          <w:b/>
          <w:sz w:val="24"/>
        </w:rPr>
      </w:pPr>
    </w:p>
    <w:p w:rsidR="001F78E8" w:rsidRPr="001D0282" w:rsidRDefault="001F78E8" w:rsidP="00CE42F4">
      <w:pPr>
        <w:suppressAutoHyphens w:val="0"/>
        <w:autoSpaceDE w:val="0"/>
        <w:autoSpaceDN w:val="0"/>
        <w:adjustRightInd w:val="0"/>
        <w:jc w:val="both"/>
        <w:outlineLvl w:val="1"/>
        <w:rPr>
          <w:rFonts w:ascii="Arial" w:hAnsi="Arial" w:cs="Arial"/>
          <w:b/>
          <w:sz w:val="24"/>
        </w:rPr>
      </w:pPr>
    </w:p>
    <w:p w:rsidR="001F78E8" w:rsidRPr="001D0282" w:rsidRDefault="001F78E8" w:rsidP="00CE42F4">
      <w:pPr>
        <w:suppressAutoHyphens w:val="0"/>
        <w:autoSpaceDE w:val="0"/>
        <w:autoSpaceDN w:val="0"/>
        <w:adjustRightInd w:val="0"/>
        <w:jc w:val="both"/>
        <w:outlineLvl w:val="1"/>
        <w:rPr>
          <w:rFonts w:ascii="Arial" w:hAnsi="Arial" w:cs="Arial"/>
          <w:b/>
          <w:sz w:val="24"/>
        </w:rPr>
      </w:pPr>
    </w:p>
    <w:p w:rsidR="001F78E8" w:rsidRDefault="001F78E8" w:rsidP="00CE42F4">
      <w:pPr>
        <w:suppressAutoHyphens w:val="0"/>
        <w:autoSpaceDE w:val="0"/>
        <w:autoSpaceDN w:val="0"/>
        <w:adjustRightInd w:val="0"/>
        <w:jc w:val="both"/>
        <w:outlineLvl w:val="1"/>
        <w:rPr>
          <w:rFonts w:ascii="Arial" w:hAnsi="Arial"/>
          <w:b/>
          <w:sz w:val="24"/>
        </w:rPr>
      </w:pPr>
    </w:p>
    <w:p w:rsidR="001F78E8" w:rsidRDefault="001F78E8" w:rsidP="00CE42F4">
      <w:pPr>
        <w:suppressAutoHyphens w:val="0"/>
        <w:autoSpaceDE w:val="0"/>
        <w:autoSpaceDN w:val="0"/>
        <w:adjustRightInd w:val="0"/>
        <w:jc w:val="both"/>
        <w:outlineLvl w:val="1"/>
        <w:rPr>
          <w:rFonts w:ascii="Arial" w:hAnsi="Arial"/>
          <w:b/>
          <w:sz w:val="24"/>
        </w:rPr>
      </w:pPr>
    </w:p>
    <w:p w:rsidR="001F78E8" w:rsidRPr="00800551" w:rsidRDefault="001F78E8" w:rsidP="001F78E8">
      <w:pPr>
        <w:pStyle w:val="ConsPlusNormal"/>
        <w:ind w:left="4253"/>
        <w:jc w:val="center"/>
        <w:outlineLvl w:val="0"/>
        <w:rPr>
          <w:rFonts w:eastAsia="Times New Roman"/>
        </w:rPr>
      </w:pPr>
      <w:r w:rsidRPr="00800551">
        <w:rPr>
          <w:rFonts w:eastAsia="Times New Roman"/>
        </w:rPr>
        <w:t xml:space="preserve">Приложение </w:t>
      </w:r>
      <w:r>
        <w:rPr>
          <w:rFonts w:eastAsia="Times New Roman"/>
        </w:rPr>
        <w:t>№ 2</w:t>
      </w:r>
    </w:p>
    <w:p w:rsidR="001F78E8" w:rsidRDefault="001F78E8" w:rsidP="001F78E8">
      <w:pPr>
        <w:tabs>
          <w:tab w:val="left" w:pos="11280"/>
        </w:tabs>
        <w:jc w:val="both"/>
        <w:rPr>
          <w:sz w:val="28"/>
          <w:szCs w:val="28"/>
        </w:rPr>
      </w:pPr>
    </w:p>
    <w:p w:rsidR="001F78E8" w:rsidRPr="000837B2" w:rsidRDefault="001F78E8" w:rsidP="001F78E8">
      <w:pPr>
        <w:pStyle w:val="af8"/>
        <w:ind w:left="4536"/>
        <w:rPr>
          <w:rFonts w:ascii="Times New Roman" w:hAnsi="Times New Roman" w:cs="Times New Roman"/>
          <w:sz w:val="28"/>
          <w:szCs w:val="28"/>
        </w:rPr>
      </w:pPr>
      <w:r w:rsidRPr="000837B2">
        <w:rPr>
          <w:rFonts w:ascii="Times New Roman" w:hAnsi="Times New Roman" w:cs="Times New Roman"/>
          <w:sz w:val="28"/>
          <w:szCs w:val="28"/>
        </w:rPr>
        <w:t xml:space="preserve">Председателю Комитета по управлению имуществом Администрации </w:t>
      </w:r>
      <w:r w:rsidR="004866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37B2">
        <w:rPr>
          <w:rFonts w:ascii="Times New Roman" w:hAnsi="Times New Roman" w:cs="Times New Roman"/>
          <w:sz w:val="28"/>
          <w:szCs w:val="28"/>
        </w:rPr>
        <w:t>города Новошахтинска                               ____</w:t>
      </w:r>
      <w:r>
        <w:rPr>
          <w:rFonts w:ascii="Times New Roman" w:hAnsi="Times New Roman" w:cs="Times New Roman"/>
          <w:sz w:val="28"/>
          <w:szCs w:val="28"/>
        </w:rPr>
        <w:t>______________________________</w:t>
      </w:r>
      <w:r w:rsidRPr="000837B2">
        <w:rPr>
          <w:rFonts w:ascii="Times New Roman" w:hAnsi="Times New Roman" w:cs="Times New Roman"/>
          <w:sz w:val="28"/>
          <w:szCs w:val="28"/>
        </w:rPr>
        <w:t xml:space="preserve">                       </w:t>
      </w:r>
      <w:r w:rsidR="0005094A">
        <w:rPr>
          <w:rFonts w:ascii="Times New Roman" w:hAnsi="Times New Roman" w:cs="Times New Roman"/>
          <w:sz w:val="28"/>
          <w:szCs w:val="28"/>
        </w:rPr>
        <w:t xml:space="preserve">         </w:t>
      </w:r>
      <w:r w:rsidRPr="000837B2">
        <w:rPr>
          <w:rFonts w:ascii="Times New Roman" w:hAnsi="Times New Roman" w:cs="Times New Roman"/>
          <w:sz w:val="28"/>
          <w:szCs w:val="28"/>
        </w:rPr>
        <w:t xml:space="preserve">                              _____</w:t>
      </w:r>
      <w:r>
        <w:rPr>
          <w:rFonts w:ascii="Times New Roman" w:hAnsi="Times New Roman" w:cs="Times New Roman"/>
          <w:sz w:val="28"/>
          <w:szCs w:val="28"/>
        </w:rPr>
        <w:t>_____________________________</w:t>
      </w:r>
      <w:r w:rsidRPr="000837B2">
        <w:rPr>
          <w:rFonts w:ascii="Times New Roman" w:hAnsi="Times New Roman" w:cs="Times New Roman"/>
          <w:sz w:val="28"/>
          <w:szCs w:val="28"/>
        </w:rPr>
        <w:t xml:space="preserve">                               ____</w:t>
      </w:r>
      <w:r>
        <w:rPr>
          <w:rFonts w:ascii="Times New Roman" w:hAnsi="Times New Roman" w:cs="Times New Roman"/>
          <w:sz w:val="28"/>
          <w:szCs w:val="28"/>
        </w:rPr>
        <w:t>______________________________</w:t>
      </w:r>
    </w:p>
    <w:p w:rsidR="001F78E8" w:rsidRDefault="001F78E8" w:rsidP="001F78E8">
      <w:pPr>
        <w:pStyle w:val="af8"/>
        <w:ind w:left="4536"/>
        <w:jc w:val="center"/>
        <w:rPr>
          <w:rFonts w:ascii="Times New Roman" w:hAnsi="Times New Roman" w:cs="Times New Roman"/>
          <w:sz w:val="20"/>
          <w:szCs w:val="20"/>
        </w:rPr>
      </w:pPr>
      <w:r w:rsidRPr="00B577C4">
        <w:rPr>
          <w:rFonts w:ascii="Times New Roman" w:hAnsi="Times New Roman" w:cs="Times New Roman"/>
          <w:sz w:val="20"/>
          <w:szCs w:val="20"/>
        </w:rPr>
        <w:t xml:space="preserve">(ФИО/наименование претендента, </w:t>
      </w:r>
    </w:p>
    <w:p w:rsidR="001F78E8" w:rsidRPr="00B577C4" w:rsidRDefault="001F78E8" w:rsidP="001F78E8">
      <w:pPr>
        <w:pStyle w:val="af8"/>
        <w:ind w:left="4536"/>
        <w:jc w:val="center"/>
        <w:rPr>
          <w:rFonts w:ascii="Times New Roman" w:hAnsi="Times New Roman" w:cs="Times New Roman"/>
          <w:sz w:val="20"/>
          <w:szCs w:val="20"/>
        </w:rPr>
      </w:pPr>
      <w:r w:rsidRPr="00B577C4">
        <w:rPr>
          <w:rFonts w:ascii="Times New Roman" w:hAnsi="Times New Roman" w:cs="Times New Roman"/>
          <w:sz w:val="20"/>
          <w:szCs w:val="20"/>
        </w:rPr>
        <w:t>место нахождения/место регистрации, тел.)</w:t>
      </w:r>
    </w:p>
    <w:p w:rsidR="001F78E8" w:rsidRPr="000837B2" w:rsidRDefault="001F78E8" w:rsidP="001F78E8">
      <w:pPr>
        <w:rPr>
          <w:sz w:val="28"/>
          <w:szCs w:val="28"/>
        </w:rPr>
      </w:pPr>
    </w:p>
    <w:p w:rsidR="001F78E8" w:rsidRPr="00A047AE" w:rsidRDefault="001F78E8" w:rsidP="001F78E8">
      <w:pPr>
        <w:pStyle w:val="af8"/>
        <w:jc w:val="center"/>
        <w:rPr>
          <w:rFonts w:ascii="Times New Roman" w:hAnsi="Times New Roman" w:cs="Times New Roman"/>
          <w:sz w:val="28"/>
          <w:szCs w:val="28"/>
        </w:rPr>
      </w:pPr>
      <w:r w:rsidRPr="00A047AE">
        <w:rPr>
          <w:rFonts w:ascii="Times New Roman" w:hAnsi="Times New Roman" w:cs="Times New Roman"/>
          <w:bCs/>
          <w:sz w:val="28"/>
          <w:szCs w:val="28"/>
        </w:rPr>
        <w:t>ЗАЯВЛЕНИЕ</w:t>
      </w:r>
    </w:p>
    <w:p w:rsidR="001F78E8" w:rsidRPr="00A047AE" w:rsidRDefault="001F78E8" w:rsidP="001F78E8">
      <w:pPr>
        <w:pStyle w:val="af8"/>
        <w:jc w:val="center"/>
        <w:rPr>
          <w:rFonts w:ascii="Times New Roman" w:hAnsi="Times New Roman" w:cs="Times New Roman"/>
          <w:sz w:val="28"/>
          <w:szCs w:val="28"/>
        </w:rPr>
      </w:pPr>
      <w:r w:rsidRPr="00A047AE">
        <w:rPr>
          <w:rFonts w:ascii="Times New Roman" w:hAnsi="Times New Roman" w:cs="Times New Roman"/>
          <w:bCs/>
          <w:sz w:val="28"/>
          <w:szCs w:val="28"/>
        </w:rPr>
        <w:t>об отзыве заявки № ___________</w:t>
      </w:r>
    </w:p>
    <w:p w:rsidR="001F78E8" w:rsidRPr="00A047AE" w:rsidRDefault="001F78E8" w:rsidP="001F78E8">
      <w:pPr>
        <w:pStyle w:val="af8"/>
        <w:jc w:val="center"/>
        <w:rPr>
          <w:rFonts w:ascii="Times New Roman" w:hAnsi="Times New Roman" w:cs="Times New Roman"/>
          <w:sz w:val="28"/>
          <w:szCs w:val="28"/>
        </w:rPr>
      </w:pPr>
      <w:r w:rsidRPr="00A047AE">
        <w:rPr>
          <w:rFonts w:ascii="Times New Roman" w:hAnsi="Times New Roman" w:cs="Times New Roman"/>
          <w:bCs/>
          <w:sz w:val="28"/>
          <w:szCs w:val="28"/>
        </w:rPr>
        <w:t>на участие в открытом аукционе на право заключения договора на</w:t>
      </w:r>
    </w:p>
    <w:p w:rsidR="001F78E8" w:rsidRPr="00A047AE" w:rsidRDefault="001F78E8" w:rsidP="001F78E8">
      <w:pPr>
        <w:pStyle w:val="af8"/>
        <w:jc w:val="center"/>
        <w:rPr>
          <w:rFonts w:ascii="Times New Roman" w:hAnsi="Times New Roman" w:cs="Times New Roman"/>
          <w:sz w:val="28"/>
          <w:szCs w:val="28"/>
        </w:rPr>
      </w:pPr>
      <w:r w:rsidRPr="00A047AE">
        <w:rPr>
          <w:rFonts w:ascii="Times New Roman" w:hAnsi="Times New Roman" w:cs="Times New Roman"/>
          <w:bCs/>
          <w:sz w:val="28"/>
          <w:szCs w:val="28"/>
        </w:rPr>
        <w:t>установку и эксплуатацию рекламной конструкции на земельном участке,</w:t>
      </w:r>
    </w:p>
    <w:p w:rsidR="001F78E8" w:rsidRPr="00A047AE" w:rsidRDefault="001F78E8" w:rsidP="001F78E8">
      <w:pPr>
        <w:pStyle w:val="af8"/>
        <w:jc w:val="center"/>
        <w:rPr>
          <w:rFonts w:ascii="Times New Roman" w:hAnsi="Times New Roman" w:cs="Times New Roman"/>
          <w:sz w:val="28"/>
          <w:szCs w:val="28"/>
        </w:rPr>
      </w:pPr>
      <w:r w:rsidRPr="00A047AE">
        <w:rPr>
          <w:rFonts w:ascii="Times New Roman" w:hAnsi="Times New Roman" w:cs="Times New Roman"/>
          <w:bCs/>
          <w:sz w:val="28"/>
          <w:szCs w:val="28"/>
        </w:rPr>
        <w:t>здании или ином недвижимом имуществе, находящ</w:t>
      </w:r>
      <w:r>
        <w:rPr>
          <w:rFonts w:ascii="Times New Roman" w:hAnsi="Times New Roman" w:cs="Times New Roman"/>
          <w:bCs/>
          <w:sz w:val="28"/>
          <w:szCs w:val="28"/>
        </w:rPr>
        <w:t>их</w:t>
      </w:r>
      <w:r w:rsidRPr="00A047AE">
        <w:rPr>
          <w:rFonts w:ascii="Times New Roman" w:hAnsi="Times New Roman" w:cs="Times New Roman"/>
          <w:bCs/>
          <w:sz w:val="28"/>
          <w:szCs w:val="28"/>
        </w:rPr>
        <w:t>ся в муниципальной</w:t>
      </w:r>
    </w:p>
    <w:p w:rsidR="001F78E8" w:rsidRPr="00A047AE" w:rsidRDefault="001F78E8" w:rsidP="001F78E8">
      <w:pPr>
        <w:pStyle w:val="af8"/>
        <w:jc w:val="center"/>
        <w:rPr>
          <w:rFonts w:ascii="Times New Roman" w:hAnsi="Times New Roman" w:cs="Times New Roman"/>
          <w:sz w:val="28"/>
          <w:szCs w:val="28"/>
        </w:rPr>
      </w:pPr>
      <w:r w:rsidRPr="00A047AE">
        <w:rPr>
          <w:rFonts w:ascii="Times New Roman" w:hAnsi="Times New Roman" w:cs="Times New Roman"/>
          <w:bCs/>
          <w:sz w:val="28"/>
          <w:szCs w:val="28"/>
        </w:rPr>
        <w:t>собственности города Новошахтинска, а также на земельном участке,</w:t>
      </w:r>
    </w:p>
    <w:p w:rsidR="001F78E8" w:rsidRPr="00A047AE" w:rsidRDefault="001F78E8" w:rsidP="001F78E8">
      <w:pPr>
        <w:pStyle w:val="af8"/>
        <w:jc w:val="center"/>
        <w:rPr>
          <w:rFonts w:ascii="Times New Roman" w:hAnsi="Times New Roman" w:cs="Times New Roman"/>
          <w:sz w:val="28"/>
          <w:szCs w:val="28"/>
        </w:rPr>
      </w:pPr>
      <w:r w:rsidRPr="00A047AE">
        <w:rPr>
          <w:rFonts w:ascii="Times New Roman" w:hAnsi="Times New Roman" w:cs="Times New Roman"/>
          <w:bCs/>
          <w:sz w:val="28"/>
          <w:szCs w:val="28"/>
        </w:rPr>
        <w:t>государственная собственность на который не разграничена</w:t>
      </w:r>
    </w:p>
    <w:p w:rsidR="001F78E8" w:rsidRDefault="001F78E8" w:rsidP="001F78E8">
      <w:pPr>
        <w:rPr>
          <w:sz w:val="28"/>
          <w:szCs w:val="28"/>
        </w:rPr>
      </w:pPr>
    </w:p>
    <w:p w:rsidR="001F78E8" w:rsidRPr="00A047AE" w:rsidRDefault="001F78E8" w:rsidP="001F78E8">
      <w:pPr>
        <w:rPr>
          <w:sz w:val="28"/>
          <w:szCs w:val="28"/>
        </w:rPr>
      </w:pPr>
    </w:p>
    <w:p w:rsidR="001F78E8" w:rsidRPr="000837B2" w:rsidRDefault="001F78E8" w:rsidP="001F78E8">
      <w:pPr>
        <w:pStyle w:val="af8"/>
        <w:spacing w:line="276" w:lineRule="auto"/>
        <w:rPr>
          <w:rFonts w:ascii="Times New Roman" w:hAnsi="Times New Roman" w:cs="Times New Roman"/>
          <w:sz w:val="28"/>
          <w:szCs w:val="28"/>
        </w:rPr>
      </w:pPr>
      <w:r>
        <w:rPr>
          <w:rFonts w:ascii="Times New Roman" w:hAnsi="Times New Roman" w:cs="Times New Roman"/>
          <w:sz w:val="28"/>
          <w:szCs w:val="28"/>
        </w:rPr>
        <w:tab/>
      </w:r>
      <w:r w:rsidRPr="000837B2">
        <w:rPr>
          <w:rFonts w:ascii="Times New Roman" w:hAnsi="Times New Roman" w:cs="Times New Roman"/>
          <w:sz w:val="28"/>
          <w:szCs w:val="28"/>
        </w:rPr>
        <w:t>Претендент ___________________________</w:t>
      </w:r>
      <w:r>
        <w:rPr>
          <w:rFonts w:ascii="Times New Roman" w:hAnsi="Times New Roman" w:cs="Times New Roman"/>
          <w:sz w:val="28"/>
          <w:szCs w:val="28"/>
        </w:rPr>
        <w:t>_________________________</w:t>
      </w:r>
      <w:r w:rsidR="008F250E">
        <w:rPr>
          <w:rFonts w:ascii="Times New Roman" w:hAnsi="Times New Roman" w:cs="Times New Roman"/>
          <w:sz w:val="28"/>
          <w:szCs w:val="28"/>
        </w:rPr>
        <w:t>_____________</w:t>
      </w:r>
    </w:p>
    <w:p w:rsidR="001F78E8" w:rsidRPr="000837B2" w:rsidRDefault="001F78E8" w:rsidP="001F78E8">
      <w:pPr>
        <w:pStyle w:val="af8"/>
        <w:spacing w:line="276" w:lineRule="auto"/>
        <w:rPr>
          <w:rFonts w:ascii="Times New Roman" w:hAnsi="Times New Roman" w:cs="Times New Roman"/>
          <w:sz w:val="28"/>
          <w:szCs w:val="28"/>
        </w:rPr>
      </w:pPr>
      <w:r w:rsidRPr="000837B2">
        <w:rPr>
          <w:rFonts w:ascii="Times New Roman" w:hAnsi="Times New Roman" w:cs="Times New Roman"/>
          <w:sz w:val="28"/>
          <w:szCs w:val="28"/>
        </w:rPr>
        <w:t>______________________________________</w:t>
      </w:r>
      <w:r w:rsidR="008F250E">
        <w:rPr>
          <w:rFonts w:ascii="Times New Roman" w:hAnsi="Times New Roman" w:cs="Times New Roman"/>
          <w:sz w:val="28"/>
          <w:szCs w:val="28"/>
        </w:rPr>
        <w:t>____________________________</w:t>
      </w:r>
    </w:p>
    <w:p w:rsidR="001F78E8" w:rsidRPr="003F5101" w:rsidRDefault="001F78E8" w:rsidP="001F78E8">
      <w:pPr>
        <w:pStyle w:val="af8"/>
        <w:spacing w:line="276" w:lineRule="auto"/>
        <w:jc w:val="center"/>
        <w:rPr>
          <w:rFonts w:ascii="Times New Roman" w:hAnsi="Times New Roman" w:cs="Times New Roman"/>
          <w:sz w:val="20"/>
        </w:rPr>
      </w:pPr>
      <w:r w:rsidRPr="003F5101">
        <w:rPr>
          <w:rFonts w:ascii="Times New Roman" w:hAnsi="Times New Roman" w:cs="Times New Roman"/>
          <w:sz w:val="20"/>
        </w:rPr>
        <w:t>(ФИО для физического лица/индивидуального предпринимателя,  наименование для юридического лица)</w:t>
      </w:r>
    </w:p>
    <w:p w:rsidR="001F78E8" w:rsidRDefault="001F78E8" w:rsidP="001F78E8">
      <w:pPr>
        <w:pStyle w:val="af8"/>
        <w:spacing w:line="276" w:lineRule="auto"/>
        <w:jc w:val="both"/>
        <w:rPr>
          <w:rFonts w:ascii="Times New Roman" w:hAnsi="Times New Roman"/>
          <w:sz w:val="28"/>
          <w:szCs w:val="28"/>
        </w:rPr>
      </w:pPr>
      <w:r w:rsidRPr="000837B2">
        <w:rPr>
          <w:rFonts w:ascii="Times New Roman" w:hAnsi="Times New Roman" w:cs="Times New Roman"/>
          <w:sz w:val="28"/>
          <w:szCs w:val="28"/>
        </w:rPr>
        <w:t xml:space="preserve">отзывает свою заявку </w:t>
      </w:r>
      <w:r>
        <w:rPr>
          <w:rFonts w:ascii="Times New Roman" w:hAnsi="Times New Roman" w:cs="Times New Roman"/>
          <w:sz w:val="28"/>
          <w:szCs w:val="28"/>
        </w:rPr>
        <w:t>№</w:t>
      </w:r>
      <w:r w:rsidRPr="000837B2">
        <w:rPr>
          <w:rFonts w:ascii="Times New Roman" w:hAnsi="Times New Roman" w:cs="Times New Roman"/>
          <w:sz w:val="28"/>
          <w:szCs w:val="28"/>
        </w:rPr>
        <w:t xml:space="preserve"> ___________ на участие в аукционе на право</w:t>
      </w:r>
      <w:r>
        <w:rPr>
          <w:rFonts w:ascii="Times New Roman" w:hAnsi="Times New Roman" w:cs="Times New Roman"/>
          <w:sz w:val="28"/>
          <w:szCs w:val="28"/>
        </w:rPr>
        <w:t xml:space="preserve"> </w:t>
      </w:r>
      <w:r w:rsidRPr="000837B2">
        <w:rPr>
          <w:rFonts w:ascii="Times New Roman" w:hAnsi="Times New Roman" w:cs="Times New Roman"/>
          <w:sz w:val="28"/>
          <w:szCs w:val="28"/>
        </w:rPr>
        <w:t>заключения договора на установку и эксплуатацию рекламной конструкции</w:t>
      </w:r>
      <w:r>
        <w:rPr>
          <w:rFonts w:ascii="Times New Roman" w:hAnsi="Times New Roman" w:cs="Times New Roman"/>
          <w:sz w:val="28"/>
          <w:szCs w:val="28"/>
        </w:rPr>
        <w:t xml:space="preserve"> </w:t>
      </w:r>
      <w:r w:rsidRPr="000837B2">
        <w:rPr>
          <w:rFonts w:ascii="Times New Roman" w:hAnsi="Times New Roman" w:cs="Times New Roman"/>
          <w:sz w:val="28"/>
          <w:szCs w:val="28"/>
        </w:rPr>
        <w:t>на земельном участке, здании или ином недвижимом имуществе, находящ</w:t>
      </w:r>
      <w:r>
        <w:rPr>
          <w:rFonts w:ascii="Times New Roman" w:hAnsi="Times New Roman" w:cs="Times New Roman"/>
          <w:sz w:val="28"/>
          <w:szCs w:val="28"/>
        </w:rPr>
        <w:t>их</w:t>
      </w:r>
      <w:r w:rsidRPr="000837B2">
        <w:rPr>
          <w:rFonts w:ascii="Times New Roman" w:hAnsi="Times New Roman" w:cs="Times New Roman"/>
          <w:sz w:val="28"/>
          <w:szCs w:val="28"/>
        </w:rPr>
        <w:t>ся</w:t>
      </w:r>
      <w:r>
        <w:rPr>
          <w:rFonts w:ascii="Times New Roman" w:hAnsi="Times New Roman" w:cs="Times New Roman"/>
          <w:sz w:val="28"/>
          <w:szCs w:val="28"/>
        </w:rPr>
        <w:t xml:space="preserve"> </w:t>
      </w:r>
      <w:r w:rsidRPr="000837B2">
        <w:rPr>
          <w:rFonts w:ascii="Times New Roman" w:hAnsi="Times New Roman" w:cs="Times New Roman"/>
          <w:sz w:val="28"/>
          <w:szCs w:val="28"/>
        </w:rPr>
        <w:t>в муниципальной собственности города Новошахтинска, а также на земельном участке, государственная собственность на который не разграничена.</w:t>
      </w:r>
      <w:r>
        <w:rPr>
          <w:rFonts w:ascii="Times New Roman" w:hAnsi="Times New Roman" w:cs="Times New Roman"/>
          <w:sz w:val="28"/>
          <w:szCs w:val="28"/>
        </w:rPr>
        <w:t xml:space="preserve"> </w:t>
      </w:r>
    </w:p>
    <w:p w:rsidR="001F78E8" w:rsidRPr="000837B2" w:rsidRDefault="001F78E8" w:rsidP="001F78E8">
      <w:pPr>
        <w:pStyle w:val="af8"/>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0837B2">
        <w:rPr>
          <w:rFonts w:ascii="Times New Roman" w:hAnsi="Times New Roman" w:cs="Times New Roman"/>
          <w:sz w:val="28"/>
          <w:szCs w:val="28"/>
        </w:rPr>
        <w:t>Дата подачи заявки ___________________________</w:t>
      </w:r>
    </w:p>
    <w:p w:rsidR="001F78E8" w:rsidRPr="000837B2" w:rsidRDefault="001F78E8" w:rsidP="001F78E8">
      <w:pPr>
        <w:pStyle w:val="af8"/>
        <w:spacing w:line="276" w:lineRule="auto"/>
        <w:jc w:val="both"/>
        <w:rPr>
          <w:rFonts w:ascii="Times New Roman" w:hAnsi="Times New Roman" w:cs="Times New Roman"/>
          <w:sz w:val="28"/>
          <w:szCs w:val="28"/>
        </w:rPr>
      </w:pPr>
      <w:r>
        <w:rPr>
          <w:rFonts w:ascii="Times New Roman" w:hAnsi="Times New Roman" w:cs="Times New Roman"/>
          <w:sz w:val="28"/>
          <w:szCs w:val="28"/>
        </w:rPr>
        <w:tab/>
        <w:t>Отозванную з</w:t>
      </w:r>
      <w:r w:rsidRPr="000837B2">
        <w:rPr>
          <w:rFonts w:ascii="Times New Roman" w:hAnsi="Times New Roman" w:cs="Times New Roman"/>
          <w:sz w:val="28"/>
          <w:szCs w:val="28"/>
        </w:rPr>
        <w:t xml:space="preserve">аявку </w:t>
      </w:r>
      <w:r>
        <w:rPr>
          <w:rFonts w:ascii="Times New Roman" w:hAnsi="Times New Roman" w:cs="Times New Roman"/>
          <w:sz w:val="28"/>
          <w:szCs w:val="28"/>
        </w:rPr>
        <w:t>№_______ в отношении лота №</w:t>
      </w:r>
      <w:r w:rsidRPr="000837B2">
        <w:rPr>
          <w:rFonts w:ascii="Times New Roman" w:hAnsi="Times New Roman" w:cs="Times New Roman"/>
          <w:sz w:val="28"/>
          <w:szCs w:val="28"/>
        </w:rPr>
        <w:t xml:space="preserve"> ______ прошу направить</w:t>
      </w:r>
      <w:r>
        <w:rPr>
          <w:rFonts w:ascii="Times New Roman" w:hAnsi="Times New Roman" w:cs="Times New Roman"/>
          <w:sz w:val="28"/>
          <w:szCs w:val="28"/>
        </w:rPr>
        <w:t xml:space="preserve"> </w:t>
      </w:r>
      <w:r w:rsidRPr="000837B2">
        <w:rPr>
          <w:rFonts w:ascii="Times New Roman" w:hAnsi="Times New Roman" w:cs="Times New Roman"/>
          <w:sz w:val="28"/>
          <w:szCs w:val="28"/>
        </w:rPr>
        <w:t xml:space="preserve">(выдать на руки): </w:t>
      </w:r>
      <w:r w:rsidRPr="000837B2">
        <w:rPr>
          <w:rFonts w:ascii="Times New Roman" w:hAnsi="Times New Roman" w:cs="Times New Roman"/>
          <w:sz w:val="28"/>
          <w:szCs w:val="28"/>
        </w:rPr>
        <w:lastRenderedPageBreak/>
        <w:t>_____________________________________________</w:t>
      </w:r>
      <w:r>
        <w:rPr>
          <w:rFonts w:ascii="Times New Roman" w:hAnsi="Times New Roman" w:cs="Times New Roman"/>
          <w:sz w:val="28"/>
          <w:szCs w:val="28"/>
        </w:rPr>
        <w:t>__</w:t>
      </w:r>
      <w:r w:rsidR="008F250E">
        <w:rPr>
          <w:rFonts w:ascii="Times New Roman" w:hAnsi="Times New Roman" w:cs="Times New Roman"/>
          <w:sz w:val="28"/>
          <w:szCs w:val="28"/>
        </w:rPr>
        <w:t>______________</w:t>
      </w:r>
    </w:p>
    <w:p w:rsidR="001F78E8" w:rsidRPr="000837B2" w:rsidRDefault="001F78E8" w:rsidP="001F78E8">
      <w:pPr>
        <w:pStyle w:val="af8"/>
        <w:rPr>
          <w:rFonts w:ascii="Times New Roman" w:hAnsi="Times New Roman" w:cs="Times New Roman"/>
          <w:sz w:val="28"/>
          <w:szCs w:val="28"/>
        </w:rPr>
      </w:pPr>
      <w:r w:rsidRPr="000837B2">
        <w:rPr>
          <w:rFonts w:ascii="Times New Roman" w:hAnsi="Times New Roman" w:cs="Times New Roman"/>
          <w:sz w:val="28"/>
          <w:szCs w:val="28"/>
        </w:rPr>
        <w:t>____________________________________</w:t>
      </w:r>
      <w:r w:rsidR="008F250E">
        <w:rPr>
          <w:rFonts w:ascii="Times New Roman" w:hAnsi="Times New Roman" w:cs="Times New Roman"/>
          <w:sz w:val="28"/>
          <w:szCs w:val="28"/>
        </w:rPr>
        <w:t>____________________________</w:t>
      </w:r>
    </w:p>
    <w:p w:rsidR="001F78E8" w:rsidRDefault="001F78E8" w:rsidP="001F78E8">
      <w:pPr>
        <w:pStyle w:val="af8"/>
        <w:jc w:val="center"/>
        <w:rPr>
          <w:rFonts w:ascii="Times New Roman" w:hAnsi="Times New Roman" w:cs="Times New Roman"/>
          <w:sz w:val="20"/>
          <w:szCs w:val="20"/>
        </w:rPr>
      </w:pPr>
      <w:r w:rsidRPr="001B75FC">
        <w:rPr>
          <w:rFonts w:ascii="Times New Roman" w:hAnsi="Times New Roman" w:cs="Times New Roman"/>
          <w:sz w:val="20"/>
          <w:szCs w:val="20"/>
        </w:rPr>
        <w:t>(для юридического лица: наименование претендента, почтовый адрес,</w:t>
      </w:r>
      <w:r>
        <w:rPr>
          <w:rFonts w:ascii="Times New Roman" w:hAnsi="Times New Roman" w:cs="Times New Roman"/>
          <w:sz w:val="20"/>
          <w:szCs w:val="20"/>
        </w:rPr>
        <w:t xml:space="preserve"> </w:t>
      </w:r>
      <w:r w:rsidRPr="001B75FC">
        <w:rPr>
          <w:rFonts w:ascii="Times New Roman" w:hAnsi="Times New Roman" w:cs="Times New Roman"/>
          <w:sz w:val="20"/>
          <w:szCs w:val="20"/>
        </w:rPr>
        <w:t xml:space="preserve">тел./факс, ФИО контактного лица; </w:t>
      </w:r>
    </w:p>
    <w:p w:rsidR="001F78E8" w:rsidRPr="001B75FC" w:rsidRDefault="001F78E8" w:rsidP="001F78E8">
      <w:pPr>
        <w:pStyle w:val="af8"/>
        <w:jc w:val="center"/>
        <w:rPr>
          <w:rFonts w:ascii="Times New Roman" w:hAnsi="Times New Roman" w:cs="Times New Roman"/>
          <w:sz w:val="20"/>
          <w:szCs w:val="20"/>
        </w:rPr>
      </w:pPr>
      <w:r w:rsidRPr="001B75FC">
        <w:rPr>
          <w:rFonts w:ascii="Times New Roman" w:hAnsi="Times New Roman" w:cs="Times New Roman"/>
          <w:sz w:val="20"/>
          <w:szCs w:val="20"/>
        </w:rPr>
        <w:t>для физического лица/индивидуального предпринимателя: ФИО, почтовый адрес, телефон)</w:t>
      </w:r>
    </w:p>
    <w:p w:rsidR="001F78E8" w:rsidRPr="00E27877" w:rsidRDefault="001F78E8" w:rsidP="001F78E8">
      <w:pPr>
        <w:rPr>
          <w:sz w:val="24"/>
          <w:szCs w:val="24"/>
        </w:rPr>
      </w:pPr>
    </w:p>
    <w:p w:rsidR="001F78E8" w:rsidRPr="000837B2" w:rsidRDefault="001F78E8" w:rsidP="001F78E8">
      <w:pPr>
        <w:pStyle w:val="af8"/>
        <w:rPr>
          <w:rFonts w:ascii="Times New Roman" w:hAnsi="Times New Roman" w:cs="Times New Roman"/>
          <w:sz w:val="28"/>
          <w:szCs w:val="28"/>
        </w:rPr>
      </w:pPr>
      <w:r>
        <w:rPr>
          <w:rFonts w:ascii="Times New Roman" w:hAnsi="Times New Roman" w:cs="Times New Roman"/>
          <w:sz w:val="28"/>
          <w:szCs w:val="28"/>
        </w:rPr>
        <w:t>«</w:t>
      </w:r>
      <w:r w:rsidRPr="000837B2">
        <w:rPr>
          <w:rFonts w:ascii="Times New Roman" w:hAnsi="Times New Roman" w:cs="Times New Roman"/>
          <w:sz w:val="28"/>
          <w:szCs w:val="28"/>
        </w:rPr>
        <w:t>___</w:t>
      </w:r>
      <w:r>
        <w:rPr>
          <w:rFonts w:ascii="Times New Roman" w:hAnsi="Times New Roman" w:cs="Times New Roman"/>
          <w:sz w:val="28"/>
          <w:szCs w:val="28"/>
        </w:rPr>
        <w:t>»</w:t>
      </w:r>
      <w:r w:rsidRPr="000837B2">
        <w:rPr>
          <w:rFonts w:ascii="Times New Roman" w:hAnsi="Times New Roman" w:cs="Times New Roman"/>
          <w:sz w:val="28"/>
          <w:szCs w:val="28"/>
        </w:rPr>
        <w:t xml:space="preserve"> ____________ 20 __ г.</w:t>
      </w:r>
    </w:p>
    <w:p w:rsidR="001F78E8" w:rsidRPr="000837B2" w:rsidRDefault="001F78E8" w:rsidP="001F78E8">
      <w:pPr>
        <w:pStyle w:val="af8"/>
        <w:rPr>
          <w:rFonts w:ascii="Times New Roman" w:hAnsi="Times New Roman" w:cs="Times New Roman"/>
          <w:sz w:val="28"/>
          <w:szCs w:val="28"/>
        </w:rPr>
      </w:pPr>
      <w:r w:rsidRPr="000837B2">
        <w:rPr>
          <w:rFonts w:ascii="Times New Roman" w:hAnsi="Times New Roman" w:cs="Times New Roman"/>
          <w:sz w:val="28"/>
          <w:szCs w:val="28"/>
        </w:rPr>
        <w:t>___________________________________________</w:t>
      </w:r>
    </w:p>
    <w:p w:rsidR="001F78E8" w:rsidRPr="00832C2D" w:rsidRDefault="001F78E8" w:rsidP="001F78E8">
      <w:pPr>
        <w:pStyle w:val="af8"/>
        <w:rPr>
          <w:rFonts w:ascii="Times New Roman" w:hAnsi="Times New Roman" w:cs="Times New Roman"/>
          <w:sz w:val="20"/>
        </w:rPr>
      </w:pPr>
      <w:r w:rsidRPr="00832C2D">
        <w:rPr>
          <w:rFonts w:ascii="Times New Roman" w:hAnsi="Times New Roman" w:cs="Times New Roman"/>
          <w:sz w:val="20"/>
        </w:rPr>
        <w:t>(должность уполномоченного лица претендента)</w:t>
      </w:r>
    </w:p>
    <w:p w:rsidR="001F78E8" w:rsidRPr="000837B2" w:rsidRDefault="001F78E8" w:rsidP="001F78E8">
      <w:pPr>
        <w:pStyle w:val="af8"/>
        <w:rPr>
          <w:rFonts w:ascii="Times New Roman" w:hAnsi="Times New Roman" w:cs="Times New Roman"/>
          <w:sz w:val="28"/>
          <w:szCs w:val="28"/>
        </w:rPr>
      </w:pPr>
      <w:r w:rsidRPr="000837B2">
        <w:rPr>
          <w:rFonts w:ascii="Times New Roman" w:hAnsi="Times New Roman" w:cs="Times New Roman"/>
          <w:sz w:val="28"/>
          <w:szCs w:val="28"/>
        </w:rPr>
        <w:t>____________________________             _____________________________</w:t>
      </w:r>
    </w:p>
    <w:p w:rsidR="001F78E8" w:rsidRPr="00832C2D" w:rsidRDefault="001F78E8" w:rsidP="001F78E8">
      <w:pPr>
        <w:pStyle w:val="af8"/>
        <w:rPr>
          <w:rFonts w:ascii="Times New Roman" w:hAnsi="Times New Roman" w:cs="Times New Roman"/>
          <w:sz w:val="20"/>
        </w:rPr>
      </w:pPr>
      <w:r w:rsidRPr="00832C2D">
        <w:rPr>
          <w:rFonts w:ascii="Times New Roman" w:hAnsi="Times New Roman" w:cs="Times New Roman"/>
          <w:sz w:val="22"/>
          <w:szCs w:val="28"/>
        </w:rPr>
        <w:t xml:space="preserve">          </w:t>
      </w:r>
      <w:r w:rsidRPr="00832C2D">
        <w:rPr>
          <w:rFonts w:ascii="Times New Roman" w:hAnsi="Times New Roman" w:cs="Times New Roman"/>
          <w:sz w:val="20"/>
        </w:rPr>
        <w:t>(подпись)                                                                         (расшифровка подписи)</w:t>
      </w:r>
    </w:p>
    <w:p w:rsidR="001F78E8" w:rsidRDefault="00E302FB" w:rsidP="001F78E8">
      <w:pPr>
        <w:pStyle w:val="af8"/>
        <w:rPr>
          <w:rFonts w:ascii="Times New Roman" w:hAnsi="Times New Roman" w:cs="Times New Roman"/>
          <w:sz w:val="28"/>
          <w:szCs w:val="28"/>
        </w:rPr>
      </w:pPr>
      <w:r>
        <w:rPr>
          <w:rFonts w:ascii="Times New Roman" w:hAnsi="Times New Roman" w:cs="Times New Roman"/>
          <w:sz w:val="28"/>
          <w:szCs w:val="28"/>
        </w:rPr>
        <w:t>М.П.</w:t>
      </w:r>
    </w:p>
    <w:p w:rsidR="001F78E8" w:rsidRPr="000837B2" w:rsidRDefault="001F78E8" w:rsidP="001F78E8">
      <w:pPr>
        <w:pStyle w:val="af8"/>
        <w:rPr>
          <w:rFonts w:ascii="Times New Roman" w:hAnsi="Times New Roman" w:cs="Times New Roman"/>
          <w:sz w:val="28"/>
          <w:szCs w:val="28"/>
        </w:rPr>
      </w:pPr>
      <w:r w:rsidRPr="000837B2">
        <w:rPr>
          <w:rFonts w:ascii="Times New Roman" w:hAnsi="Times New Roman" w:cs="Times New Roman"/>
          <w:sz w:val="28"/>
          <w:szCs w:val="28"/>
        </w:rPr>
        <w:t xml:space="preserve">              </w:t>
      </w:r>
      <w:r w:rsidR="00E302FB">
        <w:rPr>
          <w:rFonts w:ascii="Times New Roman" w:hAnsi="Times New Roman" w:cs="Times New Roman"/>
          <w:sz w:val="28"/>
          <w:szCs w:val="28"/>
        </w:rPr>
        <w:t xml:space="preserve">              </w:t>
      </w:r>
    </w:p>
    <w:p w:rsidR="001F78E8" w:rsidRPr="000837B2" w:rsidRDefault="001F78E8" w:rsidP="001F78E8">
      <w:pPr>
        <w:rPr>
          <w:sz w:val="28"/>
          <w:szCs w:val="28"/>
        </w:rPr>
      </w:pPr>
    </w:p>
    <w:p w:rsidR="001F78E8" w:rsidRPr="00800551" w:rsidRDefault="001F78E8" w:rsidP="001F78E8">
      <w:pPr>
        <w:pStyle w:val="ConsPlusNormal"/>
        <w:ind w:left="4253"/>
        <w:jc w:val="center"/>
        <w:outlineLvl w:val="0"/>
        <w:rPr>
          <w:rFonts w:eastAsia="Times New Roman"/>
        </w:rPr>
      </w:pPr>
      <w:r w:rsidRPr="00800551">
        <w:rPr>
          <w:rFonts w:eastAsia="Times New Roman"/>
        </w:rPr>
        <w:t xml:space="preserve">Приложение </w:t>
      </w:r>
      <w:r>
        <w:rPr>
          <w:rFonts w:eastAsia="Times New Roman"/>
        </w:rPr>
        <w:t>№ 3</w:t>
      </w:r>
    </w:p>
    <w:p w:rsidR="001F78E8" w:rsidRDefault="001F78E8" w:rsidP="001F78E8">
      <w:pPr>
        <w:tabs>
          <w:tab w:val="left" w:pos="11280"/>
        </w:tabs>
        <w:jc w:val="both"/>
        <w:rPr>
          <w:sz w:val="28"/>
          <w:szCs w:val="28"/>
        </w:rPr>
      </w:pPr>
    </w:p>
    <w:p w:rsidR="0005094A" w:rsidRDefault="0005094A" w:rsidP="001F78E8">
      <w:pPr>
        <w:tabs>
          <w:tab w:val="left" w:pos="11280"/>
        </w:tabs>
        <w:jc w:val="both"/>
        <w:rPr>
          <w:sz w:val="28"/>
          <w:szCs w:val="28"/>
        </w:rPr>
      </w:pPr>
    </w:p>
    <w:p w:rsidR="001F78E8" w:rsidRDefault="001F78E8" w:rsidP="001F78E8">
      <w:pPr>
        <w:tabs>
          <w:tab w:val="left" w:pos="11280"/>
        </w:tabs>
        <w:jc w:val="both"/>
        <w:rPr>
          <w:sz w:val="28"/>
          <w:szCs w:val="28"/>
        </w:rPr>
      </w:pPr>
    </w:p>
    <w:p w:rsidR="001F78E8" w:rsidRPr="00855A64" w:rsidRDefault="001F78E8" w:rsidP="001F78E8">
      <w:pPr>
        <w:pStyle w:val="ConsPlusNormal"/>
        <w:jc w:val="center"/>
      </w:pPr>
      <w:r>
        <w:t>ПРИМЕРНЫЙ ДОГОВОР</w:t>
      </w:r>
      <w:r w:rsidRPr="00855A64">
        <w:t xml:space="preserve"> </w:t>
      </w:r>
      <w:r>
        <w:t>№</w:t>
      </w:r>
      <w:r w:rsidRPr="00855A64">
        <w:t xml:space="preserve"> _____</w:t>
      </w:r>
    </w:p>
    <w:p w:rsidR="001F78E8" w:rsidRPr="00855A64" w:rsidRDefault="001F78E8" w:rsidP="001F78E8">
      <w:pPr>
        <w:pStyle w:val="ConsPlusNormal"/>
        <w:jc w:val="center"/>
      </w:pPr>
      <w:r w:rsidRPr="00855A64">
        <w:t>на установку и эксплуатацию рекламной конструкции</w:t>
      </w:r>
    </w:p>
    <w:p w:rsidR="001F78E8" w:rsidRPr="00CD00A5" w:rsidRDefault="001F78E8" w:rsidP="001F78E8">
      <w:pPr>
        <w:pStyle w:val="ConsPlusNormal"/>
        <w:ind w:firstLine="540"/>
        <w:jc w:val="both"/>
        <w:rPr>
          <w:sz w:val="24"/>
        </w:rPr>
      </w:pPr>
    </w:p>
    <w:p w:rsidR="001F78E8" w:rsidRPr="00855A64" w:rsidRDefault="001F78E8" w:rsidP="001F78E8">
      <w:pPr>
        <w:pStyle w:val="ConsPlusNormal"/>
        <w:ind w:firstLine="540"/>
        <w:jc w:val="both"/>
      </w:pPr>
    </w:p>
    <w:p w:rsidR="001F78E8" w:rsidRPr="00855A64" w:rsidRDefault="001F78E8" w:rsidP="001F78E8">
      <w:pPr>
        <w:pStyle w:val="ConsPlusNonformat"/>
        <w:jc w:val="both"/>
        <w:rPr>
          <w:rFonts w:ascii="Times New Roman" w:hAnsi="Times New Roman" w:cs="Times New Roman"/>
          <w:sz w:val="28"/>
          <w:szCs w:val="28"/>
        </w:rPr>
      </w:pPr>
      <w:r w:rsidRPr="00855A64">
        <w:rPr>
          <w:rFonts w:ascii="Times New Roman" w:hAnsi="Times New Roman" w:cs="Times New Roman"/>
          <w:sz w:val="28"/>
          <w:szCs w:val="28"/>
        </w:rPr>
        <w:t xml:space="preserve">г. Новошахтинск                                                </w:t>
      </w:r>
      <w:r>
        <w:rPr>
          <w:rFonts w:ascii="Times New Roman" w:hAnsi="Times New Roman" w:cs="Times New Roman"/>
          <w:sz w:val="28"/>
          <w:szCs w:val="28"/>
        </w:rPr>
        <w:t xml:space="preserve">           «__»</w:t>
      </w:r>
      <w:r w:rsidRPr="00855A64">
        <w:rPr>
          <w:rFonts w:ascii="Times New Roman" w:hAnsi="Times New Roman" w:cs="Times New Roman"/>
          <w:sz w:val="28"/>
          <w:szCs w:val="28"/>
        </w:rPr>
        <w:t>___________ ____ г.</w:t>
      </w:r>
    </w:p>
    <w:p w:rsidR="001F78E8" w:rsidRPr="00855A64" w:rsidRDefault="001F78E8" w:rsidP="001F78E8">
      <w:pPr>
        <w:pStyle w:val="ConsPlusNonformat"/>
        <w:jc w:val="both"/>
        <w:rPr>
          <w:rFonts w:ascii="Times New Roman" w:hAnsi="Times New Roman" w:cs="Times New Roman"/>
          <w:sz w:val="28"/>
          <w:szCs w:val="28"/>
        </w:rPr>
      </w:pPr>
    </w:p>
    <w:p w:rsidR="001F78E8" w:rsidRDefault="001F78E8" w:rsidP="001F78E8">
      <w:pPr>
        <w:pStyle w:val="ConsPlusNonformat"/>
        <w:jc w:val="both"/>
        <w:rPr>
          <w:rFonts w:ascii="Times New Roman" w:hAnsi="Times New Roman" w:cs="Times New Roman"/>
          <w:sz w:val="28"/>
          <w:szCs w:val="28"/>
        </w:rPr>
      </w:pPr>
      <w:r w:rsidRPr="00855A64">
        <w:rPr>
          <w:rFonts w:ascii="Times New Roman" w:hAnsi="Times New Roman" w:cs="Times New Roman"/>
          <w:sz w:val="28"/>
          <w:szCs w:val="28"/>
        </w:rPr>
        <w:t>_________________________       в лице   __________________</w:t>
      </w:r>
      <w:r>
        <w:rPr>
          <w:rFonts w:ascii="Times New Roman" w:hAnsi="Times New Roman" w:cs="Times New Roman"/>
          <w:sz w:val="28"/>
          <w:szCs w:val="28"/>
        </w:rPr>
        <w:t>___</w:t>
      </w:r>
      <w:r w:rsidRPr="00855A64">
        <w:rPr>
          <w:rFonts w:ascii="Times New Roman" w:hAnsi="Times New Roman" w:cs="Times New Roman"/>
          <w:sz w:val="28"/>
          <w:szCs w:val="28"/>
        </w:rPr>
        <w:t xml:space="preserve">________, </w:t>
      </w:r>
    </w:p>
    <w:p w:rsidR="001F78E8" w:rsidRPr="008703CC" w:rsidRDefault="001F78E8" w:rsidP="001F78E8">
      <w:pPr>
        <w:pStyle w:val="ConsPlusNonformat"/>
        <w:jc w:val="both"/>
        <w:rPr>
          <w:rFonts w:ascii="Times New Roman" w:hAnsi="Times New Roman" w:cs="Times New Roman"/>
          <w:szCs w:val="22"/>
        </w:rPr>
      </w:pPr>
      <w:r w:rsidRPr="008703CC">
        <w:rPr>
          <w:rFonts w:ascii="Times New Roman" w:hAnsi="Times New Roman" w:cs="Times New Roman"/>
          <w:szCs w:val="22"/>
        </w:rPr>
        <w:t xml:space="preserve">   </w:t>
      </w:r>
      <w:r>
        <w:rPr>
          <w:rFonts w:ascii="Times New Roman" w:hAnsi="Times New Roman" w:cs="Times New Roman"/>
          <w:szCs w:val="22"/>
        </w:rPr>
        <w:t xml:space="preserve">  </w:t>
      </w:r>
      <w:r w:rsidRPr="008703CC">
        <w:rPr>
          <w:rFonts w:ascii="Times New Roman" w:hAnsi="Times New Roman" w:cs="Times New Roman"/>
          <w:szCs w:val="22"/>
        </w:rPr>
        <w:t xml:space="preserve">    (наименование  учреждения)                                                        </w:t>
      </w:r>
      <w:r>
        <w:rPr>
          <w:rFonts w:ascii="Times New Roman" w:hAnsi="Times New Roman" w:cs="Times New Roman"/>
          <w:szCs w:val="22"/>
        </w:rPr>
        <w:t xml:space="preserve">          </w:t>
      </w:r>
      <w:r w:rsidRPr="008703CC">
        <w:rPr>
          <w:rFonts w:ascii="Times New Roman" w:hAnsi="Times New Roman" w:cs="Times New Roman"/>
          <w:szCs w:val="22"/>
        </w:rPr>
        <w:t xml:space="preserve">   (должность, ФИО)</w:t>
      </w:r>
    </w:p>
    <w:p w:rsidR="001F78E8" w:rsidRDefault="001F78E8" w:rsidP="001F78E8">
      <w:pPr>
        <w:pStyle w:val="ConsPlusNonformat"/>
        <w:jc w:val="both"/>
        <w:rPr>
          <w:rFonts w:ascii="Times New Roman" w:hAnsi="Times New Roman" w:cs="Times New Roman"/>
          <w:sz w:val="28"/>
          <w:szCs w:val="28"/>
        </w:rPr>
      </w:pPr>
    </w:p>
    <w:p w:rsidR="001F78E8" w:rsidRPr="00855A64" w:rsidRDefault="001F78E8" w:rsidP="001F78E8">
      <w:pPr>
        <w:pStyle w:val="ConsPlusNonformat"/>
        <w:jc w:val="both"/>
        <w:rPr>
          <w:rFonts w:ascii="Times New Roman" w:hAnsi="Times New Roman" w:cs="Times New Roman"/>
          <w:sz w:val="28"/>
          <w:szCs w:val="28"/>
        </w:rPr>
      </w:pPr>
      <w:r w:rsidRPr="00855A64">
        <w:rPr>
          <w:rFonts w:ascii="Times New Roman" w:hAnsi="Times New Roman" w:cs="Times New Roman"/>
          <w:sz w:val="28"/>
          <w:szCs w:val="28"/>
        </w:rPr>
        <w:t>действующ</w:t>
      </w:r>
      <w:r>
        <w:rPr>
          <w:rFonts w:ascii="Times New Roman" w:hAnsi="Times New Roman" w:cs="Times New Roman"/>
          <w:sz w:val="28"/>
          <w:szCs w:val="28"/>
        </w:rPr>
        <w:t>его</w:t>
      </w:r>
      <w:r w:rsidRPr="00855A64">
        <w:rPr>
          <w:rFonts w:ascii="Times New Roman" w:hAnsi="Times New Roman" w:cs="Times New Roman"/>
          <w:sz w:val="22"/>
          <w:szCs w:val="22"/>
        </w:rPr>
        <w:t xml:space="preserve"> </w:t>
      </w:r>
      <w:r w:rsidRPr="00855A64">
        <w:rPr>
          <w:rFonts w:ascii="Times New Roman" w:hAnsi="Times New Roman" w:cs="Times New Roman"/>
          <w:sz w:val="28"/>
          <w:szCs w:val="28"/>
        </w:rPr>
        <w:t xml:space="preserve">на основании ____________________________________, именуемый </w:t>
      </w:r>
      <w:r>
        <w:rPr>
          <w:rFonts w:ascii="Times New Roman" w:hAnsi="Times New Roman" w:cs="Times New Roman"/>
          <w:sz w:val="28"/>
          <w:szCs w:val="28"/>
        </w:rPr>
        <w:t>в дальнейшем «Сторона 1»</w:t>
      </w:r>
      <w:r w:rsidRPr="00855A64">
        <w:rPr>
          <w:rFonts w:ascii="Times New Roman" w:hAnsi="Times New Roman" w:cs="Times New Roman"/>
          <w:sz w:val="28"/>
          <w:szCs w:val="28"/>
        </w:rPr>
        <w:t>, с одной стороны, и</w:t>
      </w:r>
      <w:r>
        <w:rPr>
          <w:rFonts w:ascii="Times New Roman" w:hAnsi="Times New Roman" w:cs="Times New Roman"/>
          <w:sz w:val="28"/>
          <w:szCs w:val="28"/>
        </w:rPr>
        <w:t xml:space="preserve"> ______________________</w:t>
      </w:r>
      <w:r w:rsidR="00CC2E0A">
        <w:rPr>
          <w:rFonts w:ascii="Times New Roman" w:hAnsi="Times New Roman" w:cs="Times New Roman"/>
          <w:sz w:val="28"/>
          <w:szCs w:val="28"/>
        </w:rPr>
        <w:t>________________________________________</w:t>
      </w:r>
    </w:p>
    <w:p w:rsidR="001F78E8" w:rsidRDefault="001F78E8" w:rsidP="001F78E8">
      <w:pPr>
        <w:pStyle w:val="ConsPlusNonformat"/>
        <w:jc w:val="both"/>
        <w:rPr>
          <w:rFonts w:ascii="Times New Roman" w:hAnsi="Times New Roman" w:cs="Times New Roman"/>
          <w:sz w:val="28"/>
          <w:szCs w:val="28"/>
        </w:rPr>
      </w:pPr>
      <w:r w:rsidRPr="00855A64">
        <w:rPr>
          <w:rFonts w:ascii="Times New Roman" w:hAnsi="Times New Roman" w:cs="Times New Roman"/>
          <w:sz w:val="28"/>
          <w:szCs w:val="28"/>
        </w:rPr>
        <w:t>_________________________</w:t>
      </w:r>
      <w:r w:rsidR="00CC2E0A">
        <w:rPr>
          <w:rFonts w:ascii="Times New Roman" w:hAnsi="Times New Roman" w:cs="Times New Roman"/>
          <w:sz w:val="28"/>
          <w:szCs w:val="28"/>
        </w:rPr>
        <w:t>__________________________</w:t>
      </w:r>
      <w:r w:rsidRPr="00855A64">
        <w:rPr>
          <w:rFonts w:ascii="Times New Roman" w:hAnsi="Times New Roman" w:cs="Times New Roman"/>
          <w:sz w:val="28"/>
          <w:szCs w:val="28"/>
        </w:rPr>
        <w:t xml:space="preserve"> в лице ________________________</w:t>
      </w:r>
      <w:r>
        <w:rPr>
          <w:rFonts w:ascii="Times New Roman" w:hAnsi="Times New Roman" w:cs="Times New Roman"/>
          <w:sz w:val="28"/>
          <w:szCs w:val="28"/>
        </w:rPr>
        <w:t>__________</w:t>
      </w:r>
      <w:r w:rsidRPr="00855A64">
        <w:rPr>
          <w:rFonts w:ascii="Times New Roman" w:hAnsi="Times New Roman" w:cs="Times New Roman"/>
          <w:sz w:val="28"/>
          <w:szCs w:val="28"/>
        </w:rPr>
        <w:t>__</w:t>
      </w:r>
      <w:r w:rsidR="00CC2E0A">
        <w:rPr>
          <w:rFonts w:ascii="Times New Roman" w:hAnsi="Times New Roman" w:cs="Times New Roman"/>
          <w:sz w:val="28"/>
          <w:szCs w:val="28"/>
        </w:rPr>
        <w:t>__________________________</w:t>
      </w:r>
      <w:r w:rsidRPr="00855A64">
        <w:rPr>
          <w:rFonts w:ascii="Times New Roman" w:hAnsi="Times New Roman" w:cs="Times New Roman"/>
          <w:sz w:val="28"/>
          <w:szCs w:val="28"/>
        </w:rPr>
        <w:t xml:space="preserve">, </w:t>
      </w:r>
    </w:p>
    <w:p w:rsidR="001F78E8" w:rsidRPr="00C36F38" w:rsidRDefault="001F78E8" w:rsidP="001F78E8">
      <w:pPr>
        <w:pStyle w:val="ConsPlusNonformat"/>
        <w:jc w:val="both"/>
        <w:rPr>
          <w:rFonts w:ascii="Times New Roman" w:hAnsi="Times New Roman" w:cs="Times New Roman"/>
          <w:szCs w:val="22"/>
        </w:rPr>
      </w:pPr>
      <w:r>
        <w:rPr>
          <w:rFonts w:ascii="Times New Roman" w:hAnsi="Times New Roman" w:cs="Times New Roman"/>
          <w:szCs w:val="22"/>
        </w:rPr>
        <w:t xml:space="preserve">            </w:t>
      </w:r>
      <w:r w:rsidRPr="00C36F38">
        <w:rPr>
          <w:rFonts w:ascii="Times New Roman" w:hAnsi="Times New Roman" w:cs="Times New Roman"/>
          <w:szCs w:val="22"/>
        </w:rPr>
        <w:t xml:space="preserve">(наименование или ФИО)                                                 </w:t>
      </w:r>
      <w:r>
        <w:rPr>
          <w:rFonts w:ascii="Times New Roman" w:hAnsi="Times New Roman" w:cs="Times New Roman"/>
          <w:szCs w:val="22"/>
        </w:rPr>
        <w:t xml:space="preserve">                  </w:t>
      </w:r>
      <w:r w:rsidRPr="00C36F38">
        <w:rPr>
          <w:rFonts w:ascii="Times New Roman" w:hAnsi="Times New Roman" w:cs="Times New Roman"/>
          <w:szCs w:val="22"/>
        </w:rPr>
        <w:t xml:space="preserve">  (должность, ФИО)</w:t>
      </w:r>
    </w:p>
    <w:p w:rsidR="001F78E8" w:rsidRPr="00855A64" w:rsidRDefault="001F78E8" w:rsidP="001F78E8">
      <w:pPr>
        <w:pStyle w:val="ConsPlusNonformat"/>
        <w:jc w:val="both"/>
        <w:rPr>
          <w:rFonts w:ascii="Times New Roman" w:hAnsi="Times New Roman" w:cs="Times New Roman"/>
          <w:sz w:val="28"/>
          <w:szCs w:val="28"/>
        </w:rPr>
      </w:pPr>
      <w:r>
        <w:rPr>
          <w:rFonts w:ascii="Times New Roman" w:hAnsi="Times New Roman" w:cs="Times New Roman"/>
          <w:sz w:val="28"/>
          <w:szCs w:val="28"/>
        </w:rPr>
        <w:t>д</w:t>
      </w:r>
      <w:r w:rsidRPr="00855A64">
        <w:rPr>
          <w:rFonts w:ascii="Times New Roman" w:hAnsi="Times New Roman" w:cs="Times New Roman"/>
          <w:sz w:val="28"/>
          <w:szCs w:val="28"/>
        </w:rPr>
        <w:t>ействующ</w:t>
      </w:r>
      <w:r>
        <w:rPr>
          <w:rFonts w:ascii="Times New Roman" w:hAnsi="Times New Roman" w:cs="Times New Roman"/>
          <w:sz w:val="28"/>
          <w:szCs w:val="28"/>
        </w:rPr>
        <w:t xml:space="preserve">его </w:t>
      </w:r>
      <w:r w:rsidRPr="00855A64">
        <w:rPr>
          <w:rFonts w:ascii="Times New Roman" w:hAnsi="Times New Roman" w:cs="Times New Roman"/>
          <w:sz w:val="28"/>
          <w:szCs w:val="28"/>
        </w:rPr>
        <w:t>на</w:t>
      </w:r>
      <w:r>
        <w:rPr>
          <w:rFonts w:ascii="Times New Roman" w:hAnsi="Times New Roman" w:cs="Times New Roman"/>
          <w:sz w:val="28"/>
          <w:szCs w:val="28"/>
        </w:rPr>
        <w:t xml:space="preserve"> </w:t>
      </w:r>
      <w:r w:rsidRPr="00855A64">
        <w:rPr>
          <w:rFonts w:ascii="Times New Roman" w:hAnsi="Times New Roman" w:cs="Times New Roman"/>
          <w:sz w:val="28"/>
          <w:szCs w:val="28"/>
        </w:rPr>
        <w:t>основании ________</w:t>
      </w:r>
      <w:r>
        <w:rPr>
          <w:rFonts w:ascii="Times New Roman" w:hAnsi="Times New Roman" w:cs="Times New Roman"/>
          <w:sz w:val="28"/>
          <w:szCs w:val="28"/>
        </w:rPr>
        <w:t>_________________________</w:t>
      </w:r>
      <w:r w:rsidRPr="00855A64">
        <w:rPr>
          <w:rFonts w:ascii="Times New Roman" w:hAnsi="Times New Roman" w:cs="Times New Roman"/>
          <w:sz w:val="28"/>
          <w:szCs w:val="28"/>
        </w:rPr>
        <w:t>_, именуем</w:t>
      </w:r>
      <w:r>
        <w:rPr>
          <w:rFonts w:ascii="Times New Roman" w:hAnsi="Times New Roman" w:cs="Times New Roman"/>
          <w:sz w:val="28"/>
          <w:szCs w:val="28"/>
        </w:rPr>
        <w:t xml:space="preserve">ый </w:t>
      </w:r>
      <w:r w:rsidRPr="00855A64">
        <w:rPr>
          <w:rFonts w:ascii="Times New Roman" w:hAnsi="Times New Roman" w:cs="Times New Roman"/>
          <w:sz w:val="28"/>
          <w:szCs w:val="28"/>
        </w:rPr>
        <w:t>в дальнейшем</w:t>
      </w:r>
      <w:r>
        <w:rPr>
          <w:rFonts w:ascii="Times New Roman" w:hAnsi="Times New Roman" w:cs="Times New Roman"/>
          <w:sz w:val="28"/>
          <w:szCs w:val="28"/>
        </w:rPr>
        <w:t xml:space="preserve"> «Сторона 2»</w:t>
      </w:r>
      <w:r w:rsidRPr="00855A64">
        <w:rPr>
          <w:rFonts w:ascii="Times New Roman" w:hAnsi="Times New Roman" w:cs="Times New Roman"/>
          <w:sz w:val="28"/>
          <w:szCs w:val="28"/>
        </w:rPr>
        <w:t>, с другой стороны,</w:t>
      </w:r>
      <w:r>
        <w:rPr>
          <w:rFonts w:ascii="Times New Roman" w:hAnsi="Times New Roman" w:cs="Times New Roman"/>
          <w:sz w:val="28"/>
          <w:szCs w:val="28"/>
        </w:rPr>
        <w:t xml:space="preserve"> в соответствии с протоколом _____________________________________________________ </w:t>
      </w:r>
      <w:r w:rsidRPr="00855A64">
        <w:rPr>
          <w:rFonts w:ascii="Times New Roman" w:hAnsi="Times New Roman" w:cs="Times New Roman"/>
          <w:sz w:val="28"/>
          <w:szCs w:val="28"/>
        </w:rPr>
        <w:t>заключили настоящий</w:t>
      </w:r>
      <w:r>
        <w:rPr>
          <w:rFonts w:ascii="Times New Roman" w:hAnsi="Times New Roman" w:cs="Times New Roman"/>
          <w:sz w:val="28"/>
          <w:szCs w:val="28"/>
        </w:rPr>
        <w:t xml:space="preserve"> д</w:t>
      </w:r>
      <w:r w:rsidRPr="00855A64">
        <w:rPr>
          <w:rFonts w:ascii="Times New Roman" w:hAnsi="Times New Roman" w:cs="Times New Roman"/>
          <w:sz w:val="28"/>
          <w:szCs w:val="28"/>
        </w:rPr>
        <w:t>оговор</w:t>
      </w:r>
      <w:r>
        <w:rPr>
          <w:rFonts w:ascii="Times New Roman" w:hAnsi="Times New Roman" w:cs="Times New Roman"/>
          <w:sz w:val="28"/>
          <w:szCs w:val="28"/>
        </w:rPr>
        <w:t xml:space="preserve"> </w:t>
      </w:r>
      <w:r w:rsidRPr="00855A64">
        <w:rPr>
          <w:rFonts w:ascii="Times New Roman" w:hAnsi="Times New Roman" w:cs="Times New Roman"/>
          <w:sz w:val="28"/>
          <w:szCs w:val="28"/>
        </w:rPr>
        <w:t>о следующем:</w:t>
      </w:r>
    </w:p>
    <w:p w:rsidR="001F78E8" w:rsidRPr="00CD00A5" w:rsidRDefault="001F78E8" w:rsidP="001F78E8">
      <w:pPr>
        <w:pStyle w:val="ConsPlusNonformat"/>
        <w:jc w:val="both"/>
        <w:rPr>
          <w:rFonts w:ascii="Times New Roman" w:hAnsi="Times New Roman" w:cs="Times New Roman"/>
          <w:sz w:val="22"/>
          <w:szCs w:val="28"/>
        </w:rPr>
      </w:pPr>
    </w:p>
    <w:p w:rsidR="001F78E8" w:rsidRPr="00855A64" w:rsidRDefault="001F78E8" w:rsidP="001F78E8">
      <w:pPr>
        <w:pStyle w:val="ConsPlusNonformat"/>
        <w:jc w:val="center"/>
        <w:rPr>
          <w:rFonts w:ascii="Times New Roman" w:hAnsi="Times New Roman" w:cs="Times New Roman"/>
          <w:sz w:val="28"/>
          <w:szCs w:val="28"/>
        </w:rPr>
      </w:pPr>
      <w:r>
        <w:rPr>
          <w:rFonts w:ascii="Times New Roman" w:hAnsi="Times New Roman" w:cs="Times New Roman"/>
          <w:sz w:val="28"/>
          <w:szCs w:val="28"/>
        </w:rPr>
        <w:t>1. Предмет договора</w:t>
      </w:r>
    </w:p>
    <w:p w:rsidR="001F78E8" w:rsidRPr="00CD00A5" w:rsidRDefault="001F78E8" w:rsidP="001F78E8">
      <w:pPr>
        <w:pStyle w:val="ConsPlusNonformat"/>
        <w:jc w:val="both"/>
        <w:rPr>
          <w:rFonts w:ascii="Times New Roman" w:hAnsi="Times New Roman" w:cs="Times New Roman"/>
          <w:sz w:val="22"/>
          <w:szCs w:val="28"/>
        </w:rPr>
      </w:pPr>
    </w:p>
    <w:p w:rsidR="001F78E8" w:rsidRDefault="001F78E8" w:rsidP="001F78E8">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2C448F">
        <w:rPr>
          <w:rFonts w:ascii="Times New Roman" w:hAnsi="Times New Roman" w:cs="Times New Roman"/>
          <w:sz w:val="28"/>
          <w:szCs w:val="28"/>
        </w:rPr>
        <w:t>1.1. Сторона 1 предоставляет Стороне 2 право установки и эксплуатации рекламной конструкции ___________________________________________</w:t>
      </w:r>
      <w:r w:rsidR="00CC2E0A">
        <w:rPr>
          <w:rFonts w:ascii="Times New Roman" w:hAnsi="Times New Roman" w:cs="Times New Roman"/>
          <w:sz w:val="28"/>
          <w:szCs w:val="28"/>
        </w:rPr>
        <w:t>_______________</w:t>
      </w:r>
      <w:r w:rsidRPr="002C448F">
        <w:rPr>
          <w:rFonts w:ascii="Times New Roman" w:hAnsi="Times New Roman" w:cs="Times New Roman"/>
          <w:sz w:val="28"/>
          <w:szCs w:val="28"/>
        </w:rPr>
        <w:t xml:space="preserve"> на</w:t>
      </w:r>
    </w:p>
    <w:p w:rsidR="001F78E8" w:rsidRPr="002C448F" w:rsidRDefault="001F78E8" w:rsidP="001F78E8">
      <w:pPr>
        <w:pStyle w:val="ConsPlusNonformat"/>
        <w:jc w:val="both"/>
        <w:rPr>
          <w:rFonts w:ascii="Times New Roman" w:hAnsi="Times New Roman" w:cs="Times New Roman"/>
          <w:szCs w:val="22"/>
        </w:rPr>
      </w:pPr>
      <w:r w:rsidRPr="00E93EF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93EF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93EF6">
        <w:rPr>
          <w:rFonts w:ascii="Times New Roman" w:hAnsi="Times New Roman" w:cs="Times New Roman"/>
          <w:sz w:val="22"/>
          <w:szCs w:val="22"/>
        </w:rPr>
        <w:t xml:space="preserve">   </w:t>
      </w:r>
      <w:r w:rsidRPr="002C448F">
        <w:rPr>
          <w:rFonts w:ascii="Times New Roman" w:hAnsi="Times New Roman" w:cs="Times New Roman"/>
          <w:szCs w:val="22"/>
        </w:rPr>
        <w:t xml:space="preserve">(вид рекламной конструкции) </w:t>
      </w:r>
    </w:p>
    <w:p w:rsidR="001F78E8" w:rsidRPr="002C448F" w:rsidRDefault="001F78E8" w:rsidP="001F78E8">
      <w:pPr>
        <w:pStyle w:val="ConsPlusNonformat"/>
        <w:jc w:val="center"/>
        <w:rPr>
          <w:rFonts w:ascii="Times New Roman" w:hAnsi="Times New Roman" w:cs="Times New Roman"/>
        </w:rPr>
      </w:pPr>
      <w:r>
        <w:rPr>
          <w:rFonts w:ascii="Times New Roman" w:hAnsi="Times New Roman" w:cs="Times New Roman"/>
          <w:sz w:val="28"/>
          <w:szCs w:val="28"/>
        </w:rPr>
        <w:t>______________________________________________________________</w:t>
      </w:r>
      <w:r w:rsidR="00CC2E0A">
        <w:rPr>
          <w:rFonts w:ascii="Times New Roman" w:hAnsi="Times New Roman" w:cs="Times New Roman"/>
          <w:sz w:val="28"/>
          <w:szCs w:val="28"/>
        </w:rPr>
        <w:t>____</w:t>
      </w:r>
      <w:r>
        <w:rPr>
          <w:rFonts w:ascii="Times New Roman" w:hAnsi="Times New Roman" w:cs="Times New Roman"/>
          <w:sz w:val="28"/>
          <w:szCs w:val="28"/>
        </w:rPr>
        <w:t xml:space="preserve"> </w:t>
      </w:r>
      <w:r w:rsidRPr="002C448F">
        <w:rPr>
          <w:rFonts w:ascii="Times New Roman" w:hAnsi="Times New Roman" w:cs="Times New Roman"/>
        </w:rPr>
        <w:t>(земельном участке, находящемся  в муниципальной собственности</w:t>
      </w:r>
      <w:r>
        <w:rPr>
          <w:rFonts w:ascii="Times New Roman" w:hAnsi="Times New Roman" w:cs="Times New Roman"/>
        </w:rPr>
        <w:t xml:space="preserve">, </w:t>
      </w:r>
      <w:r w:rsidRPr="002C448F">
        <w:rPr>
          <w:rFonts w:ascii="Times New Roman" w:hAnsi="Times New Roman" w:cs="Times New Roman"/>
        </w:rPr>
        <w:t xml:space="preserve">государственная собственность на </w:t>
      </w:r>
      <w:r>
        <w:rPr>
          <w:rFonts w:ascii="Times New Roman" w:hAnsi="Times New Roman" w:cs="Times New Roman"/>
        </w:rPr>
        <w:t xml:space="preserve">      </w:t>
      </w:r>
      <w:r w:rsidRPr="002C448F">
        <w:rPr>
          <w:rFonts w:ascii="Times New Roman" w:hAnsi="Times New Roman" w:cs="Times New Roman"/>
        </w:rPr>
        <w:t xml:space="preserve">который не разграничена, на здании, ином недвижимом имуществе, находящихся </w:t>
      </w:r>
      <w:r>
        <w:rPr>
          <w:rFonts w:ascii="Times New Roman" w:hAnsi="Times New Roman" w:cs="Times New Roman"/>
        </w:rPr>
        <w:t xml:space="preserve">                                                               </w:t>
      </w:r>
      <w:r w:rsidRPr="002C448F">
        <w:rPr>
          <w:rFonts w:ascii="Times New Roman" w:hAnsi="Times New Roman" w:cs="Times New Roman"/>
        </w:rPr>
        <w:t>в муниципальной собственности)</w:t>
      </w:r>
    </w:p>
    <w:p w:rsidR="001F78E8" w:rsidRPr="00855A64" w:rsidRDefault="001F78E8" w:rsidP="001F78E8">
      <w:pPr>
        <w:pStyle w:val="ConsPlusNonformat"/>
        <w:jc w:val="both"/>
        <w:rPr>
          <w:rFonts w:ascii="Times New Roman" w:hAnsi="Times New Roman" w:cs="Times New Roman"/>
          <w:sz w:val="28"/>
          <w:szCs w:val="28"/>
        </w:rPr>
      </w:pPr>
      <w:r>
        <w:rPr>
          <w:rFonts w:ascii="Times New Roman" w:hAnsi="Times New Roman" w:cs="Times New Roman"/>
          <w:sz w:val="28"/>
          <w:szCs w:val="28"/>
        </w:rPr>
        <w:t>по адресу:___________________________________________________________</w:t>
      </w:r>
    </w:p>
    <w:p w:rsidR="001F78E8" w:rsidRPr="000D32B9" w:rsidRDefault="001F78E8" w:rsidP="001F78E8">
      <w:pPr>
        <w:pStyle w:val="ConsPlusNonformat"/>
        <w:jc w:val="both"/>
        <w:rPr>
          <w:sz w:val="8"/>
        </w:rPr>
      </w:pPr>
      <w:r w:rsidRPr="000D32B9">
        <w:rPr>
          <w:rFonts w:ascii="Times New Roman" w:hAnsi="Times New Roman" w:cs="Times New Roman"/>
          <w:sz w:val="14"/>
          <w:szCs w:val="28"/>
        </w:rPr>
        <w:t xml:space="preserve">   </w:t>
      </w:r>
      <w:bookmarkStart w:id="10" w:name="P35"/>
      <w:bookmarkEnd w:id="10"/>
    </w:p>
    <w:p w:rsidR="001F78E8" w:rsidRPr="00D01A8E" w:rsidRDefault="001F78E8" w:rsidP="001F78E8">
      <w:pPr>
        <w:spacing w:line="252" w:lineRule="auto"/>
        <w:jc w:val="both"/>
        <w:rPr>
          <w:sz w:val="28"/>
          <w:szCs w:val="28"/>
        </w:rPr>
      </w:pPr>
      <w:r>
        <w:rPr>
          <w:sz w:val="28"/>
          <w:szCs w:val="28"/>
        </w:rPr>
        <w:tab/>
      </w:r>
      <w:r w:rsidRPr="00D01A8E">
        <w:rPr>
          <w:sz w:val="28"/>
          <w:szCs w:val="28"/>
        </w:rPr>
        <w:t>1.2. Характеристика рекламной конструкции:</w:t>
      </w:r>
    </w:p>
    <w:p w:rsidR="001F78E8" w:rsidRPr="00D01A8E" w:rsidRDefault="001F78E8" w:rsidP="001F78E8">
      <w:pPr>
        <w:spacing w:line="252" w:lineRule="auto"/>
        <w:jc w:val="both"/>
        <w:rPr>
          <w:sz w:val="28"/>
          <w:szCs w:val="28"/>
        </w:rPr>
      </w:pPr>
      <w:r>
        <w:rPr>
          <w:sz w:val="28"/>
          <w:szCs w:val="28"/>
        </w:rPr>
        <w:lastRenderedPageBreak/>
        <w:tab/>
      </w:r>
      <w:r w:rsidRPr="00D01A8E">
        <w:rPr>
          <w:sz w:val="28"/>
          <w:szCs w:val="28"/>
        </w:rPr>
        <w:t>тип конструкции –___________________________________________</w:t>
      </w:r>
      <w:r>
        <w:rPr>
          <w:sz w:val="28"/>
          <w:szCs w:val="28"/>
        </w:rPr>
        <w:t>___</w:t>
      </w:r>
      <w:r w:rsidRPr="00D01A8E">
        <w:rPr>
          <w:sz w:val="28"/>
          <w:szCs w:val="28"/>
        </w:rPr>
        <w:t>;</w:t>
      </w:r>
    </w:p>
    <w:p w:rsidR="001F78E8" w:rsidRPr="00D01A8E" w:rsidRDefault="001F78E8" w:rsidP="001F78E8">
      <w:pPr>
        <w:spacing w:line="252" w:lineRule="auto"/>
        <w:jc w:val="both"/>
        <w:rPr>
          <w:sz w:val="28"/>
          <w:szCs w:val="28"/>
        </w:rPr>
      </w:pPr>
      <w:r>
        <w:rPr>
          <w:sz w:val="28"/>
          <w:szCs w:val="28"/>
        </w:rPr>
        <w:tab/>
      </w:r>
      <w:r w:rsidRPr="00D01A8E">
        <w:rPr>
          <w:sz w:val="28"/>
          <w:szCs w:val="28"/>
        </w:rPr>
        <w:t>размер рекламной конструкции (длина, ширина) –______________</w:t>
      </w:r>
      <w:r>
        <w:rPr>
          <w:sz w:val="28"/>
          <w:szCs w:val="28"/>
        </w:rPr>
        <w:t>_____</w:t>
      </w:r>
      <w:r w:rsidR="003C71DB">
        <w:rPr>
          <w:sz w:val="28"/>
          <w:szCs w:val="28"/>
        </w:rPr>
        <w:t>___________________________________________</w:t>
      </w:r>
      <w:r w:rsidRPr="00D01A8E">
        <w:rPr>
          <w:sz w:val="28"/>
          <w:szCs w:val="28"/>
        </w:rPr>
        <w:t>;</w:t>
      </w:r>
    </w:p>
    <w:p w:rsidR="003C71DB" w:rsidRDefault="001F78E8" w:rsidP="001F78E8">
      <w:pPr>
        <w:spacing w:line="252" w:lineRule="auto"/>
        <w:jc w:val="both"/>
        <w:rPr>
          <w:sz w:val="28"/>
          <w:szCs w:val="28"/>
        </w:rPr>
      </w:pPr>
      <w:r>
        <w:rPr>
          <w:sz w:val="28"/>
          <w:szCs w:val="28"/>
        </w:rPr>
        <w:tab/>
      </w:r>
      <w:r w:rsidR="003C71DB">
        <w:rPr>
          <w:sz w:val="28"/>
          <w:szCs w:val="28"/>
        </w:rPr>
        <w:t xml:space="preserve">иные сведения </w:t>
      </w:r>
    </w:p>
    <w:p w:rsidR="001F78E8" w:rsidRPr="00D01A8E" w:rsidRDefault="001F78E8" w:rsidP="001F78E8">
      <w:pPr>
        <w:spacing w:line="252" w:lineRule="auto"/>
        <w:jc w:val="both"/>
        <w:rPr>
          <w:sz w:val="28"/>
          <w:szCs w:val="28"/>
        </w:rPr>
      </w:pPr>
      <w:r w:rsidRPr="00D01A8E">
        <w:rPr>
          <w:sz w:val="28"/>
          <w:szCs w:val="28"/>
        </w:rPr>
        <w:t>_____________________________________________</w:t>
      </w:r>
      <w:r>
        <w:rPr>
          <w:sz w:val="28"/>
          <w:szCs w:val="28"/>
        </w:rPr>
        <w:t>___</w:t>
      </w:r>
      <w:r w:rsidRPr="00D01A8E">
        <w:rPr>
          <w:sz w:val="28"/>
          <w:szCs w:val="28"/>
        </w:rPr>
        <w:t>.</w:t>
      </w:r>
    </w:p>
    <w:p w:rsidR="001F78E8" w:rsidRPr="00D01A8E" w:rsidRDefault="001F78E8" w:rsidP="001F78E8">
      <w:pPr>
        <w:spacing w:line="252" w:lineRule="auto"/>
        <w:jc w:val="both"/>
        <w:rPr>
          <w:sz w:val="28"/>
          <w:szCs w:val="28"/>
        </w:rPr>
      </w:pPr>
      <w:r>
        <w:rPr>
          <w:sz w:val="28"/>
          <w:szCs w:val="28"/>
        </w:rPr>
        <w:tab/>
      </w:r>
      <w:r w:rsidRPr="00D01A8E">
        <w:rPr>
          <w:sz w:val="28"/>
          <w:szCs w:val="28"/>
        </w:rPr>
        <w:t>1.3. Сторона 2 гарантирует соответствие рекламной конструкции техническим требованиям, предъявляемым к объектам данного типа в соответствии с постановлением Администрации города от 21.05.2020 № 355 «Об утверждении Положения о наружной рекламе, размещаемой на территории города Новошахтинска».</w:t>
      </w:r>
    </w:p>
    <w:p w:rsidR="001F78E8" w:rsidRPr="00D01A8E" w:rsidRDefault="001F78E8" w:rsidP="001F78E8">
      <w:pPr>
        <w:spacing w:line="252" w:lineRule="auto"/>
        <w:jc w:val="both"/>
        <w:rPr>
          <w:sz w:val="28"/>
          <w:szCs w:val="28"/>
        </w:rPr>
      </w:pPr>
      <w:r>
        <w:rPr>
          <w:sz w:val="28"/>
          <w:szCs w:val="28"/>
        </w:rPr>
        <w:tab/>
      </w:r>
      <w:r w:rsidRPr="00D01A8E">
        <w:rPr>
          <w:sz w:val="28"/>
          <w:szCs w:val="28"/>
        </w:rPr>
        <w:t>1.4. Рекламная конструкция Стороной 2 должна использоваться исключительно в целях распространения рекламы, социальной рекламы.</w:t>
      </w:r>
    </w:p>
    <w:p w:rsidR="001F78E8" w:rsidRPr="00D01A8E" w:rsidRDefault="001F78E8" w:rsidP="001F78E8">
      <w:pPr>
        <w:spacing w:line="252" w:lineRule="auto"/>
        <w:jc w:val="both"/>
        <w:rPr>
          <w:sz w:val="28"/>
          <w:szCs w:val="28"/>
        </w:rPr>
      </w:pPr>
      <w:r>
        <w:rPr>
          <w:sz w:val="28"/>
          <w:szCs w:val="28"/>
        </w:rPr>
        <w:tab/>
      </w:r>
      <w:r w:rsidRPr="00D01A8E">
        <w:rPr>
          <w:sz w:val="28"/>
          <w:szCs w:val="28"/>
        </w:rPr>
        <w:t>1.5. Неиспользование Стороной 2 права на установку и эксплуатацию рекламной конструкции на объекте недвижимого имущества не освобождает Сторону 2 от обязанности по внесению платы за установку и эксплуатацию рекламной конструкции.</w:t>
      </w:r>
    </w:p>
    <w:p w:rsidR="001F78E8" w:rsidRPr="00D01A8E" w:rsidRDefault="001F78E8" w:rsidP="001F78E8">
      <w:pPr>
        <w:pStyle w:val="ConsPlusNormal"/>
        <w:jc w:val="center"/>
        <w:outlineLvl w:val="0"/>
        <w:rPr>
          <w:sz w:val="24"/>
        </w:rPr>
      </w:pPr>
    </w:p>
    <w:p w:rsidR="001F78E8" w:rsidRPr="00855A64" w:rsidRDefault="001F78E8" w:rsidP="001F78E8">
      <w:pPr>
        <w:pStyle w:val="ConsPlusNormal"/>
        <w:jc w:val="center"/>
        <w:outlineLvl w:val="0"/>
      </w:pPr>
      <w:r>
        <w:t>2. Права и обязанности сторон</w:t>
      </w:r>
    </w:p>
    <w:p w:rsidR="001F78E8" w:rsidRPr="00855A64" w:rsidRDefault="001F78E8" w:rsidP="001F78E8">
      <w:pPr>
        <w:pStyle w:val="ConsPlusNormal"/>
        <w:ind w:firstLine="540"/>
        <w:jc w:val="both"/>
      </w:pPr>
    </w:p>
    <w:p w:rsidR="001F78E8" w:rsidRPr="00D01A8E" w:rsidRDefault="001F78E8" w:rsidP="001F78E8">
      <w:pPr>
        <w:spacing w:line="252" w:lineRule="auto"/>
        <w:ind w:firstLine="709"/>
        <w:jc w:val="both"/>
        <w:rPr>
          <w:sz w:val="28"/>
          <w:szCs w:val="28"/>
        </w:rPr>
      </w:pPr>
      <w:r w:rsidRPr="00D01A8E">
        <w:rPr>
          <w:sz w:val="28"/>
          <w:szCs w:val="28"/>
        </w:rPr>
        <w:t>2.1. Сторона 1 обязана:</w:t>
      </w:r>
    </w:p>
    <w:p w:rsidR="001F78E8" w:rsidRPr="00D01A8E" w:rsidRDefault="001F78E8" w:rsidP="001F78E8">
      <w:pPr>
        <w:spacing w:line="252" w:lineRule="auto"/>
        <w:ind w:firstLine="709"/>
        <w:jc w:val="both"/>
        <w:rPr>
          <w:sz w:val="28"/>
          <w:szCs w:val="28"/>
        </w:rPr>
      </w:pPr>
      <w:r w:rsidRPr="00D01A8E">
        <w:rPr>
          <w:sz w:val="28"/>
          <w:szCs w:val="28"/>
        </w:rPr>
        <w:t xml:space="preserve">1) предоставить Стороне 2 право на размещение и эксплуатацию рекламной конструкции на земельном участке ином объекте недвижимости, указанном в пункте 1.1 настоящего договора, в соответствии со схемой размещения рекламных конструкций; </w:t>
      </w:r>
    </w:p>
    <w:p w:rsidR="001F78E8" w:rsidRPr="00D01A8E" w:rsidRDefault="001F78E8" w:rsidP="001F78E8">
      <w:pPr>
        <w:spacing w:line="252" w:lineRule="auto"/>
        <w:ind w:firstLine="709"/>
        <w:jc w:val="both"/>
        <w:rPr>
          <w:sz w:val="28"/>
          <w:szCs w:val="28"/>
        </w:rPr>
      </w:pPr>
      <w:r w:rsidRPr="00D01A8E">
        <w:rPr>
          <w:sz w:val="28"/>
          <w:szCs w:val="28"/>
        </w:rPr>
        <w:t xml:space="preserve">2) на время действия настоящего </w:t>
      </w:r>
      <w:r>
        <w:rPr>
          <w:sz w:val="28"/>
          <w:szCs w:val="28"/>
        </w:rPr>
        <w:t>д</w:t>
      </w:r>
      <w:r w:rsidRPr="00D01A8E">
        <w:rPr>
          <w:sz w:val="28"/>
          <w:szCs w:val="28"/>
        </w:rPr>
        <w:t>оговора обеспечить беспрепятственный доступ к недвижимому имуществу, к которому присоединяется рекламная конструкция.</w:t>
      </w:r>
    </w:p>
    <w:p w:rsidR="001F78E8" w:rsidRPr="00D01A8E" w:rsidRDefault="001F78E8" w:rsidP="001F78E8">
      <w:pPr>
        <w:spacing w:line="252" w:lineRule="auto"/>
        <w:ind w:firstLine="709"/>
        <w:jc w:val="both"/>
        <w:rPr>
          <w:sz w:val="28"/>
          <w:szCs w:val="28"/>
        </w:rPr>
      </w:pPr>
      <w:r w:rsidRPr="00D01A8E">
        <w:rPr>
          <w:sz w:val="28"/>
          <w:szCs w:val="28"/>
        </w:rPr>
        <w:t>2.2. Сторона 1 имеет право:</w:t>
      </w:r>
    </w:p>
    <w:p w:rsidR="001F78E8" w:rsidRPr="00D01A8E" w:rsidRDefault="001F78E8" w:rsidP="001F78E8">
      <w:pPr>
        <w:spacing w:line="252" w:lineRule="auto"/>
        <w:ind w:firstLine="709"/>
        <w:jc w:val="both"/>
        <w:rPr>
          <w:sz w:val="28"/>
          <w:szCs w:val="28"/>
        </w:rPr>
      </w:pPr>
      <w:r w:rsidRPr="00D01A8E">
        <w:rPr>
          <w:sz w:val="28"/>
          <w:szCs w:val="28"/>
        </w:rPr>
        <w:t>1) осуществлять контроль за исполнением настоящего договора;</w:t>
      </w:r>
    </w:p>
    <w:p w:rsidR="001F78E8" w:rsidRPr="00D01A8E" w:rsidRDefault="001F78E8" w:rsidP="001F78E8">
      <w:pPr>
        <w:spacing w:line="252" w:lineRule="auto"/>
        <w:ind w:firstLine="709"/>
        <w:jc w:val="both"/>
        <w:rPr>
          <w:sz w:val="28"/>
          <w:szCs w:val="28"/>
        </w:rPr>
      </w:pPr>
      <w:r w:rsidRPr="00D01A8E">
        <w:rPr>
          <w:sz w:val="28"/>
          <w:szCs w:val="28"/>
        </w:rPr>
        <w:t>2) требовать от Стороны 2 выполнения условий настоящего договора, устранения допущенных нарушений условий настоящего договора, устанавливать срок выполнения таких требований;</w:t>
      </w:r>
    </w:p>
    <w:p w:rsidR="001F78E8" w:rsidRPr="00D01A8E" w:rsidRDefault="001F78E8" w:rsidP="001F78E8">
      <w:pPr>
        <w:spacing w:line="252" w:lineRule="auto"/>
        <w:ind w:firstLine="709"/>
        <w:jc w:val="both"/>
        <w:rPr>
          <w:sz w:val="28"/>
          <w:szCs w:val="28"/>
        </w:rPr>
      </w:pPr>
      <w:r w:rsidRPr="00D01A8E">
        <w:rPr>
          <w:sz w:val="28"/>
          <w:szCs w:val="28"/>
        </w:rPr>
        <w:t>3) расторгнуть договор в одностороннем порядке в случаях</w:t>
      </w:r>
      <w:r>
        <w:rPr>
          <w:sz w:val="28"/>
          <w:szCs w:val="28"/>
        </w:rPr>
        <w:t>,</w:t>
      </w:r>
      <w:r w:rsidRPr="00D01A8E">
        <w:rPr>
          <w:sz w:val="28"/>
          <w:szCs w:val="28"/>
        </w:rPr>
        <w:t xml:space="preserve"> указанных в пункте 5.3 настоящего договора.</w:t>
      </w:r>
    </w:p>
    <w:p w:rsidR="001F78E8" w:rsidRPr="00D01A8E" w:rsidRDefault="001F78E8" w:rsidP="001F78E8">
      <w:pPr>
        <w:spacing w:line="252" w:lineRule="auto"/>
        <w:ind w:firstLine="709"/>
        <w:jc w:val="both"/>
        <w:rPr>
          <w:sz w:val="28"/>
          <w:szCs w:val="28"/>
        </w:rPr>
      </w:pPr>
      <w:r w:rsidRPr="00D01A8E">
        <w:rPr>
          <w:sz w:val="28"/>
          <w:szCs w:val="28"/>
        </w:rPr>
        <w:t>2.3. Сторона 2 обязана:</w:t>
      </w:r>
    </w:p>
    <w:p w:rsidR="001F78E8" w:rsidRPr="00D01A8E" w:rsidRDefault="001F78E8" w:rsidP="001F78E8">
      <w:pPr>
        <w:spacing w:line="252" w:lineRule="auto"/>
        <w:ind w:firstLine="709"/>
        <w:jc w:val="both"/>
        <w:rPr>
          <w:sz w:val="28"/>
          <w:szCs w:val="28"/>
        </w:rPr>
      </w:pPr>
      <w:r w:rsidRPr="00D01A8E">
        <w:rPr>
          <w:sz w:val="28"/>
          <w:szCs w:val="28"/>
        </w:rPr>
        <w:t>1) своевременно и в полном объеме вносить плату по договору;</w:t>
      </w:r>
    </w:p>
    <w:p w:rsidR="001F78E8" w:rsidRPr="00D01A8E" w:rsidRDefault="001F78E8" w:rsidP="001F78E8">
      <w:pPr>
        <w:spacing w:line="252" w:lineRule="auto"/>
        <w:ind w:firstLine="709"/>
        <w:jc w:val="both"/>
        <w:rPr>
          <w:sz w:val="28"/>
          <w:szCs w:val="28"/>
        </w:rPr>
      </w:pPr>
      <w:bookmarkStart w:id="11" w:name="sub_6321"/>
      <w:r w:rsidRPr="00D01A8E">
        <w:rPr>
          <w:sz w:val="28"/>
          <w:szCs w:val="28"/>
        </w:rPr>
        <w:t xml:space="preserve">2) после заключения настоящего </w:t>
      </w:r>
      <w:r>
        <w:rPr>
          <w:sz w:val="28"/>
          <w:szCs w:val="28"/>
        </w:rPr>
        <w:t>д</w:t>
      </w:r>
      <w:r w:rsidRPr="00D01A8E">
        <w:rPr>
          <w:sz w:val="28"/>
          <w:szCs w:val="28"/>
        </w:rPr>
        <w:t>оговора выполнить все</w:t>
      </w:r>
      <w:bookmarkEnd w:id="11"/>
      <w:r w:rsidRPr="00D01A8E">
        <w:rPr>
          <w:sz w:val="28"/>
          <w:szCs w:val="28"/>
        </w:rPr>
        <w:t xml:space="preserve"> необходимые действия, связанные с получением разрешения на установку и эксплуатацию рекламной конструкции;</w:t>
      </w:r>
    </w:p>
    <w:p w:rsidR="001F78E8" w:rsidRPr="00D01A8E" w:rsidRDefault="001F78E8" w:rsidP="001F78E8">
      <w:pPr>
        <w:spacing w:line="252" w:lineRule="auto"/>
        <w:ind w:firstLine="709"/>
        <w:jc w:val="both"/>
        <w:rPr>
          <w:sz w:val="28"/>
          <w:szCs w:val="28"/>
        </w:rPr>
      </w:pPr>
      <w:r w:rsidRPr="00D01A8E">
        <w:rPr>
          <w:sz w:val="28"/>
          <w:szCs w:val="28"/>
        </w:rPr>
        <w:t xml:space="preserve">3) установить рекламную конструкцию только после получения разрешения на установку и эксплуатацию рекламной конструкции;   </w:t>
      </w:r>
    </w:p>
    <w:p w:rsidR="001F78E8" w:rsidRPr="00D01A8E" w:rsidRDefault="001F78E8" w:rsidP="001F78E8">
      <w:pPr>
        <w:spacing w:line="252" w:lineRule="auto"/>
        <w:ind w:firstLine="709"/>
        <w:jc w:val="both"/>
        <w:rPr>
          <w:sz w:val="28"/>
          <w:szCs w:val="28"/>
        </w:rPr>
      </w:pPr>
      <w:r w:rsidRPr="00D01A8E">
        <w:rPr>
          <w:sz w:val="28"/>
          <w:szCs w:val="28"/>
        </w:rPr>
        <w:t xml:space="preserve">4) в течение одного рабочего дня с момента завершения работ по установке (монтажу) или по демонтажу рекламной конструкции вместе с окончанием работ по благоустройству места установки рекламной </w:t>
      </w:r>
      <w:r w:rsidRPr="00D01A8E">
        <w:rPr>
          <w:sz w:val="28"/>
          <w:szCs w:val="28"/>
        </w:rPr>
        <w:lastRenderedPageBreak/>
        <w:t>конструкции, предоставить Стороне 1 уведомление об установке рекламной конструкции или уведомление о демонтаже рекламной конструкции;</w:t>
      </w:r>
    </w:p>
    <w:p w:rsidR="001F78E8" w:rsidRPr="00D01A8E" w:rsidRDefault="001F78E8" w:rsidP="001F78E8">
      <w:pPr>
        <w:spacing w:line="252" w:lineRule="auto"/>
        <w:ind w:firstLine="709"/>
        <w:jc w:val="both"/>
        <w:rPr>
          <w:sz w:val="28"/>
          <w:szCs w:val="28"/>
        </w:rPr>
      </w:pPr>
      <w:bookmarkStart w:id="12" w:name="sub_2166"/>
      <w:r w:rsidRPr="00D01A8E">
        <w:rPr>
          <w:sz w:val="28"/>
          <w:szCs w:val="28"/>
        </w:rPr>
        <w:t>5) не эксплуатировать рекламную конструкцию, находящуюся в аварийном</w:t>
      </w:r>
      <w:bookmarkEnd w:id="12"/>
      <w:r w:rsidRPr="00D01A8E">
        <w:rPr>
          <w:sz w:val="28"/>
          <w:szCs w:val="28"/>
        </w:rPr>
        <w:t xml:space="preserve"> состоянии.  Данная  рекламная конструкция подлежит незамедлительному демонтажу;</w:t>
      </w:r>
    </w:p>
    <w:p w:rsidR="001F78E8" w:rsidRPr="00D01A8E" w:rsidRDefault="001F78E8" w:rsidP="001F78E8">
      <w:pPr>
        <w:spacing w:line="252" w:lineRule="auto"/>
        <w:ind w:firstLine="709"/>
        <w:jc w:val="both"/>
        <w:rPr>
          <w:sz w:val="28"/>
          <w:szCs w:val="28"/>
        </w:rPr>
      </w:pPr>
      <w:r w:rsidRPr="00D01A8E">
        <w:rPr>
          <w:sz w:val="28"/>
          <w:szCs w:val="28"/>
        </w:rPr>
        <w:t>6) обеспечивать надлежащее техническое состояние рекламной конструкции;</w:t>
      </w:r>
    </w:p>
    <w:p w:rsidR="001F78E8" w:rsidRPr="00D01A8E" w:rsidRDefault="001F78E8" w:rsidP="001F78E8">
      <w:pPr>
        <w:spacing w:line="252" w:lineRule="auto"/>
        <w:ind w:firstLine="709"/>
        <w:jc w:val="both"/>
        <w:rPr>
          <w:sz w:val="28"/>
          <w:szCs w:val="28"/>
        </w:rPr>
      </w:pPr>
      <w:r w:rsidRPr="00D01A8E">
        <w:rPr>
          <w:sz w:val="28"/>
          <w:szCs w:val="28"/>
        </w:rPr>
        <w:t>7) при проведении работ по установке или демонтажу рекламной конструкции Сторона 2 должна за свой счет и своими силами в семидневный срок со дня установки (демонтажа):</w:t>
      </w:r>
    </w:p>
    <w:p w:rsidR="001F78E8" w:rsidRPr="00D01A8E" w:rsidRDefault="001F78E8" w:rsidP="001F78E8">
      <w:pPr>
        <w:spacing w:line="252" w:lineRule="auto"/>
        <w:ind w:firstLine="709"/>
        <w:jc w:val="both"/>
        <w:rPr>
          <w:sz w:val="28"/>
          <w:szCs w:val="28"/>
        </w:rPr>
      </w:pPr>
      <w:r w:rsidRPr="00D01A8E">
        <w:rPr>
          <w:sz w:val="28"/>
          <w:szCs w:val="28"/>
        </w:rPr>
        <w:t>обеспечить устранение повреждений в полном объеме и восстановить в случае повреждения объект недвижимого имущества, к которому присоединяется рекламная конструкция, прилегающую территорию привести в первоначальное состояние;</w:t>
      </w:r>
    </w:p>
    <w:p w:rsidR="001F78E8" w:rsidRPr="00D01A8E" w:rsidRDefault="001F78E8" w:rsidP="001F78E8">
      <w:pPr>
        <w:spacing w:line="252" w:lineRule="auto"/>
        <w:ind w:firstLine="709"/>
        <w:jc w:val="both"/>
        <w:rPr>
          <w:sz w:val="28"/>
          <w:szCs w:val="28"/>
        </w:rPr>
      </w:pPr>
      <w:r w:rsidRPr="00D01A8E">
        <w:rPr>
          <w:sz w:val="28"/>
          <w:szCs w:val="28"/>
        </w:rPr>
        <w:t>обеспечить устранение повреждений в полном объеме и восстановить в случае повреждения газона или твердого покрытия (плитка, асфальт и т.</w:t>
      </w:r>
      <w:r>
        <w:rPr>
          <w:sz w:val="28"/>
          <w:szCs w:val="28"/>
        </w:rPr>
        <w:t xml:space="preserve"> </w:t>
      </w:r>
      <w:r w:rsidRPr="00D01A8E">
        <w:rPr>
          <w:sz w:val="28"/>
          <w:szCs w:val="28"/>
        </w:rPr>
        <w:t>д.) прилегающей к месту установки рекламной конструкции территории;</w:t>
      </w:r>
    </w:p>
    <w:p w:rsidR="001F78E8" w:rsidRPr="00D01A8E" w:rsidRDefault="001F78E8" w:rsidP="001F78E8">
      <w:pPr>
        <w:spacing w:line="252" w:lineRule="auto"/>
        <w:ind w:firstLine="709"/>
        <w:jc w:val="both"/>
        <w:rPr>
          <w:sz w:val="28"/>
          <w:szCs w:val="28"/>
        </w:rPr>
      </w:pPr>
      <w:r w:rsidRPr="00D01A8E">
        <w:rPr>
          <w:sz w:val="28"/>
          <w:szCs w:val="28"/>
        </w:rPr>
        <w:t>8) использовать земельный участок, здание, иное недвижимое имущество, к которым присоединяется рекламная конструкция</w:t>
      </w:r>
      <w:r>
        <w:rPr>
          <w:sz w:val="28"/>
          <w:szCs w:val="28"/>
        </w:rPr>
        <w:t>,</w:t>
      </w:r>
      <w:r w:rsidRPr="00D01A8E">
        <w:rPr>
          <w:sz w:val="28"/>
          <w:szCs w:val="28"/>
        </w:rPr>
        <w:t xml:space="preserve"> исключительно для установки и эксплуатации рекламной конструкции, указанной в пункте 1.1 настоящего договора;  </w:t>
      </w:r>
    </w:p>
    <w:p w:rsidR="001F78E8" w:rsidRPr="00D01A8E" w:rsidRDefault="001F78E8" w:rsidP="001F78E8">
      <w:pPr>
        <w:spacing w:line="252" w:lineRule="auto"/>
        <w:ind w:firstLine="709"/>
        <w:jc w:val="both"/>
        <w:rPr>
          <w:sz w:val="28"/>
          <w:szCs w:val="28"/>
        </w:rPr>
      </w:pPr>
      <w:r w:rsidRPr="00D01A8E">
        <w:rPr>
          <w:sz w:val="28"/>
          <w:szCs w:val="28"/>
        </w:rPr>
        <w:t>9) нанести на рекламную конструкцию маркировку с указанием владельца и номера его телефона (за исключением фасадных рекламных конструкций). Маркировка должна размещаться под информационным полем и быть доступна для прочтения;</w:t>
      </w:r>
    </w:p>
    <w:p w:rsidR="001F78E8" w:rsidRPr="00D01A8E" w:rsidRDefault="001F78E8" w:rsidP="001F78E8">
      <w:pPr>
        <w:spacing w:line="252" w:lineRule="auto"/>
        <w:ind w:firstLine="709"/>
        <w:jc w:val="both"/>
        <w:rPr>
          <w:sz w:val="28"/>
          <w:szCs w:val="28"/>
        </w:rPr>
      </w:pPr>
      <w:r w:rsidRPr="00D01A8E">
        <w:rPr>
          <w:sz w:val="28"/>
          <w:szCs w:val="28"/>
        </w:rPr>
        <w:t xml:space="preserve">10) удалить рекламную информацию в течение трех дней и демонтировать за свой счет рекламную конструкцию в течение десяти дней после истечения срока действия или расторжения настоящего договора;  </w:t>
      </w:r>
    </w:p>
    <w:p w:rsidR="001F78E8" w:rsidRPr="00D01A8E" w:rsidRDefault="001F78E8" w:rsidP="001F78E8">
      <w:pPr>
        <w:spacing w:line="252" w:lineRule="auto"/>
        <w:ind w:firstLine="709"/>
        <w:jc w:val="both"/>
        <w:rPr>
          <w:sz w:val="28"/>
          <w:szCs w:val="28"/>
        </w:rPr>
      </w:pPr>
      <w:r w:rsidRPr="00D01A8E">
        <w:rPr>
          <w:sz w:val="28"/>
          <w:szCs w:val="28"/>
        </w:rPr>
        <w:t>11) заключить с Администрацией города</w:t>
      </w:r>
      <w:r>
        <w:rPr>
          <w:sz w:val="28"/>
          <w:szCs w:val="28"/>
        </w:rPr>
        <w:t>,</w:t>
      </w:r>
      <w:r w:rsidRPr="00D01A8E">
        <w:rPr>
          <w:sz w:val="28"/>
          <w:szCs w:val="28"/>
        </w:rPr>
        <w:t xml:space="preserve"> в течение трех дней со дня получения соответствующего уведомления от Администрации города</w:t>
      </w:r>
      <w:r>
        <w:rPr>
          <w:sz w:val="28"/>
          <w:szCs w:val="28"/>
        </w:rPr>
        <w:t>,</w:t>
      </w:r>
      <w:r w:rsidRPr="00D01A8E">
        <w:rPr>
          <w:sz w:val="28"/>
          <w:szCs w:val="28"/>
        </w:rPr>
        <w:t xml:space="preserve"> договор на распространение социальной рекламы на безвозмездной основе в течение всего срока действия настоящего договора из расчета не более 5 процентов в год;    </w:t>
      </w:r>
    </w:p>
    <w:p w:rsidR="001F78E8" w:rsidRPr="00D01A8E" w:rsidRDefault="001F78E8" w:rsidP="001F78E8">
      <w:pPr>
        <w:spacing w:line="252" w:lineRule="auto"/>
        <w:ind w:firstLine="709"/>
        <w:jc w:val="both"/>
        <w:rPr>
          <w:sz w:val="28"/>
          <w:szCs w:val="28"/>
        </w:rPr>
      </w:pPr>
      <w:r w:rsidRPr="00D01A8E">
        <w:rPr>
          <w:sz w:val="28"/>
          <w:szCs w:val="28"/>
        </w:rPr>
        <w:t>12) соблюдать все требования, установленные настоящим договором, федеральным законодательством, строительными нормами и правилами, в том числе проводить работы по установке (монтажу), демонтажу и эксплуатации  рекламной конструкции с соблюдением Правил благоустройства, уборки и санитарного содержания территории города Новошахтинска, Положения о наружной рекламе, размещаемой на территории города Новошахтинска, утвержденного постановлением Администрации города от 21.05.2020 № 355;</w:t>
      </w:r>
    </w:p>
    <w:p w:rsidR="001F78E8" w:rsidRPr="00D01A8E" w:rsidRDefault="001F78E8" w:rsidP="001F78E8">
      <w:pPr>
        <w:spacing w:line="252" w:lineRule="auto"/>
        <w:ind w:firstLine="709"/>
        <w:jc w:val="both"/>
        <w:rPr>
          <w:sz w:val="28"/>
          <w:szCs w:val="28"/>
        </w:rPr>
      </w:pPr>
      <w:r w:rsidRPr="00D01A8E">
        <w:rPr>
          <w:sz w:val="28"/>
          <w:szCs w:val="28"/>
        </w:rPr>
        <w:t xml:space="preserve">13) содержать рекламную конструкцию в технически исправном состоянии, за свой счет производить ремонт (замену) рекламной конструкции и ее элементов. </w:t>
      </w:r>
      <w:bookmarkStart w:id="13" w:name="P60"/>
      <w:bookmarkEnd w:id="13"/>
    </w:p>
    <w:p w:rsidR="001F78E8" w:rsidRPr="006B5378" w:rsidRDefault="001F78E8" w:rsidP="001F78E8">
      <w:pPr>
        <w:pStyle w:val="af8"/>
        <w:jc w:val="both"/>
        <w:rPr>
          <w:rFonts w:ascii="Times New Roman" w:hAnsi="Times New Roman"/>
          <w:szCs w:val="28"/>
        </w:rPr>
      </w:pPr>
    </w:p>
    <w:p w:rsidR="001F78E8" w:rsidRPr="001F2631" w:rsidRDefault="001F78E8" w:rsidP="001F78E8">
      <w:pPr>
        <w:pStyle w:val="af8"/>
        <w:ind w:left="1416" w:firstLine="708"/>
        <w:jc w:val="both"/>
        <w:rPr>
          <w:rFonts w:ascii="Times New Roman" w:hAnsi="Times New Roman" w:cs="Times New Roman"/>
          <w:sz w:val="28"/>
          <w:szCs w:val="28"/>
        </w:rPr>
      </w:pPr>
      <w:r>
        <w:rPr>
          <w:rFonts w:ascii="Times New Roman" w:hAnsi="Times New Roman" w:cs="Times New Roman"/>
          <w:sz w:val="28"/>
          <w:szCs w:val="28"/>
        </w:rPr>
        <w:t>3. Платежи и расчеты по договору</w:t>
      </w:r>
    </w:p>
    <w:p w:rsidR="001F78E8" w:rsidRPr="006B5378" w:rsidRDefault="001F78E8" w:rsidP="001F78E8">
      <w:pPr>
        <w:pStyle w:val="ConsPlusNormal"/>
        <w:ind w:firstLine="540"/>
        <w:jc w:val="both"/>
        <w:rPr>
          <w:sz w:val="24"/>
        </w:rPr>
      </w:pPr>
    </w:p>
    <w:p w:rsidR="001F78E8" w:rsidRPr="00394A2E" w:rsidRDefault="001F78E8" w:rsidP="001F78E8">
      <w:pPr>
        <w:spacing w:line="252" w:lineRule="auto"/>
        <w:ind w:firstLine="709"/>
        <w:jc w:val="both"/>
        <w:rPr>
          <w:sz w:val="28"/>
          <w:szCs w:val="28"/>
        </w:rPr>
      </w:pPr>
      <w:r w:rsidRPr="00394A2E">
        <w:rPr>
          <w:sz w:val="28"/>
          <w:szCs w:val="28"/>
        </w:rPr>
        <w:t>3.1. Плата по настоящему договору составляет _____ (_____</w:t>
      </w:r>
      <w:r>
        <w:rPr>
          <w:sz w:val="28"/>
          <w:szCs w:val="28"/>
        </w:rPr>
        <w:t>______</w:t>
      </w:r>
      <w:r w:rsidRPr="00394A2E">
        <w:rPr>
          <w:sz w:val="28"/>
          <w:szCs w:val="28"/>
        </w:rPr>
        <w:t>_____) рублей.</w:t>
      </w:r>
    </w:p>
    <w:p w:rsidR="001F78E8" w:rsidRPr="00394A2E" w:rsidRDefault="001F78E8" w:rsidP="001F78E8">
      <w:pPr>
        <w:spacing w:line="252" w:lineRule="auto"/>
        <w:ind w:firstLine="709"/>
        <w:jc w:val="both"/>
        <w:rPr>
          <w:sz w:val="28"/>
          <w:szCs w:val="28"/>
        </w:rPr>
      </w:pPr>
      <w:r w:rsidRPr="00394A2E">
        <w:rPr>
          <w:sz w:val="28"/>
          <w:szCs w:val="28"/>
        </w:rPr>
        <w:t>3.2. Оплата производится Стороной 2  в следующем порядке: ежемесяч</w:t>
      </w:r>
      <w:r w:rsidR="000D2863">
        <w:rPr>
          <w:sz w:val="28"/>
          <w:szCs w:val="28"/>
        </w:rPr>
        <w:t>но равными частями не позднее 20</w:t>
      </w:r>
      <w:r w:rsidRPr="00394A2E">
        <w:rPr>
          <w:sz w:val="28"/>
          <w:szCs w:val="28"/>
        </w:rPr>
        <w:t xml:space="preserve"> числа оплачиваемого месяца на расчетный счет</w:t>
      </w:r>
      <w:r>
        <w:rPr>
          <w:sz w:val="28"/>
          <w:szCs w:val="28"/>
        </w:rPr>
        <w:t>,</w:t>
      </w:r>
      <w:r w:rsidRPr="00394A2E">
        <w:rPr>
          <w:sz w:val="28"/>
          <w:szCs w:val="28"/>
        </w:rPr>
        <w:t xml:space="preserve"> указанный в пункте 8.5 настоящего договора.</w:t>
      </w:r>
    </w:p>
    <w:p w:rsidR="001F78E8" w:rsidRPr="00394A2E" w:rsidRDefault="001F78E8" w:rsidP="001F78E8">
      <w:pPr>
        <w:spacing w:line="252" w:lineRule="auto"/>
        <w:ind w:firstLine="709"/>
        <w:jc w:val="both"/>
        <w:rPr>
          <w:sz w:val="28"/>
          <w:szCs w:val="28"/>
        </w:rPr>
      </w:pPr>
      <w:r w:rsidRPr="00394A2E">
        <w:rPr>
          <w:sz w:val="28"/>
          <w:szCs w:val="28"/>
        </w:rPr>
        <w:t>3.3. Оплата взимается со дня заключения настоящего договора до окончания срока его действия, вне зависимости от использования Стороной 2 права на установку рекламной конструкции. В случае если рекламная конструкция не демонтирована по окончании срока действия договора, то оплата должна производиться вплоть до фактического демонтажа рекламной конструкции.</w:t>
      </w:r>
    </w:p>
    <w:p w:rsidR="001F78E8" w:rsidRPr="00394A2E" w:rsidRDefault="001F78E8" w:rsidP="001F78E8">
      <w:pPr>
        <w:spacing w:line="252" w:lineRule="auto"/>
        <w:ind w:firstLine="709"/>
        <w:jc w:val="both"/>
        <w:rPr>
          <w:sz w:val="28"/>
          <w:szCs w:val="28"/>
        </w:rPr>
      </w:pPr>
      <w:bookmarkStart w:id="14" w:name="sub_6366"/>
      <w:r w:rsidRPr="00394A2E">
        <w:rPr>
          <w:sz w:val="28"/>
          <w:szCs w:val="28"/>
        </w:rPr>
        <w:t xml:space="preserve">3.4. Сторона 1 вправе ежегодно, но не чаще одного раза в год, изменять размер платы по </w:t>
      </w:r>
      <w:r>
        <w:rPr>
          <w:sz w:val="28"/>
          <w:szCs w:val="28"/>
        </w:rPr>
        <w:t>настоящему д</w:t>
      </w:r>
      <w:r w:rsidRPr="00394A2E">
        <w:rPr>
          <w:sz w:val="28"/>
          <w:szCs w:val="28"/>
        </w:rPr>
        <w:t xml:space="preserve">оговору в одностороннем порядке </w:t>
      </w:r>
      <w:bookmarkStart w:id="15" w:name="sub_553"/>
      <w:bookmarkEnd w:id="14"/>
      <w:r w:rsidRPr="00394A2E">
        <w:rPr>
          <w:sz w:val="28"/>
          <w:szCs w:val="28"/>
        </w:rPr>
        <w:t>путем ежегодной индексации с учетом прогнозируемого</w:t>
      </w:r>
      <w:bookmarkEnd w:id="15"/>
      <w:r w:rsidRPr="00394A2E">
        <w:rPr>
          <w:sz w:val="28"/>
          <w:szCs w:val="28"/>
        </w:rPr>
        <w:t xml:space="preserve"> уровня </w:t>
      </w:r>
      <w:hyperlink r:id="rId13" w:history="1">
        <w:r w:rsidRPr="00394A2E">
          <w:rPr>
            <w:rStyle w:val="af"/>
            <w:sz w:val="28"/>
            <w:szCs w:val="28"/>
          </w:rPr>
          <w:t>инфляции</w:t>
        </w:r>
      </w:hyperlink>
      <w:r w:rsidRPr="00394A2E">
        <w:rPr>
          <w:sz w:val="28"/>
          <w:szCs w:val="28"/>
        </w:rPr>
        <w:t>, предусмотренного федеральным законом о федеральном бюджете на очередной финансовый год и плановый период. При этом цена договора считается измененной с момента вступления в силу соответствующих нормативных правовых актов об установлении (утверждении) нового размера прогнозируемого уровня инфляции.</w:t>
      </w:r>
    </w:p>
    <w:p w:rsidR="001F78E8" w:rsidRPr="00394A2E" w:rsidRDefault="001F78E8" w:rsidP="001F78E8">
      <w:pPr>
        <w:spacing w:line="252" w:lineRule="auto"/>
        <w:ind w:firstLine="709"/>
        <w:jc w:val="both"/>
        <w:rPr>
          <w:sz w:val="28"/>
          <w:szCs w:val="28"/>
        </w:rPr>
      </w:pPr>
      <w:r w:rsidRPr="00394A2E">
        <w:rPr>
          <w:sz w:val="28"/>
          <w:szCs w:val="28"/>
        </w:rPr>
        <w:t>Одностороннее изменение цены договора осуществляется путем направления  расчета платы по настоящему договору Стороне 2.</w:t>
      </w:r>
    </w:p>
    <w:p w:rsidR="001F78E8" w:rsidRPr="00394A2E" w:rsidRDefault="001F78E8" w:rsidP="001F78E8">
      <w:pPr>
        <w:spacing w:line="252" w:lineRule="auto"/>
        <w:ind w:firstLine="709"/>
        <w:jc w:val="both"/>
        <w:rPr>
          <w:sz w:val="28"/>
          <w:szCs w:val="28"/>
        </w:rPr>
      </w:pPr>
      <w:bookmarkStart w:id="16" w:name="sub_6371"/>
      <w:r w:rsidRPr="00394A2E">
        <w:rPr>
          <w:sz w:val="28"/>
          <w:szCs w:val="28"/>
        </w:rPr>
        <w:t xml:space="preserve">3.5. </w:t>
      </w:r>
      <w:bookmarkEnd w:id="16"/>
      <w:r w:rsidRPr="00394A2E">
        <w:rPr>
          <w:sz w:val="28"/>
          <w:szCs w:val="28"/>
        </w:rPr>
        <w:t>Днём оплаты по настоящему договору считается день зачисления денежных средств, перечисленных Стороной 2 на счет, указанный Стороной 1.</w:t>
      </w:r>
    </w:p>
    <w:p w:rsidR="001F78E8" w:rsidRPr="00394A2E" w:rsidRDefault="001F78E8" w:rsidP="001F78E8">
      <w:pPr>
        <w:spacing w:line="252" w:lineRule="auto"/>
        <w:ind w:firstLine="709"/>
        <w:jc w:val="both"/>
        <w:rPr>
          <w:sz w:val="28"/>
          <w:szCs w:val="28"/>
        </w:rPr>
      </w:pPr>
      <w:bookmarkStart w:id="17" w:name="sub_6373"/>
      <w:r w:rsidRPr="00394A2E">
        <w:rPr>
          <w:sz w:val="28"/>
          <w:szCs w:val="28"/>
        </w:rPr>
        <w:t>3.6. В случае не установки Стороной 2 рекламной конструкции, либо отсутствия рекламной</w:t>
      </w:r>
      <w:bookmarkEnd w:id="17"/>
      <w:r w:rsidRPr="00394A2E">
        <w:rPr>
          <w:sz w:val="28"/>
          <w:szCs w:val="28"/>
        </w:rPr>
        <w:t xml:space="preserve"> информации на рекламной конструкции, Сторона 2 не освобождается от внесения соответствующей оплаты по договору.</w:t>
      </w:r>
    </w:p>
    <w:p w:rsidR="001F78E8" w:rsidRPr="00061688" w:rsidRDefault="001F78E8" w:rsidP="001F78E8">
      <w:pPr>
        <w:rPr>
          <w:sz w:val="22"/>
        </w:rPr>
      </w:pPr>
    </w:p>
    <w:p w:rsidR="001F78E8" w:rsidRPr="00855A64" w:rsidRDefault="001F78E8" w:rsidP="001F78E8">
      <w:pPr>
        <w:pStyle w:val="ConsPlusNormal"/>
        <w:jc w:val="center"/>
        <w:outlineLvl w:val="0"/>
      </w:pPr>
      <w:r>
        <w:t>4. Ответственность сторон</w:t>
      </w:r>
    </w:p>
    <w:p w:rsidR="001F78E8" w:rsidRPr="00855A64" w:rsidRDefault="001F78E8" w:rsidP="001F78E8">
      <w:pPr>
        <w:pStyle w:val="ConsPlusNormal"/>
        <w:ind w:firstLine="540"/>
        <w:jc w:val="both"/>
      </w:pPr>
    </w:p>
    <w:p w:rsidR="001F78E8" w:rsidRDefault="001F78E8" w:rsidP="001F78E8">
      <w:pPr>
        <w:spacing w:line="252" w:lineRule="auto"/>
        <w:ind w:firstLine="709"/>
        <w:jc w:val="both"/>
        <w:rPr>
          <w:sz w:val="28"/>
          <w:szCs w:val="28"/>
        </w:rPr>
      </w:pPr>
      <w:r w:rsidRPr="007706B8">
        <w:rPr>
          <w:sz w:val="28"/>
          <w:szCs w:val="28"/>
        </w:rPr>
        <w:t>4.1. За неисполнение и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1F78E8" w:rsidRPr="00DE5BA3" w:rsidRDefault="001F78E8" w:rsidP="001F78E8">
      <w:pPr>
        <w:pStyle w:val="af8"/>
        <w:ind w:firstLine="708"/>
        <w:jc w:val="both"/>
        <w:rPr>
          <w:rFonts w:ascii="Times New Roman" w:hAnsi="Times New Roman" w:cs="Times New Roman"/>
          <w:sz w:val="28"/>
          <w:szCs w:val="28"/>
        </w:rPr>
      </w:pPr>
      <w:bookmarkStart w:id="18" w:name="sub_6382"/>
      <w:r>
        <w:rPr>
          <w:rFonts w:ascii="Times New Roman" w:hAnsi="Times New Roman" w:cs="Times New Roman"/>
          <w:sz w:val="28"/>
          <w:szCs w:val="28"/>
        </w:rPr>
        <w:t>4</w:t>
      </w:r>
      <w:r w:rsidRPr="00DE5BA3">
        <w:rPr>
          <w:rFonts w:ascii="Times New Roman" w:hAnsi="Times New Roman" w:cs="Times New Roman"/>
          <w:sz w:val="28"/>
          <w:szCs w:val="28"/>
        </w:rPr>
        <w:t xml:space="preserve">.2. В случае неисполнения условий </w:t>
      </w:r>
      <w:r>
        <w:rPr>
          <w:rFonts w:ascii="Times New Roman" w:hAnsi="Times New Roman" w:cs="Times New Roman"/>
          <w:sz w:val="28"/>
          <w:szCs w:val="28"/>
        </w:rPr>
        <w:t xml:space="preserve">настоящего </w:t>
      </w:r>
      <w:r w:rsidRPr="00DE5BA3">
        <w:rPr>
          <w:rFonts w:ascii="Times New Roman" w:hAnsi="Times New Roman" w:cs="Times New Roman"/>
          <w:sz w:val="28"/>
          <w:szCs w:val="28"/>
        </w:rPr>
        <w:t>договора (за исключением</w:t>
      </w:r>
      <w:bookmarkEnd w:id="18"/>
      <w:r>
        <w:rPr>
          <w:rFonts w:ascii="Times New Roman" w:hAnsi="Times New Roman" w:cs="Times New Roman"/>
          <w:sz w:val="28"/>
          <w:szCs w:val="28"/>
        </w:rPr>
        <w:t xml:space="preserve"> подпунктов 1, 10, 11 пункта 2.3</w:t>
      </w:r>
      <w:r w:rsidRPr="00DE5BA3">
        <w:rPr>
          <w:rFonts w:ascii="Times New Roman" w:hAnsi="Times New Roman" w:cs="Times New Roman"/>
          <w:sz w:val="28"/>
          <w:szCs w:val="28"/>
        </w:rPr>
        <w:t>)</w:t>
      </w:r>
      <w:r>
        <w:rPr>
          <w:rFonts w:ascii="Times New Roman" w:hAnsi="Times New Roman" w:cs="Times New Roman"/>
          <w:sz w:val="28"/>
          <w:szCs w:val="28"/>
        </w:rPr>
        <w:t>, установленных в пунктах 1.3, 1.4 и 2.3 настоящего договора</w:t>
      </w:r>
      <w:r w:rsidRPr="00DE5BA3">
        <w:rPr>
          <w:rFonts w:ascii="Times New Roman" w:hAnsi="Times New Roman" w:cs="Times New Roman"/>
          <w:sz w:val="28"/>
          <w:szCs w:val="28"/>
        </w:rPr>
        <w:t xml:space="preserve">, </w:t>
      </w:r>
      <w:r>
        <w:rPr>
          <w:rFonts w:ascii="Times New Roman" w:hAnsi="Times New Roman" w:cs="Times New Roman"/>
          <w:sz w:val="28"/>
          <w:szCs w:val="28"/>
        </w:rPr>
        <w:t xml:space="preserve">Сторона 2 </w:t>
      </w:r>
      <w:r w:rsidRPr="00DE5BA3">
        <w:rPr>
          <w:rFonts w:ascii="Times New Roman" w:hAnsi="Times New Roman" w:cs="Times New Roman"/>
          <w:sz w:val="28"/>
          <w:szCs w:val="28"/>
        </w:rPr>
        <w:t>оплачивает единовременную неустойку в размере</w:t>
      </w:r>
      <w:r>
        <w:rPr>
          <w:rFonts w:ascii="Times New Roman" w:hAnsi="Times New Roman" w:cs="Times New Roman"/>
          <w:sz w:val="28"/>
          <w:szCs w:val="28"/>
        </w:rPr>
        <w:t xml:space="preserve"> </w:t>
      </w:r>
      <w:r w:rsidRPr="00D8159F">
        <w:rPr>
          <w:rFonts w:ascii="Times New Roman" w:hAnsi="Times New Roman" w:cs="Times New Roman"/>
          <w:sz w:val="28"/>
          <w:szCs w:val="28"/>
        </w:rPr>
        <w:t>30 000,00</w:t>
      </w:r>
      <w:r>
        <w:rPr>
          <w:rFonts w:ascii="Times New Roman" w:hAnsi="Times New Roman" w:cs="Times New Roman"/>
          <w:sz w:val="28"/>
          <w:szCs w:val="28"/>
        </w:rPr>
        <w:t xml:space="preserve"> руб. </w:t>
      </w:r>
      <w:r w:rsidRPr="00DE5BA3">
        <w:rPr>
          <w:rFonts w:ascii="Times New Roman" w:hAnsi="Times New Roman" w:cs="Times New Roman"/>
          <w:sz w:val="28"/>
          <w:szCs w:val="28"/>
        </w:rPr>
        <w:t>за каждый случай нарушения.</w:t>
      </w:r>
    </w:p>
    <w:p w:rsidR="001F78E8" w:rsidRPr="00DE5BA3" w:rsidRDefault="001F78E8" w:rsidP="001F78E8">
      <w:pPr>
        <w:pStyle w:val="af8"/>
        <w:jc w:val="both"/>
        <w:rPr>
          <w:rFonts w:ascii="Times New Roman" w:hAnsi="Times New Roman" w:cs="Times New Roman"/>
          <w:sz w:val="28"/>
          <w:szCs w:val="28"/>
        </w:rPr>
      </w:pPr>
      <w:bookmarkStart w:id="19" w:name="sub_6383"/>
      <w:r>
        <w:rPr>
          <w:rFonts w:ascii="Times New Roman" w:hAnsi="Times New Roman" w:cs="Times New Roman"/>
          <w:sz w:val="28"/>
          <w:szCs w:val="28"/>
        </w:rPr>
        <w:t xml:space="preserve">      </w:t>
      </w:r>
      <w:r>
        <w:rPr>
          <w:rFonts w:ascii="Times New Roman" w:hAnsi="Times New Roman" w:cs="Times New Roman"/>
          <w:sz w:val="28"/>
          <w:szCs w:val="28"/>
        </w:rPr>
        <w:tab/>
        <w:t>4</w:t>
      </w:r>
      <w:r w:rsidRPr="00DE5BA3">
        <w:rPr>
          <w:rFonts w:ascii="Times New Roman" w:hAnsi="Times New Roman" w:cs="Times New Roman"/>
          <w:sz w:val="28"/>
          <w:szCs w:val="28"/>
        </w:rPr>
        <w:t>.3. В случае</w:t>
      </w:r>
      <w:bookmarkEnd w:id="19"/>
      <w:r>
        <w:rPr>
          <w:rFonts w:ascii="Times New Roman" w:hAnsi="Times New Roman" w:cs="Times New Roman"/>
          <w:sz w:val="28"/>
          <w:szCs w:val="28"/>
        </w:rPr>
        <w:t xml:space="preserve"> </w:t>
      </w:r>
      <w:r w:rsidRPr="00DE5BA3">
        <w:rPr>
          <w:rFonts w:ascii="Times New Roman" w:hAnsi="Times New Roman" w:cs="Times New Roman"/>
          <w:sz w:val="28"/>
          <w:szCs w:val="28"/>
        </w:rPr>
        <w:t>неисполнения или несвоевременного исполнения обязательств по</w:t>
      </w:r>
      <w:r>
        <w:rPr>
          <w:rFonts w:ascii="Times New Roman" w:hAnsi="Times New Roman" w:cs="Times New Roman"/>
          <w:sz w:val="28"/>
          <w:szCs w:val="28"/>
        </w:rPr>
        <w:t xml:space="preserve"> </w:t>
      </w:r>
      <w:r w:rsidRPr="00DE5BA3">
        <w:rPr>
          <w:rFonts w:ascii="Times New Roman" w:hAnsi="Times New Roman" w:cs="Times New Roman"/>
          <w:sz w:val="28"/>
          <w:szCs w:val="28"/>
        </w:rPr>
        <w:t xml:space="preserve">демонтажу </w:t>
      </w:r>
      <w:r>
        <w:rPr>
          <w:rFonts w:ascii="Times New Roman" w:hAnsi="Times New Roman" w:cs="Times New Roman"/>
          <w:sz w:val="28"/>
          <w:szCs w:val="28"/>
        </w:rPr>
        <w:t>рекламной конструкции</w:t>
      </w:r>
      <w:r w:rsidRPr="00DE5BA3">
        <w:rPr>
          <w:rFonts w:ascii="Times New Roman" w:hAnsi="Times New Roman" w:cs="Times New Roman"/>
          <w:sz w:val="28"/>
          <w:szCs w:val="28"/>
        </w:rPr>
        <w:t xml:space="preserve"> (или) удалению информации на </w:t>
      </w:r>
      <w:r>
        <w:rPr>
          <w:rFonts w:ascii="Times New Roman" w:hAnsi="Times New Roman" w:cs="Times New Roman"/>
          <w:sz w:val="28"/>
          <w:szCs w:val="28"/>
        </w:rPr>
        <w:t>рекламной конструкции</w:t>
      </w:r>
      <w:r w:rsidRPr="00DE5BA3">
        <w:rPr>
          <w:rFonts w:ascii="Times New Roman" w:hAnsi="Times New Roman" w:cs="Times New Roman"/>
          <w:sz w:val="28"/>
          <w:szCs w:val="28"/>
        </w:rPr>
        <w:t>, предусмотренных</w:t>
      </w:r>
      <w:r>
        <w:rPr>
          <w:rFonts w:ascii="Times New Roman" w:hAnsi="Times New Roman" w:cs="Times New Roman"/>
          <w:sz w:val="28"/>
          <w:szCs w:val="28"/>
        </w:rPr>
        <w:t xml:space="preserve"> подпунктом </w:t>
      </w:r>
      <w:r w:rsidRPr="00C53CE6">
        <w:rPr>
          <w:rFonts w:ascii="Times New Roman" w:hAnsi="Times New Roman" w:cs="Times New Roman"/>
          <w:sz w:val="28"/>
          <w:szCs w:val="28"/>
        </w:rPr>
        <w:t xml:space="preserve">10 </w:t>
      </w:r>
      <w:r>
        <w:rPr>
          <w:rFonts w:ascii="Times New Roman" w:hAnsi="Times New Roman" w:cs="Times New Roman"/>
          <w:sz w:val="28"/>
          <w:szCs w:val="28"/>
        </w:rPr>
        <w:t>пункта 2.3 настоящего д</w:t>
      </w:r>
      <w:r w:rsidRPr="00C53CE6">
        <w:rPr>
          <w:rFonts w:ascii="Times New Roman" w:hAnsi="Times New Roman" w:cs="Times New Roman"/>
          <w:sz w:val="28"/>
          <w:szCs w:val="28"/>
        </w:rPr>
        <w:t>оговора</w:t>
      </w:r>
      <w:r>
        <w:rPr>
          <w:rFonts w:ascii="Times New Roman" w:hAnsi="Times New Roman" w:cs="Times New Roman"/>
          <w:sz w:val="28"/>
          <w:szCs w:val="28"/>
        </w:rPr>
        <w:t>, с</w:t>
      </w:r>
      <w:r w:rsidRPr="00DE5BA3">
        <w:rPr>
          <w:rFonts w:ascii="Times New Roman" w:hAnsi="Times New Roman" w:cs="Times New Roman"/>
          <w:sz w:val="28"/>
          <w:szCs w:val="28"/>
        </w:rPr>
        <w:t>обственник рекламной конструкции уплачивает</w:t>
      </w:r>
      <w:r>
        <w:rPr>
          <w:rFonts w:ascii="Times New Roman" w:hAnsi="Times New Roman" w:cs="Times New Roman"/>
          <w:sz w:val="28"/>
          <w:szCs w:val="28"/>
        </w:rPr>
        <w:t xml:space="preserve"> Стороне 1 </w:t>
      </w:r>
      <w:r w:rsidRPr="00DE5BA3">
        <w:rPr>
          <w:rFonts w:ascii="Times New Roman" w:hAnsi="Times New Roman" w:cs="Times New Roman"/>
          <w:sz w:val="28"/>
          <w:szCs w:val="28"/>
        </w:rPr>
        <w:t xml:space="preserve">единовременную неустойку в размере </w:t>
      </w:r>
      <w:r w:rsidRPr="00D8159F">
        <w:rPr>
          <w:rFonts w:ascii="Times New Roman" w:hAnsi="Times New Roman" w:cs="Times New Roman"/>
          <w:sz w:val="28"/>
          <w:szCs w:val="28"/>
        </w:rPr>
        <w:t>50 000,00</w:t>
      </w:r>
      <w:r w:rsidRPr="00DE5BA3">
        <w:rPr>
          <w:rFonts w:ascii="Times New Roman" w:hAnsi="Times New Roman" w:cs="Times New Roman"/>
          <w:sz w:val="28"/>
          <w:szCs w:val="28"/>
        </w:rPr>
        <w:t> руб.</w:t>
      </w:r>
      <w:r>
        <w:rPr>
          <w:rFonts w:ascii="Times New Roman" w:hAnsi="Times New Roman" w:cs="Times New Roman"/>
          <w:sz w:val="28"/>
          <w:szCs w:val="28"/>
        </w:rPr>
        <w:t xml:space="preserve"> </w:t>
      </w:r>
      <w:r w:rsidRPr="00DE5BA3">
        <w:rPr>
          <w:rFonts w:ascii="Times New Roman" w:hAnsi="Times New Roman" w:cs="Times New Roman"/>
          <w:sz w:val="28"/>
          <w:szCs w:val="28"/>
        </w:rPr>
        <w:t>за каждый случай нарушения.</w:t>
      </w:r>
    </w:p>
    <w:p w:rsidR="001F78E8" w:rsidRPr="007706B8" w:rsidRDefault="001F78E8" w:rsidP="001F78E8">
      <w:pPr>
        <w:spacing w:line="252" w:lineRule="auto"/>
        <w:ind w:firstLine="709"/>
        <w:jc w:val="both"/>
        <w:rPr>
          <w:sz w:val="28"/>
          <w:szCs w:val="28"/>
        </w:rPr>
      </w:pPr>
      <w:bookmarkStart w:id="20" w:name="sub_6388"/>
      <w:r w:rsidRPr="007706B8">
        <w:rPr>
          <w:sz w:val="28"/>
          <w:szCs w:val="28"/>
        </w:rPr>
        <w:t>4.</w:t>
      </w:r>
      <w:r>
        <w:rPr>
          <w:sz w:val="28"/>
          <w:szCs w:val="28"/>
        </w:rPr>
        <w:t>4</w:t>
      </w:r>
      <w:r w:rsidRPr="007706B8">
        <w:rPr>
          <w:sz w:val="28"/>
          <w:szCs w:val="28"/>
        </w:rPr>
        <w:t>. Сторона 2 в полном объеме несет</w:t>
      </w:r>
      <w:bookmarkEnd w:id="20"/>
      <w:r w:rsidRPr="007706B8">
        <w:rPr>
          <w:sz w:val="28"/>
          <w:szCs w:val="28"/>
        </w:rPr>
        <w:t xml:space="preserve"> ответственность перед третьими лицами за безопасность рекламной конструкции как в целом, так и ее отдельных частей, в том числе креплений, узлов, деталей, агрегатов. Сторона </w:t>
      </w:r>
      <w:r w:rsidRPr="007706B8">
        <w:rPr>
          <w:sz w:val="28"/>
          <w:szCs w:val="28"/>
        </w:rPr>
        <w:lastRenderedPageBreak/>
        <w:t xml:space="preserve">2 в полном объеме несет ответственность за вред, причиненный третьим лицам в процессе установки (монтажа), эксплуатации и демонтажа рекламной конструкции.  </w:t>
      </w:r>
    </w:p>
    <w:p w:rsidR="001F78E8" w:rsidRPr="007706B8" w:rsidRDefault="001F78E8" w:rsidP="001F78E8">
      <w:pPr>
        <w:spacing w:line="252" w:lineRule="auto"/>
        <w:ind w:firstLine="709"/>
        <w:jc w:val="both"/>
        <w:rPr>
          <w:sz w:val="28"/>
          <w:szCs w:val="28"/>
        </w:rPr>
      </w:pPr>
      <w:r w:rsidRPr="007706B8">
        <w:rPr>
          <w:sz w:val="28"/>
          <w:szCs w:val="28"/>
        </w:rPr>
        <w:t>4.</w:t>
      </w:r>
      <w:r>
        <w:rPr>
          <w:sz w:val="28"/>
          <w:szCs w:val="28"/>
        </w:rPr>
        <w:t>5</w:t>
      </w:r>
      <w:r w:rsidRPr="007706B8">
        <w:rPr>
          <w:sz w:val="28"/>
          <w:szCs w:val="28"/>
        </w:rPr>
        <w:t>. Уплата штрафных санкций и неустойки (пени), установленных настоящим договором, не освобождает Сторону 2 от выполнения возложенных на него обязательств или устранения нарушений.</w:t>
      </w:r>
    </w:p>
    <w:p w:rsidR="001F78E8" w:rsidRDefault="001F78E8" w:rsidP="001F78E8">
      <w:pPr>
        <w:spacing w:line="252" w:lineRule="auto"/>
        <w:ind w:firstLine="709"/>
        <w:jc w:val="both"/>
        <w:rPr>
          <w:sz w:val="28"/>
          <w:szCs w:val="28"/>
        </w:rPr>
      </w:pPr>
      <w:r w:rsidRPr="007706B8">
        <w:rPr>
          <w:sz w:val="28"/>
          <w:szCs w:val="28"/>
        </w:rPr>
        <w:t>4.</w:t>
      </w:r>
      <w:r>
        <w:rPr>
          <w:sz w:val="28"/>
          <w:szCs w:val="28"/>
        </w:rPr>
        <w:t>6</w:t>
      </w:r>
      <w:r w:rsidRPr="007706B8">
        <w:rPr>
          <w:sz w:val="28"/>
          <w:szCs w:val="28"/>
        </w:rPr>
        <w:t>. За неисполнение обязательства, предусмотренного пунктом 3.2 настоящего договора, Сторона 2 обязана перечислить на счет, указанный пункте 8.5</w:t>
      </w:r>
      <w:r>
        <w:rPr>
          <w:sz w:val="28"/>
          <w:szCs w:val="28"/>
        </w:rPr>
        <w:t xml:space="preserve"> настоящего д</w:t>
      </w:r>
      <w:r w:rsidRPr="007706B8">
        <w:rPr>
          <w:sz w:val="28"/>
          <w:szCs w:val="28"/>
        </w:rPr>
        <w:t>оговора, пени за каждый день просрочки в размере 1/300 ставки рефинансирования Центрального Банка Российской Федерации от просроченной суммы.</w:t>
      </w:r>
    </w:p>
    <w:p w:rsidR="001F78E8" w:rsidRPr="007706B8" w:rsidRDefault="001F78E8" w:rsidP="001F78E8">
      <w:pPr>
        <w:spacing w:line="252" w:lineRule="auto"/>
        <w:ind w:firstLine="709"/>
        <w:jc w:val="both"/>
        <w:rPr>
          <w:sz w:val="28"/>
          <w:szCs w:val="28"/>
        </w:rPr>
      </w:pPr>
    </w:p>
    <w:p w:rsidR="001F78E8" w:rsidRDefault="001F78E8" w:rsidP="001F78E8">
      <w:pPr>
        <w:pStyle w:val="ConsPlusNormal"/>
        <w:jc w:val="center"/>
        <w:outlineLvl w:val="0"/>
      </w:pPr>
      <w:r>
        <w:t>5. Порядок изменения и расторжения договора</w:t>
      </w:r>
    </w:p>
    <w:p w:rsidR="001F78E8" w:rsidRPr="007706B8" w:rsidRDefault="001F78E8" w:rsidP="001F78E8">
      <w:pPr>
        <w:pStyle w:val="ConsPlusNormal"/>
        <w:jc w:val="center"/>
        <w:outlineLvl w:val="0"/>
        <w:rPr>
          <w:sz w:val="24"/>
        </w:rPr>
      </w:pPr>
    </w:p>
    <w:p w:rsidR="001F78E8" w:rsidRPr="0064354C" w:rsidRDefault="001F78E8" w:rsidP="001F78E8">
      <w:pPr>
        <w:spacing w:line="252" w:lineRule="auto"/>
        <w:ind w:firstLine="709"/>
        <w:jc w:val="both"/>
        <w:rPr>
          <w:sz w:val="28"/>
          <w:szCs w:val="28"/>
        </w:rPr>
      </w:pPr>
      <w:r w:rsidRPr="0064354C">
        <w:rPr>
          <w:sz w:val="28"/>
          <w:szCs w:val="28"/>
        </w:rPr>
        <w:t>5.1. 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1F78E8" w:rsidRPr="0064354C" w:rsidRDefault="001F78E8" w:rsidP="001F78E8">
      <w:pPr>
        <w:spacing w:line="252" w:lineRule="auto"/>
        <w:ind w:firstLine="709"/>
        <w:jc w:val="both"/>
        <w:rPr>
          <w:sz w:val="28"/>
          <w:szCs w:val="28"/>
        </w:rPr>
      </w:pPr>
      <w:r w:rsidRPr="0064354C">
        <w:rPr>
          <w:sz w:val="28"/>
          <w:szCs w:val="28"/>
        </w:rPr>
        <w:t>5.2. Настоящий договор может быть расторгнут по взаимному соглашению Сторон.</w:t>
      </w:r>
    </w:p>
    <w:p w:rsidR="001F78E8" w:rsidRPr="0064354C" w:rsidRDefault="001F78E8" w:rsidP="001F78E8">
      <w:pPr>
        <w:spacing w:line="252" w:lineRule="auto"/>
        <w:ind w:firstLine="709"/>
        <w:jc w:val="both"/>
        <w:rPr>
          <w:sz w:val="28"/>
          <w:szCs w:val="28"/>
        </w:rPr>
      </w:pPr>
      <w:r w:rsidRPr="0064354C">
        <w:rPr>
          <w:sz w:val="28"/>
          <w:szCs w:val="28"/>
        </w:rPr>
        <w:t>5.3. Сторона 1 вправе в одностороннем внесудебном порядке отказаться от исполнения настоящего договора в случаях:</w:t>
      </w:r>
    </w:p>
    <w:p w:rsidR="001F78E8" w:rsidRPr="0064354C" w:rsidRDefault="001F78E8" w:rsidP="001F78E8">
      <w:pPr>
        <w:spacing w:line="252" w:lineRule="auto"/>
        <w:ind w:firstLine="709"/>
        <w:jc w:val="both"/>
        <w:rPr>
          <w:sz w:val="28"/>
          <w:szCs w:val="28"/>
        </w:rPr>
      </w:pPr>
      <w:bookmarkStart w:id="21" w:name="sub_751"/>
      <w:r w:rsidRPr="0064354C">
        <w:rPr>
          <w:sz w:val="28"/>
          <w:szCs w:val="28"/>
        </w:rPr>
        <w:t>аннулирования разрешения на установку и эксплуатацию рекламной конструкции</w:t>
      </w:r>
      <w:bookmarkEnd w:id="21"/>
      <w:r w:rsidRPr="0064354C">
        <w:rPr>
          <w:sz w:val="28"/>
          <w:szCs w:val="28"/>
        </w:rPr>
        <w:t xml:space="preserve"> или признания его судом недействительным;</w:t>
      </w:r>
    </w:p>
    <w:p w:rsidR="001F78E8" w:rsidRPr="0064354C" w:rsidRDefault="001F78E8" w:rsidP="001F78E8">
      <w:pPr>
        <w:spacing w:line="252" w:lineRule="auto"/>
        <w:ind w:firstLine="709"/>
        <w:jc w:val="both"/>
        <w:rPr>
          <w:sz w:val="28"/>
          <w:szCs w:val="28"/>
        </w:rPr>
      </w:pPr>
      <w:r w:rsidRPr="0064354C">
        <w:rPr>
          <w:sz w:val="28"/>
          <w:szCs w:val="28"/>
        </w:rPr>
        <w:t>если Сторона 2  не осуществляет платежи по настоящему договору два и более периода оплаты;</w:t>
      </w:r>
    </w:p>
    <w:p w:rsidR="001F78E8" w:rsidRPr="0064354C" w:rsidRDefault="001F78E8" w:rsidP="001F78E8">
      <w:pPr>
        <w:spacing w:line="252" w:lineRule="auto"/>
        <w:ind w:firstLine="709"/>
        <w:jc w:val="both"/>
        <w:rPr>
          <w:sz w:val="28"/>
          <w:szCs w:val="28"/>
        </w:rPr>
      </w:pPr>
      <w:bookmarkStart w:id="22" w:name="sub_755"/>
      <w:r w:rsidRPr="0064354C">
        <w:rPr>
          <w:sz w:val="28"/>
          <w:szCs w:val="28"/>
        </w:rPr>
        <w:t>неоднократного (то есть более одного раза) нарушения</w:t>
      </w:r>
      <w:bookmarkEnd w:id="22"/>
      <w:r w:rsidRPr="0064354C">
        <w:rPr>
          <w:sz w:val="28"/>
          <w:szCs w:val="28"/>
        </w:rPr>
        <w:t xml:space="preserve"> Стороной 2 условий настоящего договора, предусмотренных пунктом 2.3</w:t>
      </w:r>
      <w:r>
        <w:rPr>
          <w:sz w:val="28"/>
          <w:szCs w:val="28"/>
        </w:rPr>
        <w:t xml:space="preserve"> настоящего договора</w:t>
      </w:r>
      <w:r w:rsidRPr="0064354C">
        <w:rPr>
          <w:sz w:val="28"/>
          <w:szCs w:val="28"/>
        </w:rPr>
        <w:t>.</w:t>
      </w:r>
    </w:p>
    <w:p w:rsidR="001F78E8" w:rsidRPr="0064354C" w:rsidRDefault="001F78E8" w:rsidP="001F78E8">
      <w:pPr>
        <w:spacing w:line="252" w:lineRule="auto"/>
        <w:ind w:firstLine="709"/>
        <w:jc w:val="both"/>
        <w:rPr>
          <w:sz w:val="28"/>
          <w:szCs w:val="28"/>
        </w:rPr>
      </w:pPr>
      <w:bookmarkStart w:id="23" w:name="sub_6396"/>
      <w:r w:rsidRPr="0064354C">
        <w:rPr>
          <w:sz w:val="28"/>
          <w:szCs w:val="28"/>
        </w:rPr>
        <w:t>Сторона 1 направляет уведомление об одностороннем отказе от</w:t>
      </w:r>
      <w:bookmarkEnd w:id="23"/>
      <w:r w:rsidRPr="0064354C">
        <w:rPr>
          <w:sz w:val="28"/>
          <w:szCs w:val="28"/>
        </w:rPr>
        <w:t xml:space="preserve"> исполнения договора Стороне 2 нарочно или почтой заказным письмом с уведомлением о вручении по почтовому адресу, указанному в договоре, а в случае его изменения </w:t>
      </w:r>
      <w:r>
        <w:rPr>
          <w:sz w:val="28"/>
          <w:szCs w:val="28"/>
        </w:rPr>
        <w:t>–</w:t>
      </w:r>
      <w:r w:rsidRPr="0064354C">
        <w:rPr>
          <w:sz w:val="28"/>
          <w:szCs w:val="28"/>
        </w:rPr>
        <w:t xml:space="preserve"> по последнему, указанному Стороной 2</w:t>
      </w:r>
      <w:r>
        <w:rPr>
          <w:sz w:val="28"/>
          <w:szCs w:val="28"/>
        </w:rPr>
        <w:t>,</w:t>
      </w:r>
      <w:r w:rsidRPr="0064354C">
        <w:rPr>
          <w:sz w:val="28"/>
          <w:szCs w:val="28"/>
        </w:rPr>
        <w:t xml:space="preserve"> почтовому адресу. </w:t>
      </w:r>
    </w:p>
    <w:p w:rsidR="001F78E8" w:rsidRDefault="001F78E8" w:rsidP="001F78E8">
      <w:pPr>
        <w:spacing w:line="252" w:lineRule="auto"/>
        <w:ind w:firstLine="709"/>
        <w:jc w:val="both"/>
        <w:rPr>
          <w:sz w:val="28"/>
          <w:szCs w:val="28"/>
        </w:rPr>
      </w:pPr>
      <w:r w:rsidRPr="0064354C">
        <w:rPr>
          <w:sz w:val="28"/>
          <w:szCs w:val="28"/>
        </w:rPr>
        <w:t xml:space="preserve">Договор считается расторгнутым по истечении 30 дней с даты вручения уведомления нарочно либо по истечении 30 дней с даты отправки уведомления почтой.      </w:t>
      </w:r>
      <w:bookmarkStart w:id="24" w:name="sub_6397"/>
      <w:r w:rsidRPr="0064354C">
        <w:rPr>
          <w:sz w:val="28"/>
          <w:szCs w:val="28"/>
        </w:rPr>
        <w:t xml:space="preserve"> </w:t>
      </w:r>
      <w:bookmarkEnd w:id="24"/>
    </w:p>
    <w:p w:rsidR="001F78E8" w:rsidRPr="00187719" w:rsidRDefault="001F78E8" w:rsidP="001F78E8">
      <w:pPr>
        <w:ind w:firstLine="709"/>
        <w:jc w:val="both"/>
        <w:rPr>
          <w:sz w:val="24"/>
          <w:szCs w:val="28"/>
        </w:rPr>
      </w:pPr>
    </w:p>
    <w:p w:rsidR="001F78E8" w:rsidRDefault="001F78E8" w:rsidP="001F78E8">
      <w:pPr>
        <w:pStyle w:val="ConsPlusNormal"/>
        <w:jc w:val="center"/>
        <w:outlineLvl w:val="0"/>
      </w:pPr>
      <w:r>
        <w:t>6. Форс-мажор</w:t>
      </w:r>
    </w:p>
    <w:p w:rsidR="001F78E8" w:rsidRPr="00187719" w:rsidRDefault="001F78E8" w:rsidP="001F78E8">
      <w:pPr>
        <w:pStyle w:val="ConsPlusNormal"/>
        <w:jc w:val="center"/>
        <w:outlineLvl w:val="0"/>
        <w:rPr>
          <w:sz w:val="24"/>
        </w:rPr>
      </w:pPr>
    </w:p>
    <w:p w:rsidR="001F78E8" w:rsidRPr="00187719" w:rsidRDefault="001F78E8" w:rsidP="001F78E8">
      <w:pPr>
        <w:spacing w:line="252" w:lineRule="auto"/>
        <w:ind w:firstLine="709"/>
        <w:jc w:val="both"/>
        <w:rPr>
          <w:sz w:val="28"/>
          <w:szCs w:val="24"/>
        </w:rPr>
      </w:pPr>
      <w:bookmarkStart w:id="25" w:name="P81"/>
      <w:bookmarkEnd w:id="25"/>
      <w:r w:rsidRPr="00187719">
        <w:rPr>
          <w:sz w:val="28"/>
          <w:szCs w:val="24"/>
        </w:rPr>
        <w:t>6.1. В случае возникновения обстоятельств непреодолимой силы, которые не могли быть известны заранее и которые нельзя было предвидеть или предупредить их последствия (стихийные бедствия, военные действия, изменения законодательства и т. п.), Стороны освобождаются от ответственности за неисполнение взятых на себя по настоящему договору обязательств в части конкретных нарушений обязательств, вызванных наступлением обстоятельств непреодолимой силы.</w:t>
      </w:r>
    </w:p>
    <w:p w:rsidR="001F78E8" w:rsidRPr="00187719" w:rsidRDefault="001F78E8" w:rsidP="001F78E8">
      <w:pPr>
        <w:spacing w:line="252" w:lineRule="auto"/>
        <w:ind w:firstLine="709"/>
        <w:jc w:val="both"/>
        <w:rPr>
          <w:sz w:val="28"/>
          <w:szCs w:val="24"/>
        </w:rPr>
      </w:pPr>
      <w:r w:rsidRPr="00187719">
        <w:rPr>
          <w:sz w:val="28"/>
          <w:szCs w:val="24"/>
        </w:rPr>
        <w:lastRenderedPageBreak/>
        <w:t xml:space="preserve">6.2. При наступлении обстоятельств, указанных в </w:t>
      </w:r>
      <w:hyperlink w:anchor="P81" w:history="1">
        <w:r w:rsidRPr="00187719">
          <w:rPr>
            <w:rStyle w:val="af"/>
            <w:sz w:val="28"/>
            <w:szCs w:val="24"/>
          </w:rPr>
          <w:t>пункте 6.1</w:t>
        </w:r>
      </w:hyperlink>
      <w:r w:rsidRPr="00187719">
        <w:rPr>
          <w:sz w:val="28"/>
          <w:szCs w:val="24"/>
        </w:rPr>
        <w:t xml:space="preserve">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w:t>
      </w:r>
    </w:p>
    <w:p w:rsidR="001F78E8" w:rsidRPr="00187719" w:rsidRDefault="001F78E8" w:rsidP="001F78E8">
      <w:pPr>
        <w:spacing w:line="252" w:lineRule="auto"/>
        <w:ind w:firstLine="709"/>
        <w:jc w:val="both"/>
        <w:rPr>
          <w:sz w:val="28"/>
          <w:szCs w:val="24"/>
        </w:rPr>
      </w:pPr>
      <w:r w:rsidRPr="00187719">
        <w:rPr>
          <w:sz w:val="28"/>
          <w:szCs w:val="24"/>
        </w:rPr>
        <w:t xml:space="preserve">6.3. В случае наступления обстоятельств, указанных в </w:t>
      </w:r>
      <w:hyperlink w:anchor="P81" w:history="1">
        <w:r w:rsidRPr="00187719">
          <w:rPr>
            <w:rStyle w:val="af"/>
            <w:sz w:val="28"/>
            <w:szCs w:val="24"/>
          </w:rPr>
          <w:t>пункте 6.1</w:t>
        </w:r>
      </w:hyperlink>
      <w:r w:rsidRPr="00187719">
        <w:rPr>
          <w:sz w:val="28"/>
          <w:szCs w:val="24"/>
        </w:rPr>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1F78E8" w:rsidRPr="00187719" w:rsidRDefault="001F78E8" w:rsidP="001F78E8">
      <w:pPr>
        <w:pStyle w:val="ConsPlusNormal"/>
        <w:ind w:firstLine="540"/>
        <w:jc w:val="both"/>
        <w:rPr>
          <w:sz w:val="24"/>
        </w:rPr>
      </w:pPr>
    </w:p>
    <w:p w:rsidR="001F78E8" w:rsidRDefault="001F78E8" w:rsidP="001F78E8">
      <w:pPr>
        <w:pStyle w:val="ConsPlusNormal"/>
        <w:jc w:val="center"/>
        <w:outlineLvl w:val="0"/>
      </w:pPr>
      <w:r>
        <w:t>7. Разрешение споров</w:t>
      </w:r>
    </w:p>
    <w:p w:rsidR="001F78E8" w:rsidRPr="00187719" w:rsidRDefault="001F78E8" w:rsidP="001F78E8">
      <w:pPr>
        <w:pStyle w:val="ConsPlusNormal"/>
        <w:jc w:val="center"/>
        <w:outlineLvl w:val="0"/>
        <w:rPr>
          <w:sz w:val="24"/>
        </w:rPr>
      </w:pPr>
    </w:p>
    <w:p w:rsidR="001F78E8" w:rsidRPr="00855A64" w:rsidRDefault="001F78E8" w:rsidP="001F78E8">
      <w:pPr>
        <w:pStyle w:val="ConsPlusNormal"/>
        <w:spacing w:line="252" w:lineRule="auto"/>
        <w:ind w:firstLine="709"/>
        <w:jc w:val="both"/>
      </w:pPr>
      <w:r w:rsidRPr="00855A64">
        <w:t xml:space="preserve">7.1. Все споры и разногласия, которые могут возникнуть между Сторонами по вопросам, не нашедшим своего </w:t>
      </w:r>
      <w:r>
        <w:t>разрешения в тексте настоящего д</w:t>
      </w:r>
      <w:r w:rsidRPr="00855A64">
        <w:t>оговора, будут разрешаться путем переговоров.</w:t>
      </w:r>
    </w:p>
    <w:p w:rsidR="001F78E8" w:rsidRDefault="001F78E8" w:rsidP="001F78E8">
      <w:pPr>
        <w:pStyle w:val="ConsPlusNormal"/>
        <w:spacing w:line="252" w:lineRule="auto"/>
        <w:jc w:val="both"/>
      </w:pPr>
      <w:r>
        <w:tab/>
      </w:r>
      <w:r w:rsidRPr="00855A64">
        <w:t>7.2. Споры и разногласия, не урегулированные в результате переговоров, разрешаются в судебном по</w:t>
      </w:r>
      <w:r>
        <w:t xml:space="preserve">рядке, установленном </w:t>
      </w:r>
      <w:r w:rsidRPr="00855A64">
        <w:t>законодательством Российской Федерации</w:t>
      </w:r>
      <w:r>
        <w:t xml:space="preserve"> по месту нахождения Стороны 1</w:t>
      </w:r>
      <w:r w:rsidRPr="00855A64">
        <w:t>.</w:t>
      </w:r>
    </w:p>
    <w:p w:rsidR="001F78E8" w:rsidRPr="00187719" w:rsidRDefault="001F78E8" w:rsidP="001F78E8">
      <w:pPr>
        <w:pStyle w:val="ConsPlusNormal"/>
        <w:jc w:val="both"/>
        <w:rPr>
          <w:sz w:val="24"/>
        </w:rPr>
      </w:pPr>
    </w:p>
    <w:p w:rsidR="001F78E8" w:rsidRDefault="001F78E8" w:rsidP="001F78E8">
      <w:pPr>
        <w:pStyle w:val="ConsPlusNormal"/>
        <w:jc w:val="center"/>
        <w:outlineLvl w:val="0"/>
      </w:pPr>
      <w:r>
        <w:t>8. Заключительные положения</w:t>
      </w:r>
    </w:p>
    <w:p w:rsidR="001F78E8" w:rsidRPr="00187719" w:rsidRDefault="001F78E8" w:rsidP="001F78E8">
      <w:pPr>
        <w:pStyle w:val="ConsPlusNormal"/>
        <w:jc w:val="center"/>
        <w:outlineLvl w:val="0"/>
        <w:rPr>
          <w:sz w:val="24"/>
        </w:rPr>
      </w:pPr>
    </w:p>
    <w:p w:rsidR="001F78E8" w:rsidRPr="00521317" w:rsidRDefault="001F78E8" w:rsidP="001F78E8">
      <w:pPr>
        <w:spacing w:line="252" w:lineRule="auto"/>
        <w:ind w:firstLine="709"/>
        <w:jc w:val="both"/>
        <w:rPr>
          <w:sz w:val="28"/>
          <w:szCs w:val="28"/>
        </w:rPr>
      </w:pPr>
      <w:r w:rsidRPr="00521317">
        <w:rPr>
          <w:sz w:val="28"/>
          <w:szCs w:val="28"/>
        </w:rPr>
        <w:t>8.1. Настоящий договор заключен на срок _______________ и вступает в силу с даты его подписания Сторонами.</w:t>
      </w:r>
    </w:p>
    <w:p w:rsidR="001F78E8" w:rsidRPr="00521317" w:rsidRDefault="001F78E8" w:rsidP="001F78E8">
      <w:pPr>
        <w:spacing w:line="252" w:lineRule="auto"/>
        <w:ind w:firstLine="709"/>
        <w:jc w:val="both"/>
        <w:rPr>
          <w:sz w:val="28"/>
          <w:szCs w:val="28"/>
        </w:rPr>
      </w:pPr>
      <w:r w:rsidRPr="00521317">
        <w:rPr>
          <w:sz w:val="28"/>
          <w:szCs w:val="28"/>
        </w:rPr>
        <w:t>8.2. Вопросы, не урегулированные настоящим договором, регулируются в соответствии с законодательством Российской Федерации.</w:t>
      </w:r>
    </w:p>
    <w:p w:rsidR="001F78E8" w:rsidRPr="00521317" w:rsidRDefault="001F78E8" w:rsidP="001F78E8">
      <w:pPr>
        <w:spacing w:line="252" w:lineRule="auto"/>
        <w:ind w:firstLine="709"/>
        <w:jc w:val="both"/>
        <w:rPr>
          <w:sz w:val="28"/>
          <w:szCs w:val="28"/>
        </w:rPr>
      </w:pPr>
      <w:r w:rsidRPr="00521317">
        <w:rPr>
          <w:sz w:val="28"/>
          <w:szCs w:val="28"/>
        </w:rPr>
        <w:t>8.3. Все приложения и дополнительные соглашения к настоящему договору являются его неотъемлемыми частями.</w:t>
      </w:r>
    </w:p>
    <w:p w:rsidR="001F78E8" w:rsidRPr="00521317" w:rsidRDefault="001F78E8" w:rsidP="001F78E8">
      <w:pPr>
        <w:spacing w:line="252" w:lineRule="auto"/>
        <w:ind w:firstLine="709"/>
        <w:jc w:val="both"/>
        <w:rPr>
          <w:sz w:val="28"/>
          <w:szCs w:val="28"/>
        </w:rPr>
      </w:pPr>
      <w:r w:rsidRPr="00521317">
        <w:rPr>
          <w:sz w:val="28"/>
          <w:szCs w:val="28"/>
        </w:rPr>
        <w:t>8.4. Настоящий договор составлен в трех экземплярах, имеющих одинаковую юридическую силу.</w:t>
      </w:r>
    </w:p>
    <w:p w:rsidR="001F78E8" w:rsidRDefault="001F78E8" w:rsidP="001F78E8">
      <w:pPr>
        <w:spacing w:line="252" w:lineRule="auto"/>
        <w:ind w:firstLine="709"/>
        <w:jc w:val="both"/>
        <w:rPr>
          <w:sz w:val="28"/>
          <w:szCs w:val="28"/>
        </w:rPr>
      </w:pPr>
      <w:r w:rsidRPr="00521317">
        <w:rPr>
          <w:sz w:val="28"/>
          <w:szCs w:val="28"/>
        </w:rPr>
        <w:t>8.5. Оплата по договору перечисляется на расчетный счет:</w:t>
      </w:r>
      <w:r w:rsidR="009E35F0">
        <w:rPr>
          <w:sz w:val="28"/>
          <w:szCs w:val="28"/>
        </w:rPr>
        <w:t xml:space="preserve"> </w:t>
      </w:r>
    </w:p>
    <w:p w:rsidR="001F78E8" w:rsidRDefault="001F78E8" w:rsidP="001F78E8">
      <w:pPr>
        <w:jc w:val="both"/>
        <w:rPr>
          <w:sz w:val="28"/>
          <w:szCs w:val="28"/>
        </w:rPr>
      </w:pPr>
      <w:r>
        <w:rPr>
          <w:sz w:val="28"/>
          <w:szCs w:val="28"/>
        </w:rPr>
        <w:t>___________________________________</w:t>
      </w:r>
      <w:r w:rsidR="009E35F0">
        <w:rPr>
          <w:sz w:val="28"/>
          <w:szCs w:val="28"/>
        </w:rPr>
        <w:t>______________________________</w:t>
      </w:r>
      <w:r>
        <w:rPr>
          <w:sz w:val="28"/>
          <w:szCs w:val="28"/>
        </w:rPr>
        <w:t>.</w:t>
      </w:r>
    </w:p>
    <w:p w:rsidR="001F78E8" w:rsidRDefault="001F78E8" w:rsidP="001F78E8">
      <w:pPr>
        <w:pStyle w:val="ConsPlusNormal"/>
        <w:jc w:val="center"/>
        <w:outlineLvl w:val="0"/>
      </w:pPr>
    </w:p>
    <w:p w:rsidR="001F78E8" w:rsidRPr="00855A64" w:rsidRDefault="001F78E8" w:rsidP="001F78E8">
      <w:pPr>
        <w:pStyle w:val="ConsPlusNormal"/>
        <w:jc w:val="center"/>
        <w:outlineLvl w:val="0"/>
      </w:pPr>
      <w:r w:rsidRPr="00855A64">
        <w:t xml:space="preserve">9. </w:t>
      </w:r>
      <w:r>
        <w:t>А</w:t>
      </w:r>
      <w:r w:rsidRPr="00855A64">
        <w:t>дреса и платежные реквизиты сторон</w:t>
      </w:r>
    </w:p>
    <w:p w:rsidR="001F78E8" w:rsidRPr="004920F8" w:rsidRDefault="001F78E8" w:rsidP="001F78E8">
      <w:pPr>
        <w:pStyle w:val="ConsPlusNormal"/>
        <w:ind w:firstLine="540"/>
        <w:jc w:val="both"/>
        <w:rPr>
          <w:sz w:val="10"/>
        </w:rPr>
      </w:pPr>
    </w:p>
    <w:p w:rsidR="001F78E8" w:rsidRDefault="001F78E8" w:rsidP="001F78E8">
      <w:pPr>
        <w:pStyle w:val="ConsPlusNonformat"/>
        <w:jc w:val="both"/>
        <w:rPr>
          <w:rFonts w:ascii="Times New Roman" w:hAnsi="Times New Roman" w:cs="Times New Roman"/>
          <w:sz w:val="28"/>
          <w:szCs w:val="28"/>
        </w:rPr>
      </w:pPr>
      <w:r>
        <w:rPr>
          <w:rFonts w:ascii="Times New Roman" w:hAnsi="Times New Roman" w:cs="Times New Roman"/>
          <w:sz w:val="28"/>
          <w:szCs w:val="28"/>
        </w:rPr>
        <w:t>Сторона 1:__________________________________________________________;</w:t>
      </w:r>
    </w:p>
    <w:p w:rsidR="001F78E8" w:rsidRPr="004920F8" w:rsidRDefault="001F78E8" w:rsidP="001F78E8">
      <w:pPr>
        <w:pStyle w:val="ConsPlusNonformat"/>
        <w:jc w:val="both"/>
        <w:rPr>
          <w:rFonts w:ascii="Times New Roman" w:hAnsi="Times New Roman" w:cs="Times New Roman"/>
          <w:sz w:val="16"/>
          <w:szCs w:val="28"/>
        </w:rPr>
      </w:pPr>
    </w:p>
    <w:p w:rsidR="001F78E8" w:rsidRDefault="001F78E8" w:rsidP="001F78E8">
      <w:pPr>
        <w:pStyle w:val="ConsPlusNonformat"/>
        <w:jc w:val="both"/>
        <w:rPr>
          <w:rFonts w:ascii="Times New Roman" w:hAnsi="Times New Roman" w:cs="Times New Roman"/>
          <w:sz w:val="28"/>
          <w:szCs w:val="28"/>
        </w:rPr>
      </w:pPr>
      <w:r>
        <w:rPr>
          <w:rFonts w:ascii="Times New Roman" w:hAnsi="Times New Roman" w:cs="Times New Roman"/>
          <w:sz w:val="28"/>
          <w:szCs w:val="28"/>
        </w:rPr>
        <w:t>Сторона 2:__________________________________________________________.</w:t>
      </w:r>
    </w:p>
    <w:p w:rsidR="001F78E8" w:rsidRPr="004920F8" w:rsidRDefault="001F78E8" w:rsidP="001F78E8">
      <w:pPr>
        <w:pStyle w:val="ConsPlusNonformat"/>
        <w:jc w:val="both"/>
        <w:rPr>
          <w:rFonts w:ascii="Times New Roman" w:hAnsi="Times New Roman" w:cs="Times New Roman"/>
          <w:sz w:val="16"/>
          <w:szCs w:val="28"/>
        </w:rPr>
      </w:pPr>
    </w:p>
    <w:p w:rsidR="001F78E8" w:rsidRPr="00855A64" w:rsidRDefault="001F78E8" w:rsidP="001F78E8">
      <w:pPr>
        <w:pStyle w:val="ConsPlusNonformat"/>
        <w:jc w:val="center"/>
        <w:rPr>
          <w:rFonts w:ascii="Times New Roman" w:hAnsi="Times New Roman" w:cs="Times New Roman"/>
          <w:sz w:val="28"/>
          <w:szCs w:val="28"/>
        </w:rPr>
      </w:pPr>
      <w:r>
        <w:rPr>
          <w:rFonts w:ascii="Times New Roman" w:hAnsi="Times New Roman" w:cs="Times New Roman"/>
          <w:sz w:val="28"/>
          <w:szCs w:val="28"/>
        </w:rPr>
        <w:t>Подписи сторон</w:t>
      </w:r>
      <w:r w:rsidRPr="00855A64">
        <w:rPr>
          <w:rFonts w:ascii="Times New Roman" w:hAnsi="Times New Roman" w:cs="Times New Roman"/>
          <w:sz w:val="28"/>
          <w:szCs w:val="28"/>
        </w:rPr>
        <w:t>:</w:t>
      </w:r>
    </w:p>
    <w:p w:rsidR="001F78E8" w:rsidRPr="004920F8" w:rsidRDefault="001F78E8" w:rsidP="001F78E8">
      <w:pPr>
        <w:pStyle w:val="ConsPlusNonformat"/>
        <w:jc w:val="both"/>
        <w:rPr>
          <w:rFonts w:ascii="Times New Roman" w:hAnsi="Times New Roman" w:cs="Times New Roman"/>
          <w:sz w:val="8"/>
          <w:szCs w:val="28"/>
        </w:rPr>
      </w:pPr>
    </w:p>
    <w:p w:rsidR="001F78E8" w:rsidRDefault="001F78E8" w:rsidP="001F78E8">
      <w:pPr>
        <w:pStyle w:val="ConsPlusNonformat"/>
        <w:jc w:val="both"/>
        <w:rPr>
          <w:rFonts w:ascii="Times New Roman" w:hAnsi="Times New Roman" w:cs="Times New Roman"/>
          <w:sz w:val="28"/>
          <w:szCs w:val="28"/>
        </w:rPr>
      </w:pPr>
      <w:r>
        <w:rPr>
          <w:rFonts w:ascii="Times New Roman" w:hAnsi="Times New Roman" w:cs="Times New Roman"/>
          <w:sz w:val="28"/>
          <w:szCs w:val="28"/>
        </w:rPr>
        <w:t>Сторона 1</w:t>
      </w:r>
      <w:r w:rsidRPr="00855A64">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Сторона 2</w:t>
      </w:r>
      <w:r w:rsidRPr="00855A64">
        <w:rPr>
          <w:rFonts w:ascii="Times New Roman" w:hAnsi="Times New Roman" w:cs="Times New Roman"/>
          <w:sz w:val="28"/>
          <w:szCs w:val="28"/>
        </w:rPr>
        <w:t>:</w:t>
      </w:r>
    </w:p>
    <w:p w:rsidR="001F78E8" w:rsidRPr="004920F8" w:rsidRDefault="001F78E8" w:rsidP="001F78E8">
      <w:pPr>
        <w:pStyle w:val="ConsPlusNonformat"/>
        <w:jc w:val="both"/>
        <w:rPr>
          <w:rFonts w:ascii="Times New Roman" w:hAnsi="Times New Roman" w:cs="Times New Roman"/>
          <w:sz w:val="2"/>
          <w:szCs w:val="28"/>
        </w:rPr>
      </w:pPr>
    </w:p>
    <w:p w:rsidR="001F78E8" w:rsidRPr="00855A64" w:rsidRDefault="001F78E8" w:rsidP="001F78E8">
      <w:pPr>
        <w:pStyle w:val="ConsPlusNonformat"/>
        <w:jc w:val="both"/>
        <w:rPr>
          <w:rFonts w:ascii="Times New Roman" w:hAnsi="Times New Roman" w:cs="Times New Roman"/>
          <w:sz w:val="28"/>
          <w:szCs w:val="28"/>
        </w:rPr>
      </w:pPr>
      <w:r w:rsidRPr="00855A64">
        <w:rPr>
          <w:rFonts w:ascii="Times New Roman" w:hAnsi="Times New Roman" w:cs="Times New Roman"/>
          <w:sz w:val="28"/>
          <w:szCs w:val="28"/>
        </w:rPr>
        <w:t>______________/______________          ______________/______________</w:t>
      </w:r>
    </w:p>
    <w:p w:rsidR="001F78E8" w:rsidRPr="00ED1395" w:rsidRDefault="001F78E8" w:rsidP="001F78E8">
      <w:pPr>
        <w:pStyle w:val="ConsPlusNonformat"/>
        <w:jc w:val="both"/>
        <w:rPr>
          <w:rFonts w:ascii="Times New Roman" w:hAnsi="Times New Roman" w:cs="Times New Roman"/>
        </w:rPr>
      </w:pPr>
      <w:r w:rsidRPr="00ED1395">
        <w:rPr>
          <w:rFonts w:ascii="Times New Roman" w:hAnsi="Times New Roman" w:cs="Times New Roman"/>
        </w:rPr>
        <w:t xml:space="preserve"> </w:t>
      </w:r>
      <w:r>
        <w:rPr>
          <w:rFonts w:ascii="Times New Roman" w:hAnsi="Times New Roman" w:cs="Times New Roman"/>
        </w:rPr>
        <w:t xml:space="preserve">           </w:t>
      </w:r>
      <w:r w:rsidRPr="00ED1395">
        <w:rPr>
          <w:rFonts w:ascii="Times New Roman" w:hAnsi="Times New Roman" w:cs="Times New Roman"/>
        </w:rPr>
        <w:t xml:space="preserve">  (ФИО)      </w:t>
      </w:r>
      <w:r>
        <w:rPr>
          <w:rFonts w:ascii="Times New Roman" w:hAnsi="Times New Roman" w:cs="Times New Roman"/>
        </w:rPr>
        <w:t xml:space="preserve">                       </w:t>
      </w:r>
      <w:r w:rsidRPr="00ED1395">
        <w:rPr>
          <w:rFonts w:ascii="Times New Roman" w:hAnsi="Times New Roman" w:cs="Times New Roman"/>
        </w:rPr>
        <w:t xml:space="preserve"> (подпись)           </w:t>
      </w:r>
      <w:r>
        <w:rPr>
          <w:rFonts w:ascii="Times New Roman" w:hAnsi="Times New Roman" w:cs="Times New Roman"/>
        </w:rPr>
        <w:t xml:space="preserve">                           </w:t>
      </w:r>
      <w:r w:rsidRPr="00ED1395">
        <w:rPr>
          <w:rFonts w:ascii="Times New Roman" w:hAnsi="Times New Roman" w:cs="Times New Roman"/>
        </w:rPr>
        <w:t xml:space="preserve">    (ФИО)    </w:t>
      </w:r>
      <w:r>
        <w:rPr>
          <w:rFonts w:ascii="Times New Roman" w:hAnsi="Times New Roman" w:cs="Times New Roman"/>
        </w:rPr>
        <w:t xml:space="preserve">                         </w:t>
      </w:r>
      <w:r w:rsidRPr="00ED1395">
        <w:rPr>
          <w:rFonts w:ascii="Times New Roman" w:hAnsi="Times New Roman" w:cs="Times New Roman"/>
        </w:rPr>
        <w:t xml:space="preserve">  (подпись)</w:t>
      </w:r>
    </w:p>
    <w:p w:rsidR="001F78E8" w:rsidRDefault="001F78E8" w:rsidP="001F78E8">
      <w:pPr>
        <w:pStyle w:val="ConsPlusNonformat"/>
        <w:jc w:val="both"/>
        <w:rPr>
          <w:rFonts w:ascii="Times New Roman" w:hAnsi="Times New Roman" w:cs="Times New Roman"/>
          <w:sz w:val="28"/>
          <w:szCs w:val="28"/>
        </w:rPr>
      </w:pPr>
    </w:p>
    <w:p w:rsidR="00832103" w:rsidRDefault="00832103" w:rsidP="00CE42F4">
      <w:pPr>
        <w:suppressAutoHyphens w:val="0"/>
        <w:autoSpaceDE w:val="0"/>
        <w:autoSpaceDN w:val="0"/>
        <w:adjustRightInd w:val="0"/>
        <w:jc w:val="both"/>
        <w:outlineLvl w:val="1"/>
        <w:rPr>
          <w:rFonts w:ascii="Arial" w:hAnsi="Arial"/>
          <w:b/>
          <w:sz w:val="24"/>
        </w:rPr>
      </w:pPr>
    </w:p>
    <w:sectPr w:rsidR="00832103" w:rsidSect="00F7506F">
      <w:footerReference w:type="default" r:id="rId14"/>
      <w:footerReference w:type="first" r:id="rId15"/>
      <w:footnotePr>
        <w:pos w:val="beneathText"/>
      </w:footnotePr>
      <w:pgSz w:w="11905" w:h="16837"/>
      <w:pgMar w:top="284" w:right="991" w:bottom="0"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DB1" w:rsidRDefault="00D31DB1">
      <w:r>
        <w:separator/>
      </w:r>
    </w:p>
  </w:endnote>
  <w:endnote w:type="continuationSeparator" w:id="0">
    <w:p w:rsidR="00D31DB1" w:rsidRDefault="00D31D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A11" w:rsidRDefault="008B4CC1">
    <w:pPr>
      <w:pStyle w:val="a9"/>
    </w:pPr>
    <w:r>
      <w:rPr>
        <w:vertAlign w:val="superscript"/>
      </w:rPr>
      <w:fldChar w:fldCharType="begin"/>
    </w:r>
    <w:r w:rsidR="009C7A11">
      <w:rPr>
        <w:vertAlign w:val="superscript"/>
      </w:rPr>
      <w:instrText xml:space="preserve"> FILENAME \p </w:instrText>
    </w:r>
    <w:r>
      <w:rPr>
        <w:vertAlign w:val="superscript"/>
      </w:rPr>
      <w:fldChar w:fldCharType="separate"/>
    </w:r>
    <w:r w:rsidR="00FC0E86">
      <w:rPr>
        <w:noProof/>
        <w:vertAlign w:val="superscript"/>
      </w:rPr>
      <w:t>D:\диск д\2023 год\Реклама\Извещение № 4_РК  - аукцион   - 15 декабря  2023 -7 щит., рк - 31.doc</w:t>
    </w:r>
    <w:r>
      <w:rPr>
        <w:vertAlign w:val="superscript"/>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A11" w:rsidRDefault="009C7A1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DB1" w:rsidRDefault="00D31DB1">
      <w:r>
        <w:separator/>
      </w:r>
    </w:p>
  </w:footnote>
  <w:footnote w:type="continuationSeparator" w:id="0">
    <w:p w:rsidR="00D31DB1" w:rsidRDefault="00D31D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1065"/>
        </w:tabs>
        <w:ind w:left="1065"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b/>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Times New Roman" w:hAnsi="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0C63EDD"/>
    <w:multiLevelType w:val="hybridMultilevel"/>
    <w:tmpl w:val="8FA8A5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7224F9"/>
    <w:multiLevelType w:val="hybridMultilevel"/>
    <w:tmpl w:val="408CA94C"/>
    <w:lvl w:ilvl="0" w:tplc="793EB53C">
      <w:start w:val="1"/>
      <w:numFmt w:val="decimal"/>
      <w:lvlText w:val="%1."/>
      <w:lvlJc w:val="left"/>
      <w:pPr>
        <w:tabs>
          <w:tab w:val="num" w:pos="1824"/>
        </w:tabs>
        <w:ind w:left="1824" w:hanging="1116"/>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4D186277"/>
    <w:multiLevelType w:val="multilevel"/>
    <w:tmpl w:val="7FD0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A216E8"/>
    <w:multiLevelType w:val="multilevel"/>
    <w:tmpl w:val="CF86C710"/>
    <w:lvl w:ilvl="0">
      <w:start w:val="3"/>
      <w:numFmt w:val="decimalZero"/>
      <w:lvlText w:val="%1."/>
      <w:lvlJc w:val="left"/>
      <w:pPr>
        <w:tabs>
          <w:tab w:val="num" w:pos="5664"/>
        </w:tabs>
        <w:ind w:left="5664" w:hanging="5664"/>
      </w:pPr>
      <w:rPr>
        <w:rFonts w:hint="default"/>
      </w:rPr>
    </w:lvl>
    <w:lvl w:ilvl="1">
      <w:start w:val="11"/>
      <w:numFmt w:val="decimal"/>
      <w:lvlText w:val="%1.%2."/>
      <w:lvlJc w:val="left"/>
      <w:pPr>
        <w:tabs>
          <w:tab w:val="num" w:pos="6018"/>
        </w:tabs>
        <w:ind w:left="6018" w:hanging="5664"/>
      </w:pPr>
      <w:rPr>
        <w:rFonts w:hint="default"/>
      </w:rPr>
    </w:lvl>
    <w:lvl w:ilvl="2">
      <w:start w:val="2016"/>
      <w:numFmt w:val="decimal"/>
      <w:lvlText w:val="%1.%2.%3."/>
      <w:lvlJc w:val="left"/>
      <w:pPr>
        <w:tabs>
          <w:tab w:val="num" w:pos="6372"/>
        </w:tabs>
        <w:ind w:left="6372" w:hanging="5664"/>
      </w:pPr>
      <w:rPr>
        <w:rFonts w:hint="default"/>
      </w:rPr>
    </w:lvl>
    <w:lvl w:ilvl="3">
      <w:start w:val="1"/>
      <w:numFmt w:val="decimal"/>
      <w:lvlText w:val="%1.%2.%3.%4."/>
      <w:lvlJc w:val="left"/>
      <w:pPr>
        <w:tabs>
          <w:tab w:val="num" w:pos="6726"/>
        </w:tabs>
        <w:ind w:left="6726" w:hanging="5664"/>
      </w:pPr>
      <w:rPr>
        <w:rFonts w:hint="default"/>
      </w:rPr>
    </w:lvl>
    <w:lvl w:ilvl="4">
      <w:start w:val="1"/>
      <w:numFmt w:val="decimal"/>
      <w:lvlText w:val="%1.%2.%3.%4.%5."/>
      <w:lvlJc w:val="left"/>
      <w:pPr>
        <w:tabs>
          <w:tab w:val="num" w:pos="7080"/>
        </w:tabs>
        <w:ind w:left="7080" w:hanging="5664"/>
      </w:pPr>
      <w:rPr>
        <w:rFonts w:hint="default"/>
      </w:rPr>
    </w:lvl>
    <w:lvl w:ilvl="5">
      <w:start w:val="1"/>
      <w:numFmt w:val="decimal"/>
      <w:lvlText w:val="%1.%2.%3.%4.%5.%6."/>
      <w:lvlJc w:val="left"/>
      <w:pPr>
        <w:tabs>
          <w:tab w:val="num" w:pos="7434"/>
        </w:tabs>
        <w:ind w:left="7434" w:hanging="5664"/>
      </w:pPr>
      <w:rPr>
        <w:rFonts w:hint="default"/>
      </w:rPr>
    </w:lvl>
    <w:lvl w:ilvl="6">
      <w:start w:val="1"/>
      <w:numFmt w:val="decimal"/>
      <w:lvlText w:val="%1.%2.%3.%4.%5.%6.%7."/>
      <w:lvlJc w:val="left"/>
      <w:pPr>
        <w:tabs>
          <w:tab w:val="num" w:pos="7788"/>
        </w:tabs>
        <w:ind w:left="7788" w:hanging="5664"/>
      </w:pPr>
      <w:rPr>
        <w:rFonts w:hint="default"/>
      </w:rPr>
    </w:lvl>
    <w:lvl w:ilvl="7">
      <w:start w:val="1"/>
      <w:numFmt w:val="decimal"/>
      <w:lvlText w:val="%1.%2.%3.%4.%5.%6.%7.%8."/>
      <w:lvlJc w:val="left"/>
      <w:pPr>
        <w:tabs>
          <w:tab w:val="num" w:pos="8142"/>
        </w:tabs>
        <w:ind w:left="8142" w:hanging="5664"/>
      </w:pPr>
      <w:rPr>
        <w:rFonts w:hint="default"/>
      </w:rPr>
    </w:lvl>
    <w:lvl w:ilvl="8">
      <w:start w:val="1"/>
      <w:numFmt w:val="decimal"/>
      <w:lvlText w:val="%1.%2.%3.%4.%5.%6.%7.%8.%9."/>
      <w:lvlJc w:val="left"/>
      <w:pPr>
        <w:tabs>
          <w:tab w:val="num" w:pos="8496"/>
        </w:tabs>
        <w:ind w:left="8496" w:hanging="5664"/>
      </w:pPr>
      <w:rPr>
        <w:rFonts w:hint="default"/>
      </w:rPr>
    </w:lvl>
  </w:abstractNum>
  <w:abstractNum w:abstractNumId="8">
    <w:nsid w:val="6C473D70"/>
    <w:multiLevelType w:val="hybridMultilevel"/>
    <w:tmpl w:val="EC4E2E5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8"/>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2B28E7"/>
    <w:rsid w:val="0000085C"/>
    <w:rsid w:val="00000F8D"/>
    <w:rsid w:val="00001B8C"/>
    <w:rsid w:val="00003BBC"/>
    <w:rsid w:val="0000462E"/>
    <w:rsid w:val="000059D7"/>
    <w:rsid w:val="00006F6E"/>
    <w:rsid w:val="000071C7"/>
    <w:rsid w:val="0000739E"/>
    <w:rsid w:val="00010137"/>
    <w:rsid w:val="000103F0"/>
    <w:rsid w:val="00011BCF"/>
    <w:rsid w:val="00012289"/>
    <w:rsid w:val="00012B07"/>
    <w:rsid w:val="00015787"/>
    <w:rsid w:val="000162B8"/>
    <w:rsid w:val="000168CB"/>
    <w:rsid w:val="0002134A"/>
    <w:rsid w:val="00021371"/>
    <w:rsid w:val="00021863"/>
    <w:rsid w:val="00021D95"/>
    <w:rsid w:val="000233F2"/>
    <w:rsid w:val="000239D9"/>
    <w:rsid w:val="000244E9"/>
    <w:rsid w:val="0002453B"/>
    <w:rsid w:val="00025BF0"/>
    <w:rsid w:val="00026EA8"/>
    <w:rsid w:val="00030074"/>
    <w:rsid w:val="0003156F"/>
    <w:rsid w:val="00031594"/>
    <w:rsid w:val="0003318B"/>
    <w:rsid w:val="00036570"/>
    <w:rsid w:val="00040199"/>
    <w:rsid w:val="00040F3D"/>
    <w:rsid w:val="000438E0"/>
    <w:rsid w:val="00043F6E"/>
    <w:rsid w:val="00044A3B"/>
    <w:rsid w:val="0004611D"/>
    <w:rsid w:val="0005094A"/>
    <w:rsid w:val="00053384"/>
    <w:rsid w:val="00054281"/>
    <w:rsid w:val="00057470"/>
    <w:rsid w:val="000605D6"/>
    <w:rsid w:val="00061040"/>
    <w:rsid w:val="000617AD"/>
    <w:rsid w:val="00062D7F"/>
    <w:rsid w:val="00063008"/>
    <w:rsid w:val="00063D44"/>
    <w:rsid w:val="00065346"/>
    <w:rsid w:val="00065B49"/>
    <w:rsid w:val="0006615D"/>
    <w:rsid w:val="000673E6"/>
    <w:rsid w:val="0006779A"/>
    <w:rsid w:val="00070FBA"/>
    <w:rsid w:val="00071592"/>
    <w:rsid w:val="00071DE5"/>
    <w:rsid w:val="00073590"/>
    <w:rsid w:val="0007506E"/>
    <w:rsid w:val="000772EF"/>
    <w:rsid w:val="00077311"/>
    <w:rsid w:val="00080055"/>
    <w:rsid w:val="00081917"/>
    <w:rsid w:val="0008260F"/>
    <w:rsid w:val="00086F86"/>
    <w:rsid w:val="00087088"/>
    <w:rsid w:val="0008764A"/>
    <w:rsid w:val="00087D0B"/>
    <w:rsid w:val="00090767"/>
    <w:rsid w:val="000909AE"/>
    <w:rsid w:val="00090F8E"/>
    <w:rsid w:val="00092D23"/>
    <w:rsid w:val="00093170"/>
    <w:rsid w:val="00093B75"/>
    <w:rsid w:val="0009735A"/>
    <w:rsid w:val="00097C16"/>
    <w:rsid w:val="00097F59"/>
    <w:rsid w:val="000A0324"/>
    <w:rsid w:val="000A0771"/>
    <w:rsid w:val="000A129B"/>
    <w:rsid w:val="000A1531"/>
    <w:rsid w:val="000A33A8"/>
    <w:rsid w:val="000A54D7"/>
    <w:rsid w:val="000A562A"/>
    <w:rsid w:val="000B05BA"/>
    <w:rsid w:val="000B0C71"/>
    <w:rsid w:val="000B269D"/>
    <w:rsid w:val="000B2D06"/>
    <w:rsid w:val="000B3EB7"/>
    <w:rsid w:val="000B538B"/>
    <w:rsid w:val="000B65A0"/>
    <w:rsid w:val="000B74F6"/>
    <w:rsid w:val="000B7F47"/>
    <w:rsid w:val="000C28BC"/>
    <w:rsid w:val="000C3A42"/>
    <w:rsid w:val="000C5F09"/>
    <w:rsid w:val="000C78DD"/>
    <w:rsid w:val="000C79E3"/>
    <w:rsid w:val="000D0313"/>
    <w:rsid w:val="000D11B8"/>
    <w:rsid w:val="000D17B6"/>
    <w:rsid w:val="000D2863"/>
    <w:rsid w:val="000D2CD0"/>
    <w:rsid w:val="000D311D"/>
    <w:rsid w:val="000D4284"/>
    <w:rsid w:val="000D5733"/>
    <w:rsid w:val="000D608B"/>
    <w:rsid w:val="000E06C1"/>
    <w:rsid w:val="000E30B9"/>
    <w:rsid w:val="000E3976"/>
    <w:rsid w:val="000E68A8"/>
    <w:rsid w:val="000E7D27"/>
    <w:rsid w:val="000F0615"/>
    <w:rsid w:val="000F4310"/>
    <w:rsid w:val="000F57F0"/>
    <w:rsid w:val="000F6BCC"/>
    <w:rsid w:val="00100612"/>
    <w:rsid w:val="00100FAB"/>
    <w:rsid w:val="001017ED"/>
    <w:rsid w:val="001052AB"/>
    <w:rsid w:val="001060B8"/>
    <w:rsid w:val="00106146"/>
    <w:rsid w:val="00107E93"/>
    <w:rsid w:val="00110BFA"/>
    <w:rsid w:val="00111595"/>
    <w:rsid w:val="00111C43"/>
    <w:rsid w:val="00112D2F"/>
    <w:rsid w:val="00116343"/>
    <w:rsid w:val="00116D88"/>
    <w:rsid w:val="00120506"/>
    <w:rsid w:val="00121EFC"/>
    <w:rsid w:val="00123560"/>
    <w:rsid w:val="001237E6"/>
    <w:rsid w:val="00123B80"/>
    <w:rsid w:val="00123BC9"/>
    <w:rsid w:val="00124665"/>
    <w:rsid w:val="0012486E"/>
    <w:rsid w:val="00124FFE"/>
    <w:rsid w:val="00125CA1"/>
    <w:rsid w:val="0013033C"/>
    <w:rsid w:val="001314C6"/>
    <w:rsid w:val="00132F5A"/>
    <w:rsid w:val="00134252"/>
    <w:rsid w:val="001359E6"/>
    <w:rsid w:val="001368F8"/>
    <w:rsid w:val="0013690D"/>
    <w:rsid w:val="00137562"/>
    <w:rsid w:val="0013770A"/>
    <w:rsid w:val="00140C86"/>
    <w:rsid w:val="00140E49"/>
    <w:rsid w:val="0014162E"/>
    <w:rsid w:val="00141D7E"/>
    <w:rsid w:val="0014228A"/>
    <w:rsid w:val="0014280C"/>
    <w:rsid w:val="00142947"/>
    <w:rsid w:val="00143977"/>
    <w:rsid w:val="001447F8"/>
    <w:rsid w:val="00145D84"/>
    <w:rsid w:val="001469D6"/>
    <w:rsid w:val="00146D8D"/>
    <w:rsid w:val="001500F3"/>
    <w:rsid w:val="00150775"/>
    <w:rsid w:val="001507EB"/>
    <w:rsid w:val="00150F12"/>
    <w:rsid w:val="00151264"/>
    <w:rsid w:val="00151908"/>
    <w:rsid w:val="00152141"/>
    <w:rsid w:val="00152662"/>
    <w:rsid w:val="001531D2"/>
    <w:rsid w:val="00153C0E"/>
    <w:rsid w:val="00155947"/>
    <w:rsid w:val="00155A6E"/>
    <w:rsid w:val="0016035B"/>
    <w:rsid w:val="00161742"/>
    <w:rsid w:val="001617BB"/>
    <w:rsid w:val="00162B98"/>
    <w:rsid w:val="001630DC"/>
    <w:rsid w:val="0016395C"/>
    <w:rsid w:val="00163A15"/>
    <w:rsid w:val="00163F19"/>
    <w:rsid w:val="00164AA2"/>
    <w:rsid w:val="00164BB1"/>
    <w:rsid w:val="00165238"/>
    <w:rsid w:val="001652DD"/>
    <w:rsid w:val="001653D3"/>
    <w:rsid w:val="0016612C"/>
    <w:rsid w:val="00166B05"/>
    <w:rsid w:val="001679E3"/>
    <w:rsid w:val="00170059"/>
    <w:rsid w:val="001703DA"/>
    <w:rsid w:val="00170A02"/>
    <w:rsid w:val="001715BC"/>
    <w:rsid w:val="00171C90"/>
    <w:rsid w:val="001736DF"/>
    <w:rsid w:val="00173850"/>
    <w:rsid w:val="00174738"/>
    <w:rsid w:val="0017475A"/>
    <w:rsid w:val="00177DB5"/>
    <w:rsid w:val="001801A4"/>
    <w:rsid w:val="001812B6"/>
    <w:rsid w:val="00182DEB"/>
    <w:rsid w:val="00182FC4"/>
    <w:rsid w:val="0018373E"/>
    <w:rsid w:val="001837C6"/>
    <w:rsid w:val="00183C9B"/>
    <w:rsid w:val="00186194"/>
    <w:rsid w:val="00191743"/>
    <w:rsid w:val="001919E8"/>
    <w:rsid w:val="00192138"/>
    <w:rsid w:val="00192C33"/>
    <w:rsid w:val="001940A6"/>
    <w:rsid w:val="00196C26"/>
    <w:rsid w:val="001970AB"/>
    <w:rsid w:val="001A089B"/>
    <w:rsid w:val="001A4AC4"/>
    <w:rsid w:val="001A4D37"/>
    <w:rsid w:val="001A5187"/>
    <w:rsid w:val="001A7B2E"/>
    <w:rsid w:val="001B1C78"/>
    <w:rsid w:val="001B22F9"/>
    <w:rsid w:val="001B47B2"/>
    <w:rsid w:val="001B56B1"/>
    <w:rsid w:val="001B6EF7"/>
    <w:rsid w:val="001B74B1"/>
    <w:rsid w:val="001C0BC3"/>
    <w:rsid w:val="001C0C2B"/>
    <w:rsid w:val="001C18F3"/>
    <w:rsid w:val="001C35CD"/>
    <w:rsid w:val="001C402B"/>
    <w:rsid w:val="001C6C1C"/>
    <w:rsid w:val="001C6F0F"/>
    <w:rsid w:val="001C7145"/>
    <w:rsid w:val="001C7A3D"/>
    <w:rsid w:val="001D0282"/>
    <w:rsid w:val="001D1731"/>
    <w:rsid w:val="001D2E7E"/>
    <w:rsid w:val="001D3C13"/>
    <w:rsid w:val="001D44B7"/>
    <w:rsid w:val="001D5234"/>
    <w:rsid w:val="001E0071"/>
    <w:rsid w:val="001E09A4"/>
    <w:rsid w:val="001E0A4D"/>
    <w:rsid w:val="001E12DD"/>
    <w:rsid w:val="001E187E"/>
    <w:rsid w:val="001E310A"/>
    <w:rsid w:val="001E443A"/>
    <w:rsid w:val="001E44C9"/>
    <w:rsid w:val="001E472E"/>
    <w:rsid w:val="001E50FE"/>
    <w:rsid w:val="001E544D"/>
    <w:rsid w:val="001E551C"/>
    <w:rsid w:val="001E5652"/>
    <w:rsid w:val="001E5756"/>
    <w:rsid w:val="001E6138"/>
    <w:rsid w:val="001E714C"/>
    <w:rsid w:val="001E7C18"/>
    <w:rsid w:val="001F5392"/>
    <w:rsid w:val="001F6001"/>
    <w:rsid w:val="001F62CE"/>
    <w:rsid w:val="001F66AE"/>
    <w:rsid w:val="001F671A"/>
    <w:rsid w:val="001F7098"/>
    <w:rsid w:val="001F7339"/>
    <w:rsid w:val="001F78E8"/>
    <w:rsid w:val="001F7A4D"/>
    <w:rsid w:val="001F7D87"/>
    <w:rsid w:val="001F7F12"/>
    <w:rsid w:val="00200137"/>
    <w:rsid w:val="0020019F"/>
    <w:rsid w:val="002004C6"/>
    <w:rsid w:val="00200718"/>
    <w:rsid w:val="00200BC9"/>
    <w:rsid w:val="00201966"/>
    <w:rsid w:val="00203135"/>
    <w:rsid w:val="0020377A"/>
    <w:rsid w:val="00204BD4"/>
    <w:rsid w:val="0020679E"/>
    <w:rsid w:val="00207214"/>
    <w:rsid w:val="00207DE3"/>
    <w:rsid w:val="00210A76"/>
    <w:rsid w:val="00213185"/>
    <w:rsid w:val="00214725"/>
    <w:rsid w:val="00215AE7"/>
    <w:rsid w:val="002172C5"/>
    <w:rsid w:val="00217735"/>
    <w:rsid w:val="0022047F"/>
    <w:rsid w:val="00220D87"/>
    <w:rsid w:val="00221624"/>
    <w:rsid w:val="00221BCE"/>
    <w:rsid w:val="00221C9A"/>
    <w:rsid w:val="0022228E"/>
    <w:rsid w:val="002227F4"/>
    <w:rsid w:val="00223162"/>
    <w:rsid w:val="002240AF"/>
    <w:rsid w:val="0022543A"/>
    <w:rsid w:val="00225F99"/>
    <w:rsid w:val="0022690E"/>
    <w:rsid w:val="00227A13"/>
    <w:rsid w:val="002309ED"/>
    <w:rsid w:val="00232E6D"/>
    <w:rsid w:val="00233695"/>
    <w:rsid w:val="002339DD"/>
    <w:rsid w:val="002355BD"/>
    <w:rsid w:val="00235A52"/>
    <w:rsid w:val="002369A0"/>
    <w:rsid w:val="00237EE0"/>
    <w:rsid w:val="00240179"/>
    <w:rsid w:val="0024070F"/>
    <w:rsid w:val="00241C78"/>
    <w:rsid w:val="00244574"/>
    <w:rsid w:val="00244A17"/>
    <w:rsid w:val="00245256"/>
    <w:rsid w:val="00245E60"/>
    <w:rsid w:val="002465ED"/>
    <w:rsid w:val="0024761B"/>
    <w:rsid w:val="00250097"/>
    <w:rsid w:val="002500DD"/>
    <w:rsid w:val="00252468"/>
    <w:rsid w:val="00255417"/>
    <w:rsid w:val="002555EE"/>
    <w:rsid w:val="00255EC6"/>
    <w:rsid w:val="002569C0"/>
    <w:rsid w:val="00256D93"/>
    <w:rsid w:val="002575BD"/>
    <w:rsid w:val="00257951"/>
    <w:rsid w:val="002608AC"/>
    <w:rsid w:val="00264A7B"/>
    <w:rsid w:val="00265561"/>
    <w:rsid w:val="00267686"/>
    <w:rsid w:val="00267985"/>
    <w:rsid w:val="002708C9"/>
    <w:rsid w:val="00270DD7"/>
    <w:rsid w:val="00271912"/>
    <w:rsid w:val="00271A2E"/>
    <w:rsid w:val="00271D46"/>
    <w:rsid w:val="002731D1"/>
    <w:rsid w:val="002737E5"/>
    <w:rsid w:val="0027395F"/>
    <w:rsid w:val="0027396B"/>
    <w:rsid w:val="00274B2D"/>
    <w:rsid w:val="0027584A"/>
    <w:rsid w:val="0027676C"/>
    <w:rsid w:val="002769EC"/>
    <w:rsid w:val="00282753"/>
    <w:rsid w:val="00282B33"/>
    <w:rsid w:val="0028450B"/>
    <w:rsid w:val="002862B2"/>
    <w:rsid w:val="002866EC"/>
    <w:rsid w:val="00291136"/>
    <w:rsid w:val="00293993"/>
    <w:rsid w:val="00294F10"/>
    <w:rsid w:val="002953DE"/>
    <w:rsid w:val="002954E5"/>
    <w:rsid w:val="00295C24"/>
    <w:rsid w:val="002974EC"/>
    <w:rsid w:val="002A0CC7"/>
    <w:rsid w:val="002A1B02"/>
    <w:rsid w:val="002A3E80"/>
    <w:rsid w:val="002A4E46"/>
    <w:rsid w:val="002A693D"/>
    <w:rsid w:val="002A73B9"/>
    <w:rsid w:val="002B1927"/>
    <w:rsid w:val="002B26F9"/>
    <w:rsid w:val="002B28E7"/>
    <w:rsid w:val="002B2D38"/>
    <w:rsid w:val="002B32B6"/>
    <w:rsid w:val="002B344A"/>
    <w:rsid w:val="002B4906"/>
    <w:rsid w:val="002B5477"/>
    <w:rsid w:val="002B5AD7"/>
    <w:rsid w:val="002B5CD5"/>
    <w:rsid w:val="002B6E7C"/>
    <w:rsid w:val="002B7107"/>
    <w:rsid w:val="002C0541"/>
    <w:rsid w:val="002C0DA9"/>
    <w:rsid w:val="002C0FB9"/>
    <w:rsid w:val="002C1F09"/>
    <w:rsid w:val="002C2DDD"/>
    <w:rsid w:val="002C63BA"/>
    <w:rsid w:val="002C7074"/>
    <w:rsid w:val="002D0E03"/>
    <w:rsid w:val="002D146D"/>
    <w:rsid w:val="002D1734"/>
    <w:rsid w:val="002D17C5"/>
    <w:rsid w:val="002D2556"/>
    <w:rsid w:val="002D3B57"/>
    <w:rsid w:val="002D7132"/>
    <w:rsid w:val="002D751D"/>
    <w:rsid w:val="002E023F"/>
    <w:rsid w:val="002E0802"/>
    <w:rsid w:val="002E0861"/>
    <w:rsid w:val="002E196D"/>
    <w:rsid w:val="002E3C25"/>
    <w:rsid w:val="002E3C96"/>
    <w:rsid w:val="002E443C"/>
    <w:rsid w:val="002E7BF7"/>
    <w:rsid w:val="002F1A8E"/>
    <w:rsid w:val="002F2958"/>
    <w:rsid w:val="002F3D42"/>
    <w:rsid w:val="002F5AAF"/>
    <w:rsid w:val="002F6137"/>
    <w:rsid w:val="002F6E0F"/>
    <w:rsid w:val="002F71ED"/>
    <w:rsid w:val="002F7276"/>
    <w:rsid w:val="002F799C"/>
    <w:rsid w:val="003019D8"/>
    <w:rsid w:val="00302E7C"/>
    <w:rsid w:val="00303D03"/>
    <w:rsid w:val="00304F64"/>
    <w:rsid w:val="00305DC1"/>
    <w:rsid w:val="00306067"/>
    <w:rsid w:val="00307F12"/>
    <w:rsid w:val="0031116B"/>
    <w:rsid w:val="00311815"/>
    <w:rsid w:val="003136E0"/>
    <w:rsid w:val="003146B0"/>
    <w:rsid w:val="00315443"/>
    <w:rsid w:val="00316376"/>
    <w:rsid w:val="0031649B"/>
    <w:rsid w:val="003169B8"/>
    <w:rsid w:val="00321035"/>
    <w:rsid w:val="00321906"/>
    <w:rsid w:val="00321F73"/>
    <w:rsid w:val="0032280D"/>
    <w:rsid w:val="0032315C"/>
    <w:rsid w:val="0032324A"/>
    <w:rsid w:val="00324694"/>
    <w:rsid w:val="00326EF0"/>
    <w:rsid w:val="0033110E"/>
    <w:rsid w:val="00331F5A"/>
    <w:rsid w:val="00332884"/>
    <w:rsid w:val="003329C7"/>
    <w:rsid w:val="0033309F"/>
    <w:rsid w:val="00335B06"/>
    <w:rsid w:val="0033687A"/>
    <w:rsid w:val="00341022"/>
    <w:rsid w:val="00343E38"/>
    <w:rsid w:val="003449E2"/>
    <w:rsid w:val="00344F0A"/>
    <w:rsid w:val="00345657"/>
    <w:rsid w:val="00345F55"/>
    <w:rsid w:val="003467C5"/>
    <w:rsid w:val="00347090"/>
    <w:rsid w:val="00347E3C"/>
    <w:rsid w:val="003514B2"/>
    <w:rsid w:val="00352A9D"/>
    <w:rsid w:val="00354A7C"/>
    <w:rsid w:val="00355B77"/>
    <w:rsid w:val="0036002D"/>
    <w:rsid w:val="00361CA3"/>
    <w:rsid w:val="003620F7"/>
    <w:rsid w:val="00364963"/>
    <w:rsid w:val="00365114"/>
    <w:rsid w:val="0036519E"/>
    <w:rsid w:val="00365532"/>
    <w:rsid w:val="00365785"/>
    <w:rsid w:val="00365A4E"/>
    <w:rsid w:val="0036662A"/>
    <w:rsid w:val="00367366"/>
    <w:rsid w:val="00367E99"/>
    <w:rsid w:val="0037061F"/>
    <w:rsid w:val="003737FC"/>
    <w:rsid w:val="00373909"/>
    <w:rsid w:val="00374326"/>
    <w:rsid w:val="00374B78"/>
    <w:rsid w:val="00377E25"/>
    <w:rsid w:val="00377EBD"/>
    <w:rsid w:val="00380AC0"/>
    <w:rsid w:val="003816AF"/>
    <w:rsid w:val="0038292F"/>
    <w:rsid w:val="0038295C"/>
    <w:rsid w:val="00382E71"/>
    <w:rsid w:val="003832A5"/>
    <w:rsid w:val="00384224"/>
    <w:rsid w:val="003854B9"/>
    <w:rsid w:val="00385D3B"/>
    <w:rsid w:val="0038682F"/>
    <w:rsid w:val="00387535"/>
    <w:rsid w:val="00387594"/>
    <w:rsid w:val="00391F90"/>
    <w:rsid w:val="0039244D"/>
    <w:rsid w:val="0039383B"/>
    <w:rsid w:val="003954F5"/>
    <w:rsid w:val="003967E8"/>
    <w:rsid w:val="003A0601"/>
    <w:rsid w:val="003A0B28"/>
    <w:rsid w:val="003A2027"/>
    <w:rsid w:val="003A4B37"/>
    <w:rsid w:val="003A5F83"/>
    <w:rsid w:val="003A6E38"/>
    <w:rsid w:val="003B0E0E"/>
    <w:rsid w:val="003B1D19"/>
    <w:rsid w:val="003B218A"/>
    <w:rsid w:val="003B2CBF"/>
    <w:rsid w:val="003B3590"/>
    <w:rsid w:val="003B3719"/>
    <w:rsid w:val="003B39CF"/>
    <w:rsid w:val="003B3E43"/>
    <w:rsid w:val="003B51A9"/>
    <w:rsid w:val="003B6441"/>
    <w:rsid w:val="003B667A"/>
    <w:rsid w:val="003B6E40"/>
    <w:rsid w:val="003C0ECB"/>
    <w:rsid w:val="003C37F4"/>
    <w:rsid w:val="003C529B"/>
    <w:rsid w:val="003C607D"/>
    <w:rsid w:val="003C6AF2"/>
    <w:rsid w:val="003C71DB"/>
    <w:rsid w:val="003C7C0D"/>
    <w:rsid w:val="003D053B"/>
    <w:rsid w:val="003D0BDF"/>
    <w:rsid w:val="003D15C9"/>
    <w:rsid w:val="003D1926"/>
    <w:rsid w:val="003D1B36"/>
    <w:rsid w:val="003D1C46"/>
    <w:rsid w:val="003D2801"/>
    <w:rsid w:val="003D42C9"/>
    <w:rsid w:val="003D4490"/>
    <w:rsid w:val="003D4D40"/>
    <w:rsid w:val="003D5340"/>
    <w:rsid w:val="003D7864"/>
    <w:rsid w:val="003D7A2B"/>
    <w:rsid w:val="003E11A6"/>
    <w:rsid w:val="003E18C6"/>
    <w:rsid w:val="003E2092"/>
    <w:rsid w:val="003E22ED"/>
    <w:rsid w:val="003E3286"/>
    <w:rsid w:val="003E3313"/>
    <w:rsid w:val="003E4CA2"/>
    <w:rsid w:val="003E560C"/>
    <w:rsid w:val="003E6F5D"/>
    <w:rsid w:val="003E730E"/>
    <w:rsid w:val="003E79DA"/>
    <w:rsid w:val="003F056E"/>
    <w:rsid w:val="003F0DA3"/>
    <w:rsid w:val="003F5C65"/>
    <w:rsid w:val="003F72A8"/>
    <w:rsid w:val="003F79A5"/>
    <w:rsid w:val="00402B41"/>
    <w:rsid w:val="004037A7"/>
    <w:rsid w:val="00404931"/>
    <w:rsid w:val="00404F1E"/>
    <w:rsid w:val="00405068"/>
    <w:rsid w:val="00405463"/>
    <w:rsid w:val="00405DA7"/>
    <w:rsid w:val="00407DDF"/>
    <w:rsid w:val="00413374"/>
    <w:rsid w:val="0041339D"/>
    <w:rsid w:val="00415709"/>
    <w:rsid w:val="00415B6C"/>
    <w:rsid w:val="00416D0C"/>
    <w:rsid w:val="00417703"/>
    <w:rsid w:val="00417D7F"/>
    <w:rsid w:val="004210C3"/>
    <w:rsid w:val="00421F3B"/>
    <w:rsid w:val="00422625"/>
    <w:rsid w:val="0042320C"/>
    <w:rsid w:val="004233E0"/>
    <w:rsid w:val="0042598C"/>
    <w:rsid w:val="00426906"/>
    <w:rsid w:val="00427918"/>
    <w:rsid w:val="00430BB5"/>
    <w:rsid w:val="0043111B"/>
    <w:rsid w:val="00431642"/>
    <w:rsid w:val="00431DF8"/>
    <w:rsid w:val="00431F93"/>
    <w:rsid w:val="00432C2F"/>
    <w:rsid w:val="00433470"/>
    <w:rsid w:val="0043499F"/>
    <w:rsid w:val="00434C4E"/>
    <w:rsid w:val="00435B2A"/>
    <w:rsid w:val="00436686"/>
    <w:rsid w:val="00436EBD"/>
    <w:rsid w:val="0043732F"/>
    <w:rsid w:val="00437940"/>
    <w:rsid w:val="00440F98"/>
    <w:rsid w:val="0044111C"/>
    <w:rsid w:val="0044252D"/>
    <w:rsid w:val="00442632"/>
    <w:rsid w:val="0044327B"/>
    <w:rsid w:val="00443D35"/>
    <w:rsid w:val="004441DB"/>
    <w:rsid w:val="004446B2"/>
    <w:rsid w:val="00444826"/>
    <w:rsid w:val="00444D1E"/>
    <w:rsid w:val="00446840"/>
    <w:rsid w:val="00446A5F"/>
    <w:rsid w:val="00447AF8"/>
    <w:rsid w:val="00447D96"/>
    <w:rsid w:val="004527F5"/>
    <w:rsid w:val="00452E35"/>
    <w:rsid w:val="00454A98"/>
    <w:rsid w:val="00455E9E"/>
    <w:rsid w:val="00455FA8"/>
    <w:rsid w:val="00456910"/>
    <w:rsid w:val="004578E3"/>
    <w:rsid w:val="0046064C"/>
    <w:rsid w:val="00461569"/>
    <w:rsid w:val="00461A2F"/>
    <w:rsid w:val="00462AB3"/>
    <w:rsid w:val="00463CC5"/>
    <w:rsid w:val="004654A2"/>
    <w:rsid w:val="00467DD0"/>
    <w:rsid w:val="00471732"/>
    <w:rsid w:val="004733C6"/>
    <w:rsid w:val="00473DB8"/>
    <w:rsid w:val="00474061"/>
    <w:rsid w:val="00475301"/>
    <w:rsid w:val="0047564F"/>
    <w:rsid w:val="00475984"/>
    <w:rsid w:val="00475E95"/>
    <w:rsid w:val="004768C4"/>
    <w:rsid w:val="00477379"/>
    <w:rsid w:val="00482629"/>
    <w:rsid w:val="00483013"/>
    <w:rsid w:val="00484462"/>
    <w:rsid w:val="004844BF"/>
    <w:rsid w:val="004862A7"/>
    <w:rsid w:val="004866FF"/>
    <w:rsid w:val="004872E1"/>
    <w:rsid w:val="00490F9C"/>
    <w:rsid w:val="00493231"/>
    <w:rsid w:val="0049394F"/>
    <w:rsid w:val="00493BB4"/>
    <w:rsid w:val="00494D17"/>
    <w:rsid w:val="004962E0"/>
    <w:rsid w:val="00497B47"/>
    <w:rsid w:val="004A1476"/>
    <w:rsid w:val="004A1EC8"/>
    <w:rsid w:val="004A2087"/>
    <w:rsid w:val="004A2831"/>
    <w:rsid w:val="004A4FB8"/>
    <w:rsid w:val="004A5F19"/>
    <w:rsid w:val="004A621F"/>
    <w:rsid w:val="004A62FE"/>
    <w:rsid w:val="004A677D"/>
    <w:rsid w:val="004A7389"/>
    <w:rsid w:val="004B113B"/>
    <w:rsid w:val="004B1656"/>
    <w:rsid w:val="004B2A65"/>
    <w:rsid w:val="004B479C"/>
    <w:rsid w:val="004B650A"/>
    <w:rsid w:val="004B6740"/>
    <w:rsid w:val="004B761C"/>
    <w:rsid w:val="004B7789"/>
    <w:rsid w:val="004C122E"/>
    <w:rsid w:val="004C183A"/>
    <w:rsid w:val="004C1ED6"/>
    <w:rsid w:val="004C3208"/>
    <w:rsid w:val="004C33D7"/>
    <w:rsid w:val="004C4307"/>
    <w:rsid w:val="004C53B2"/>
    <w:rsid w:val="004C55A1"/>
    <w:rsid w:val="004C5A3C"/>
    <w:rsid w:val="004C7E9E"/>
    <w:rsid w:val="004D11ED"/>
    <w:rsid w:val="004D1E06"/>
    <w:rsid w:val="004D1E7A"/>
    <w:rsid w:val="004D38E6"/>
    <w:rsid w:val="004D3E68"/>
    <w:rsid w:val="004D44F3"/>
    <w:rsid w:val="004D7C28"/>
    <w:rsid w:val="004D7E39"/>
    <w:rsid w:val="004E0882"/>
    <w:rsid w:val="004E1093"/>
    <w:rsid w:val="004E1FCC"/>
    <w:rsid w:val="004E302F"/>
    <w:rsid w:val="004E387D"/>
    <w:rsid w:val="004E475F"/>
    <w:rsid w:val="004E5F66"/>
    <w:rsid w:val="004E6FE5"/>
    <w:rsid w:val="004F018E"/>
    <w:rsid w:val="004F0B3B"/>
    <w:rsid w:val="004F21AB"/>
    <w:rsid w:val="004F2ADF"/>
    <w:rsid w:val="004F36CA"/>
    <w:rsid w:val="004F399A"/>
    <w:rsid w:val="004F4F38"/>
    <w:rsid w:val="004F5522"/>
    <w:rsid w:val="004F6AE8"/>
    <w:rsid w:val="004F78B4"/>
    <w:rsid w:val="004F7CED"/>
    <w:rsid w:val="00501E68"/>
    <w:rsid w:val="005024F8"/>
    <w:rsid w:val="00503641"/>
    <w:rsid w:val="0050422C"/>
    <w:rsid w:val="00504AA1"/>
    <w:rsid w:val="005069A6"/>
    <w:rsid w:val="00506D7A"/>
    <w:rsid w:val="00507BFE"/>
    <w:rsid w:val="0051028A"/>
    <w:rsid w:val="00510AA9"/>
    <w:rsid w:val="0051158E"/>
    <w:rsid w:val="00511750"/>
    <w:rsid w:val="00511962"/>
    <w:rsid w:val="00511FC5"/>
    <w:rsid w:val="00512C7A"/>
    <w:rsid w:val="005133BF"/>
    <w:rsid w:val="005152CE"/>
    <w:rsid w:val="005153A4"/>
    <w:rsid w:val="005166C6"/>
    <w:rsid w:val="00516DFE"/>
    <w:rsid w:val="00517540"/>
    <w:rsid w:val="00517BD8"/>
    <w:rsid w:val="0052117B"/>
    <w:rsid w:val="00521397"/>
    <w:rsid w:val="005231C3"/>
    <w:rsid w:val="00523284"/>
    <w:rsid w:val="00524903"/>
    <w:rsid w:val="00526FFB"/>
    <w:rsid w:val="00530934"/>
    <w:rsid w:val="0053157E"/>
    <w:rsid w:val="00531CE3"/>
    <w:rsid w:val="0053362B"/>
    <w:rsid w:val="00533932"/>
    <w:rsid w:val="00533C91"/>
    <w:rsid w:val="00533D74"/>
    <w:rsid w:val="005341CA"/>
    <w:rsid w:val="005344AC"/>
    <w:rsid w:val="005351EE"/>
    <w:rsid w:val="00535A68"/>
    <w:rsid w:val="0053622C"/>
    <w:rsid w:val="005362B0"/>
    <w:rsid w:val="00536681"/>
    <w:rsid w:val="005368CC"/>
    <w:rsid w:val="00536E7E"/>
    <w:rsid w:val="00541D1A"/>
    <w:rsid w:val="00542763"/>
    <w:rsid w:val="00543523"/>
    <w:rsid w:val="00543BDC"/>
    <w:rsid w:val="005444AF"/>
    <w:rsid w:val="00544BC6"/>
    <w:rsid w:val="005451B3"/>
    <w:rsid w:val="00546279"/>
    <w:rsid w:val="00546A4D"/>
    <w:rsid w:val="00547213"/>
    <w:rsid w:val="00547F5A"/>
    <w:rsid w:val="00553A7F"/>
    <w:rsid w:val="00553B21"/>
    <w:rsid w:val="005548C3"/>
    <w:rsid w:val="00554DC6"/>
    <w:rsid w:val="00555197"/>
    <w:rsid w:val="00555398"/>
    <w:rsid w:val="00555C96"/>
    <w:rsid w:val="00556D8E"/>
    <w:rsid w:val="00560332"/>
    <w:rsid w:val="00561941"/>
    <w:rsid w:val="00561C4A"/>
    <w:rsid w:val="00564485"/>
    <w:rsid w:val="00565C88"/>
    <w:rsid w:val="00565F59"/>
    <w:rsid w:val="005672C2"/>
    <w:rsid w:val="00567571"/>
    <w:rsid w:val="00567C65"/>
    <w:rsid w:val="00567D4C"/>
    <w:rsid w:val="005707DD"/>
    <w:rsid w:val="005710B3"/>
    <w:rsid w:val="00573915"/>
    <w:rsid w:val="00573A90"/>
    <w:rsid w:val="00573CA5"/>
    <w:rsid w:val="00574AA7"/>
    <w:rsid w:val="005760B3"/>
    <w:rsid w:val="0057698A"/>
    <w:rsid w:val="00577D0A"/>
    <w:rsid w:val="00577D4A"/>
    <w:rsid w:val="00580CB5"/>
    <w:rsid w:val="0058152D"/>
    <w:rsid w:val="00581573"/>
    <w:rsid w:val="00582238"/>
    <w:rsid w:val="00582295"/>
    <w:rsid w:val="0058374B"/>
    <w:rsid w:val="00585431"/>
    <w:rsid w:val="0058719F"/>
    <w:rsid w:val="00592B66"/>
    <w:rsid w:val="00593D0E"/>
    <w:rsid w:val="00594008"/>
    <w:rsid w:val="00595084"/>
    <w:rsid w:val="005A1A53"/>
    <w:rsid w:val="005A27F3"/>
    <w:rsid w:val="005A3C60"/>
    <w:rsid w:val="005A47AD"/>
    <w:rsid w:val="005A5B24"/>
    <w:rsid w:val="005A5E67"/>
    <w:rsid w:val="005B097C"/>
    <w:rsid w:val="005B18FF"/>
    <w:rsid w:val="005B1C81"/>
    <w:rsid w:val="005B2CE9"/>
    <w:rsid w:val="005B3787"/>
    <w:rsid w:val="005B3BEA"/>
    <w:rsid w:val="005B4598"/>
    <w:rsid w:val="005B55B0"/>
    <w:rsid w:val="005B64D5"/>
    <w:rsid w:val="005B7587"/>
    <w:rsid w:val="005B7B1B"/>
    <w:rsid w:val="005C11C5"/>
    <w:rsid w:val="005C1744"/>
    <w:rsid w:val="005C20B6"/>
    <w:rsid w:val="005C22F8"/>
    <w:rsid w:val="005C3D8F"/>
    <w:rsid w:val="005C4387"/>
    <w:rsid w:val="005C442A"/>
    <w:rsid w:val="005C59B9"/>
    <w:rsid w:val="005C5C2A"/>
    <w:rsid w:val="005C6DED"/>
    <w:rsid w:val="005D0419"/>
    <w:rsid w:val="005D04D0"/>
    <w:rsid w:val="005D07A9"/>
    <w:rsid w:val="005D196A"/>
    <w:rsid w:val="005D2286"/>
    <w:rsid w:val="005D23B0"/>
    <w:rsid w:val="005D2DB4"/>
    <w:rsid w:val="005D3EAD"/>
    <w:rsid w:val="005D4141"/>
    <w:rsid w:val="005D5266"/>
    <w:rsid w:val="005D70CC"/>
    <w:rsid w:val="005D7C84"/>
    <w:rsid w:val="005E0985"/>
    <w:rsid w:val="005E0E74"/>
    <w:rsid w:val="005E5450"/>
    <w:rsid w:val="005E6673"/>
    <w:rsid w:val="005F0070"/>
    <w:rsid w:val="005F0BC8"/>
    <w:rsid w:val="005F0DB1"/>
    <w:rsid w:val="005F1C7A"/>
    <w:rsid w:val="005F2B38"/>
    <w:rsid w:val="005F3EF4"/>
    <w:rsid w:val="005F44B0"/>
    <w:rsid w:val="005F4E46"/>
    <w:rsid w:val="005F5DFA"/>
    <w:rsid w:val="005F64CD"/>
    <w:rsid w:val="005F7B07"/>
    <w:rsid w:val="006007DB"/>
    <w:rsid w:val="00600F77"/>
    <w:rsid w:val="006019B5"/>
    <w:rsid w:val="00601B57"/>
    <w:rsid w:val="00602371"/>
    <w:rsid w:val="00602ABE"/>
    <w:rsid w:val="00603D47"/>
    <w:rsid w:val="00603D52"/>
    <w:rsid w:val="00604996"/>
    <w:rsid w:val="00604BE7"/>
    <w:rsid w:val="0060541D"/>
    <w:rsid w:val="0060726C"/>
    <w:rsid w:val="00607529"/>
    <w:rsid w:val="0061096D"/>
    <w:rsid w:val="006110F0"/>
    <w:rsid w:val="00611133"/>
    <w:rsid w:val="006122D9"/>
    <w:rsid w:val="0061365D"/>
    <w:rsid w:val="00614DF9"/>
    <w:rsid w:val="0061556B"/>
    <w:rsid w:val="006159CE"/>
    <w:rsid w:val="00616E89"/>
    <w:rsid w:val="00616F55"/>
    <w:rsid w:val="00617C96"/>
    <w:rsid w:val="00621F76"/>
    <w:rsid w:val="006220B5"/>
    <w:rsid w:val="0062218E"/>
    <w:rsid w:val="00623E3C"/>
    <w:rsid w:val="00623FB4"/>
    <w:rsid w:val="0062499A"/>
    <w:rsid w:val="006251BF"/>
    <w:rsid w:val="006254CF"/>
    <w:rsid w:val="00625E11"/>
    <w:rsid w:val="006273D2"/>
    <w:rsid w:val="00627848"/>
    <w:rsid w:val="0063002B"/>
    <w:rsid w:val="006309F5"/>
    <w:rsid w:val="00631EE1"/>
    <w:rsid w:val="00632B7A"/>
    <w:rsid w:val="00632FD2"/>
    <w:rsid w:val="00637407"/>
    <w:rsid w:val="00637E88"/>
    <w:rsid w:val="00637ED3"/>
    <w:rsid w:val="00640E01"/>
    <w:rsid w:val="00641D7E"/>
    <w:rsid w:val="00642019"/>
    <w:rsid w:val="006439D0"/>
    <w:rsid w:val="00644408"/>
    <w:rsid w:val="006458ED"/>
    <w:rsid w:val="0064749E"/>
    <w:rsid w:val="00647B4E"/>
    <w:rsid w:val="0065011F"/>
    <w:rsid w:val="006503C0"/>
    <w:rsid w:val="0065202D"/>
    <w:rsid w:val="0065505D"/>
    <w:rsid w:val="00655DC0"/>
    <w:rsid w:val="00657819"/>
    <w:rsid w:val="00660762"/>
    <w:rsid w:val="00661687"/>
    <w:rsid w:val="00661FF7"/>
    <w:rsid w:val="00662A49"/>
    <w:rsid w:val="00663E07"/>
    <w:rsid w:val="00664B46"/>
    <w:rsid w:val="00665D70"/>
    <w:rsid w:val="0066733E"/>
    <w:rsid w:val="006673BE"/>
    <w:rsid w:val="00667667"/>
    <w:rsid w:val="00670578"/>
    <w:rsid w:val="00670A30"/>
    <w:rsid w:val="00670CA7"/>
    <w:rsid w:val="00671A65"/>
    <w:rsid w:val="0067310A"/>
    <w:rsid w:val="00673FA4"/>
    <w:rsid w:val="0067410F"/>
    <w:rsid w:val="00675147"/>
    <w:rsid w:val="006769E5"/>
    <w:rsid w:val="0067703F"/>
    <w:rsid w:val="0068041B"/>
    <w:rsid w:val="00681614"/>
    <w:rsid w:val="00681701"/>
    <w:rsid w:val="0068195F"/>
    <w:rsid w:val="00682DF8"/>
    <w:rsid w:val="00683835"/>
    <w:rsid w:val="00683D6C"/>
    <w:rsid w:val="006852C5"/>
    <w:rsid w:val="00687009"/>
    <w:rsid w:val="00687C31"/>
    <w:rsid w:val="00690CC4"/>
    <w:rsid w:val="00692156"/>
    <w:rsid w:val="0069243B"/>
    <w:rsid w:val="00692568"/>
    <w:rsid w:val="00692797"/>
    <w:rsid w:val="006927EE"/>
    <w:rsid w:val="00693D9D"/>
    <w:rsid w:val="0069403D"/>
    <w:rsid w:val="0069549C"/>
    <w:rsid w:val="00695A35"/>
    <w:rsid w:val="006A1400"/>
    <w:rsid w:val="006A1B84"/>
    <w:rsid w:val="006A36CD"/>
    <w:rsid w:val="006A61A0"/>
    <w:rsid w:val="006A61C4"/>
    <w:rsid w:val="006A62ED"/>
    <w:rsid w:val="006A6CA3"/>
    <w:rsid w:val="006A766B"/>
    <w:rsid w:val="006B00EA"/>
    <w:rsid w:val="006B0633"/>
    <w:rsid w:val="006B09AF"/>
    <w:rsid w:val="006B121E"/>
    <w:rsid w:val="006B32D2"/>
    <w:rsid w:val="006B4E36"/>
    <w:rsid w:val="006B523A"/>
    <w:rsid w:val="006B6844"/>
    <w:rsid w:val="006C3623"/>
    <w:rsid w:val="006C39DC"/>
    <w:rsid w:val="006C5D2A"/>
    <w:rsid w:val="006C62CA"/>
    <w:rsid w:val="006C680D"/>
    <w:rsid w:val="006C7FCD"/>
    <w:rsid w:val="006D1C06"/>
    <w:rsid w:val="006D1F16"/>
    <w:rsid w:val="006D274F"/>
    <w:rsid w:val="006D279A"/>
    <w:rsid w:val="006D3194"/>
    <w:rsid w:val="006D389A"/>
    <w:rsid w:val="006D6299"/>
    <w:rsid w:val="006E04EA"/>
    <w:rsid w:val="006E3C3E"/>
    <w:rsid w:val="006E489E"/>
    <w:rsid w:val="006E4917"/>
    <w:rsid w:val="006E536E"/>
    <w:rsid w:val="006E629C"/>
    <w:rsid w:val="006E77D2"/>
    <w:rsid w:val="006F0346"/>
    <w:rsid w:val="006F0456"/>
    <w:rsid w:val="006F1EAD"/>
    <w:rsid w:val="006F2A04"/>
    <w:rsid w:val="006F3B3C"/>
    <w:rsid w:val="006F3B92"/>
    <w:rsid w:val="006F4A24"/>
    <w:rsid w:val="006F56BD"/>
    <w:rsid w:val="006F5ADC"/>
    <w:rsid w:val="006F6763"/>
    <w:rsid w:val="006F73D3"/>
    <w:rsid w:val="00700D53"/>
    <w:rsid w:val="00701B64"/>
    <w:rsid w:val="00702427"/>
    <w:rsid w:val="00702C41"/>
    <w:rsid w:val="00704210"/>
    <w:rsid w:val="00705FC6"/>
    <w:rsid w:val="00706911"/>
    <w:rsid w:val="00707627"/>
    <w:rsid w:val="00710D2E"/>
    <w:rsid w:val="00711135"/>
    <w:rsid w:val="007113A2"/>
    <w:rsid w:val="00711EDC"/>
    <w:rsid w:val="00712B48"/>
    <w:rsid w:val="00713233"/>
    <w:rsid w:val="00716160"/>
    <w:rsid w:val="00717744"/>
    <w:rsid w:val="00717E81"/>
    <w:rsid w:val="00722358"/>
    <w:rsid w:val="00724956"/>
    <w:rsid w:val="007255BC"/>
    <w:rsid w:val="0072683F"/>
    <w:rsid w:val="0073145C"/>
    <w:rsid w:val="00731BB1"/>
    <w:rsid w:val="00732031"/>
    <w:rsid w:val="007328F7"/>
    <w:rsid w:val="00733E3C"/>
    <w:rsid w:val="00734C70"/>
    <w:rsid w:val="00734D93"/>
    <w:rsid w:val="00734E54"/>
    <w:rsid w:val="00734FBC"/>
    <w:rsid w:val="00735EA4"/>
    <w:rsid w:val="007420A7"/>
    <w:rsid w:val="00742768"/>
    <w:rsid w:val="0074284C"/>
    <w:rsid w:val="00742B4E"/>
    <w:rsid w:val="0074350C"/>
    <w:rsid w:val="00744030"/>
    <w:rsid w:val="0074571A"/>
    <w:rsid w:val="007460B5"/>
    <w:rsid w:val="0074661C"/>
    <w:rsid w:val="0074667A"/>
    <w:rsid w:val="00746DEC"/>
    <w:rsid w:val="00746E51"/>
    <w:rsid w:val="0074719B"/>
    <w:rsid w:val="00747C6F"/>
    <w:rsid w:val="00750CBF"/>
    <w:rsid w:val="00751E87"/>
    <w:rsid w:val="00752A8C"/>
    <w:rsid w:val="0075316E"/>
    <w:rsid w:val="0075388A"/>
    <w:rsid w:val="00753D4C"/>
    <w:rsid w:val="00755858"/>
    <w:rsid w:val="00755C5F"/>
    <w:rsid w:val="0076005A"/>
    <w:rsid w:val="007608FA"/>
    <w:rsid w:val="00762D80"/>
    <w:rsid w:val="007630E3"/>
    <w:rsid w:val="007635DD"/>
    <w:rsid w:val="0076556E"/>
    <w:rsid w:val="00765995"/>
    <w:rsid w:val="00765A58"/>
    <w:rsid w:val="00766DD0"/>
    <w:rsid w:val="00770E54"/>
    <w:rsid w:val="00771338"/>
    <w:rsid w:val="00772337"/>
    <w:rsid w:val="0077535D"/>
    <w:rsid w:val="0077565B"/>
    <w:rsid w:val="00777818"/>
    <w:rsid w:val="00777890"/>
    <w:rsid w:val="00781C1F"/>
    <w:rsid w:val="007827FD"/>
    <w:rsid w:val="007830AC"/>
    <w:rsid w:val="00784C13"/>
    <w:rsid w:val="007851A4"/>
    <w:rsid w:val="00785593"/>
    <w:rsid w:val="00787DC8"/>
    <w:rsid w:val="00792F15"/>
    <w:rsid w:val="00792FF4"/>
    <w:rsid w:val="007932C5"/>
    <w:rsid w:val="00793E72"/>
    <w:rsid w:val="00796F13"/>
    <w:rsid w:val="00797C9B"/>
    <w:rsid w:val="007A10D2"/>
    <w:rsid w:val="007A20C8"/>
    <w:rsid w:val="007A3840"/>
    <w:rsid w:val="007A38A7"/>
    <w:rsid w:val="007A3D48"/>
    <w:rsid w:val="007A6023"/>
    <w:rsid w:val="007A793D"/>
    <w:rsid w:val="007B0B09"/>
    <w:rsid w:val="007B0D90"/>
    <w:rsid w:val="007B1306"/>
    <w:rsid w:val="007B15AA"/>
    <w:rsid w:val="007B20AA"/>
    <w:rsid w:val="007B30DB"/>
    <w:rsid w:val="007B351E"/>
    <w:rsid w:val="007B4F93"/>
    <w:rsid w:val="007B5DA8"/>
    <w:rsid w:val="007B5E5C"/>
    <w:rsid w:val="007B60A0"/>
    <w:rsid w:val="007B73B5"/>
    <w:rsid w:val="007C0943"/>
    <w:rsid w:val="007C0953"/>
    <w:rsid w:val="007C1296"/>
    <w:rsid w:val="007C17BA"/>
    <w:rsid w:val="007C1C87"/>
    <w:rsid w:val="007C259D"/>
    <w:rsid w:val="007C2D96"/>
    <w:rsid w:val="007C3A52"/>
    <w:rsid w:val="007C52B1"/>
    <w:rsid w:val="007C54EC"/>
    <w:rsid w:val="007C69D1"/>
    <w:rsid w:val="007C6DC5"/>
    <w:rsid w:val="007C6E66"/>
    <w:rsid w:val="007C799F"/>
    <w:rsid w:val="007C7A77"/>
    <w:rsid w:val="007D10BC"/>
    <w:rsid w:val="007D1B4D"/>
    <w:rsid w:val="007D395C"/>
    <w:rsid w:val="007D3F95"/>
    <w:rsid w:val="007D53E3"/>
    <w:rsid w:val="007E1EE2"/>
    <w:rsid w:val="007E1FAC"/>
    <w:rsid w:val="007E273E"/>
    <w:rsid w:val="007E28EF"/>
    <w:rsid w:val="007E2BB0"/>
    <w:rsid w:val="007E2C5F"/>
    <w:rsid w:val="007E4265"/>
    <w:rsid w:val="007E4591"/>
    <w:rsid w:val="007E6371"/>
    <w:rsid w:val="007E65A7"/>
    <w:rsid w:val="007F1B4B"/>
    <w:rsid w:val="007F1C13"/>
    <w:rsid w:val="007F31E7"/>
    <w:rsid w:val="007F3F4C"/>
    <w:rsid w:val="007F4F9B"/>
    <w:rsid w:val="007F506B"/>
    <w:rsid w:val="007F5137"/>
    <w:rsid w:val="007F731D"/>
    <w:rsid w:val="00800155"/>
    <w:rsid w:val="00800CB1"/>
    <w:rsid w:val="00800CE1"/>
    <w:rsid w:val="00801FF0"/>
    <w:rsid w:val="008020B5"/>
    <w:rsid w:val="008036B6"/>
    <w:rsid w:val="00803E2B"/>
    <w:rsid w:val="00803F54"/>
    <w:rsid w:val="00803FB5"/>
    <w:rsid w:val="00804521"/>
    <w:rsid w:val="0080719F"/>
    <w:rsid w:val="00807606"/>
    <w:rsid w:val="008107B1"/>
    <w:rsid w:val="00810ACA"/>
    <w:rsid w:val="00812AB3"/>
    <w:rsid w:val="00822A57"/>
    <w:rsid w:val="0082309F"/>
    <w:rsid w:val="0082402F"/>
    <w:rsid w:val="00824AF6"/>
    <w:rsid w:val="00824C8B"/>
    <w:rsid w:val="0082595D"/>
    <w:rsid w:val="00826285"/>
    <w:rsid w:val="00826E4E"/>
    <w:rsid w:val="00827802"/>
    <w:rsid w:val="008278B7"/>
    <w:rsid w:val="008309B6"/>
    <w:rsid w:val="00830BA0"/>
    <w:rsid w:val="008319E8"/>
    <w:rsid w:val="00832103"/>
    <w:rsid w:val="00832566"/>
    <w:rsid w:val="00832AF7"/>
    <w:rsid w:val="00836686"/>
    <w:rsid w:val="0083738A"/>
    <w:rsid w:val="00843E0D"/>
    <w:rsid w:val="00846D8B"/>
    <w:rsid w:val="008512D3"/>
    <w:rsid w:val="00851613"/>
    <w:rsid w:val="008518AB"/>
    <w:rsid w:val="00853E37"/>
    <w:rsid w:val="00854EDD"/>
    <w:rsid w:val="008552AE"/>
    <w:rsid w:val="00855DE8"/>
    <w:rsid w:val="0085659C"/>
    <w:rsid w:val="00856724"/>
    <w:rsid w:val="00857272"/>
    <w:rsid w:val="00857521"/>
    <w:rsid w:val="00860B02"/>
    <w:rsid w:val="008612B9"/>
    <w:rsid w:val="00861A96"/>
    <w:rsid w:val="008624CC"/>
    <w:rsid w:val="00863175"/>
    <w:rsid w:val="008631DD"/>
    <w:rsid w:val="00866485"/>
    <w:rsid w:val="00866F1D"/>
    <w:rsid w:val="00870C11"/>
    <w:rsid w:val="008761BE"/>
    <w:rsid w:val="008767DB"/>
    <w:rsid w:val="00876E86"/>
    <w:rsid w:val="00877465"/>
    <w:rsid w:val="00880611"/>
    <w:rsid w:val="00880726"/>
    <w:rsid w:val="00881821"/>
    <w:rsid w:val="00881E36"/>
    <w:rsid w:val="00881F21"/>
    <w:rsid w:val="00884901"/>
    <w:rsid w:val="0088677E"/>
    <w:rsid w:val="00890DE9"/>
    <w:rsid w:val="0089152D"/>
    <w:rsid w:val="008916CC"/>
    <w:rsid w:val="00892B5A"/>
    <w:rsid w:val="008943DC"/>
    <w:rsid w:val="008947C7"/>
    <w:rsid w:val="00894B68"/>
    <w:rsid w:val="008958C3"/>
    <w:rsid w:val="008974DB"/>
    <w:rsid w:val="008A0F19"/>
    <w:rsid w:val="008A1AEE"/>
    <w:rsid w:val="008A2B69"/>
    <w:rsid w:val="008A2C6E"/>
    <w:rsid w:val="008A3C8A"/>
    <w:rsid w:val="008A3CF9"/>
    <w:rsid w:val="008A3DE5"/>
    <w:rsid w:val="008A4089"/>
    <w:rsid w:val="008A51AE"/>
    <w:rsid w:val="008A58C5"/>
    <w:rsid w:val="008A61F6"/>
    <w:rsid w:val="008A635A"/>
    <w:rsid w:val="008A72D0"/>
    <w:rsid w:val="008A77F4"/>
    <w:rsid w:val="008A7D39"/>
    <w:rsid w:val="008A7E2A"/>
    <w:rsid w:val="008B1339"/>
    <w:rsid w:val="008B1602"/>
    <w:rsid w:val="008B2F1E"/>
    <w:rsid w:val="008B3A4C"/>
    <w:rsid w:val="008B4CC1"/>
    <w:rsid w:val="008B4ECD"/>
    <w:rsid w:val="008B5C74"/>
    <w:rsid w:val="008B6443"/>
    <w:rsid w:val="008B69CA"/>
    <w:rsid w:val="008B712A"/>
    <w:rsid w:val="008B7395"/>
    <w:rsid w:val="008B7515"/>
    <w:rsid w:val="008C084B"/>
    <w:rsid w:val="008C0AFF"/>
    <w:rsid w:val="008C0EDE"/>
    <w:rsid w:val="008C1DF4"/>
    <w:rsid w:val="008C2173"/>
    <w:rsid w:val="008C391A"/>
    <w:rsid w:val="008C4F58"/>
    <w:rsid w:val="008C5917"/>
    <w:rsid w:val="008D12A1"/>
    <w:rsid w:val="008D18CF"/>
    <w:rsid w:val="008D2213"/>
    <w:rsid w:val="008D2580"/>
    <w:rsid w:val="008D2A72"/>
    <w:rsid w:val="008D46FB"/>
    <w:rsid w:val="008D4C58"/>
    <w:rsid w:val="008D71E3"/>
    <w:rsid w:val="008E2A9E"/>
    <w:rsid w:val="008E336E"/>
    <w:rsid w:val="008E4AFD"/>
    <w:rsid w:val="008E5264"/>
    <w:rsid w:val="008E703F"/>
    <w:rsid w:val="008F111A"/>
    <w:rsid w:val="008F11A0"/>
    <w:rsid w:val="008F1FF9"/>
    <w:rsid w:val="008F250E"/>
    <w:rsid w:val="008F2616"/>
    <w:rsid w:val="008F2837"/>
    <w:rsid w:val="008F52E9"/>
    <w:rsid w:val="008F60A8"/>
    <w:rsid w:val="008F7E90"/>
    <w:rsid w:val="00900601"/>
    <w:rsid w:val="00900665"/>
    <w:rsid w:val="0090187B"/>
    <w:rsid w:val="00901B71"/>
    <w:rsid w:val="009024A2"/>
    <w:rsid w:val="0090316A"/>
    <w:rsid w:val="009034C6"/>
    <w:rsid w:val="0090421D"/>
    <w:rsid w:val="00904258"/>
    <w:rsid w:val="0090524D"/>
    <w:rsid w:val="00906BE3"/>
    <w:rsid w:val="00907EA6"/>
    <w:rsid w:val="00911CF4"/>
    <w:rsid w:val="00912A8E"/>
    <w:rsid w:val="0091370B"/>
    <w:rsid w:val="00913CA5"/>
    <w:rsid w:val="00913DF3"/>
    <w:rsid w:val="00914298"/>
    <w:rsid w:val="00914EED"/>
    <w:rsid w:val="00916217"/>
    <w:rsid w:val="00917AA5"/>
    <w:rsid w:val="009211DF"/>
    <w:rsid w:val="009222AF"/>
    <w:rsid w:val="0092288D"/>
    <w:rsid w:val="00922F3D"/>
    <w:rsid w:val="00925207"/>
    <w:rsid w:val="009262C9"/>
    <w:rsid w:val="00930BF1"/>
    <w:rsid w:val="00931BB4"/>
    <w:rsid w:val="00931BC1"/>
    <w:rsid w:val="00932456"/>
    <w:rsid w:val="0093499C"/>
    <w:rsid w:val="00934C24"/>
    <w:rsid w:val="009378A2"/>
    <w:rsid w:val="00937C5B"/>
    <w:rsid w:val="00940757"/>
    <w:rsid w:val="00941BF6"/>
    <w:rsid w:val="00941D4B"/>
    <w:rsid w:val="0094233B"/>
    <w:rsid w:val="00943B63"/>
    <w:rsid w:val="009449CE"/>
    <w:rsid w:val="0094749C"/>
    <w:rsid w:val="00947873"/>
    <w:rsid w:val="00952A7D"/>
    <w:rsid w:val="0095333A"/>
    <w:rsid w:val="009542A7"/>
    <w:rsid w:val="009543BF"/>
    <w:rsid w:val="00957559"/>
    <w:rsid w:val="00957884"/>
    <w:rsid w:val="00957B81"/>
    <w:rsid w:val="00961800"/>
    <w:rsid w:val="00962022"/>
    <w:rsid w:val="00965BEA"/>
    <w:rsid w:val="009666F1"/>
    <w:rsid w:val="0096724F"/>
    <w:rsid w:val="0096783C"/>
    <w:rsid w:val="009700AF"/>
    <w:rsid w:val="0097163C"/>
    <w:rsid w:val="00971811"/>
    <w:rsid w:val="00972628"/>
    <w:rsid w:val="00972BA9"/>
    <w:rsid w:val="009732DA"/>
    <w:rsid w:val="00973E4F"/>
    <w:rsid w:val="009751F6"/>
    <w:rsid w:val="00975F17"/>
    <w:rsid w:val="00977AB0"/>
    <w:rsid w:val="00981692"/>
    <w:rsid w:val="00982ED9"/>
    <w:rsid w:val="00983B9F"/>
    <w:rsid w:val="009845C2"/>
    <w:rsid w:val="0098723F"/>
    <w:rsid w:val="009902C0"/>
    <w:rsid w:val="00990740"/>
    <w:rsid w:val="009911C9"/>
    <w:rsid w:val="009921C5"/>
    <w:rsid w:val="00992FD0"/>
    <w:rsid w:val="009938C1"/>
    <w:rsid w:val="00995467"/>
    <w:rsid w:val="00995470"/>
    <w:rsid w:val="0099636C"/>
    <w:rsid w:val="00996856"/>
    <w:rsid w:val="00997C5F"/>
    <w:rsid w:val="009A0963"/>
    <w:rsid w:val="009A0D81"/>
    <w:rsid w:val="009A1CAB"/>
    <w:rsid w:val="009A388D"/>
    <w:rsid w:val="009A7451"/>
    <w:rsid w:val="009A7893"/>
    <w:rsid w:val="009B0E59"/>
    <w:rsid w:val="009B1699"/>
    <w:rsid w:val="009B181D"/>
    <w:rsid w:val="009B1E1D"/>
    <w:rsid w:val="009B2201"/>
    <w:rsid w:val="009B309F"/>
    <w:rsid w:val="009B4DE6"/>
    <w:rsid w:val="009B50EB"/>
    <w:rsid w:val="009B556F"/>
    <w:rsid w:val="009C04A2"/>
    <w:rsid w:val="009C10CA"/>
    <w:rsid w:val="009C130D"/>
    <w:rsid w:val="009C496D"/>
    <w:rsid w:val="009C4982"/>
    <w:rsid w:val="009C4D3E"/>
    <w:rsid w:val="009C62D9"/>
    <w:rsid w:val="009C62EC"/>
    <w:rsid w:val="009C6FB3"/>
    <w:rsid w:val="009C7A11"/>
    <w:rsid w:val="009C7CC7"/>
    <w:rsid w:val="009D0157"/>
    <w:rsid w:val="009D0339"/>
    <w:rsid w:val="009D2005"/>
    <w:rsid w:val="009D20B4"/>
    <w:rsid w:val="009D32C9"/>
    <w:rsid w:val="009D7C3D"/>
    <w:rsid w:val="009E054A"/>
    <w:rsid w:val="009E1110"/>
    <w:rsid w:val="009E1318"/>
    <w:rsid w:val="009E2211"/>
    <w:rsid w:val="009E329E"/>
    <w:rsid w:val="009E3360"/>
    <w:rsid w:val="009E351F"/>
    <w:rsid w:val="009E35F0"/>
    <w:rsid w:val="009E3906"/>
    <w:rsid w:val="009E4B6F"/>
    <w:rsid w:val="009E4BAD"/>
    <w:rsid w:val="009E51D8"/>
    <w:rsid w:val="009E5BCA"/>
    <w:rsid w:val="009E5E41"/>
    <w:rsid w:val="009E5F67"/>
    <w:rsid w:val="009E7342"/>
    <w:rsid w:val="009E7855"/>
    <w:rsid w:val="009E78CE"/>
    <w:rsid w:val="009F0018"/>
    <w:rsid w:val="009F0C5C"/>
    <w:rsid w:val="009F0F78"/>
    <w:rsid w:val="009F1586"/>
    <w:rsid w:val="009F15D5"/>
    <w:rsid w:val="009F3E3C"/>
    <w:rsid w:val="009F3E94"/>
    <w:rsid w:val="009F478A"/>
    <w:rsid w:val="009F4C0C"/>
    <w:rsid w:val="009F54F9"/>
    <w:rsid w:val="009F6BA7"/>
    <w:rsid w:val="009F73A6"/>
    <w:rsid w:val="009F7BC5"/>
    <w:rsid w:val="00A01195"/>
    <w:rsid w:val="00A02072"/>
    <w:rsid w:val="00A023DB"/>
    <w:rsid w:val="00A02D4D"/>
    <w:rsid w:val="00A047F0"/>
    <w:rsid w:val="00A05DB0"/>
    <w:rsid w:val="00A060B4"/>
    <w:rsid w:val="00A06D3A"/>
    <w:rsid w:val="00A06FA4"/>
    <w:rsid w:val="00A11D03"/>
    <w:rsid w:val="00A1352C"/>
    <w:rsid w:val="00A13BB0"/>
    <w:rsid w:val="00A13E92"/>
    <w:rsid w:val="00A1576C"/>
    <w:rsid w:val="00A15C25"/>
    <w:rsid w:val="00A15CCE"/>
    <w:rsid w:val="00A16D38"/>
    <w:rsid w:val="00A1798D"/>
    <w:rsid w:val="00A17B64"/>
    <w:rsid w:val="00A20DC6"/>
    <w:rsid w:val="00A22716"/>
    <w:rsid w:val="00A23C6F"/>
    <w:rsid w:val="00A24CB8"/>
    <w:rsid w:val="00A25623"/>
    <w:rsid w:val="00A25A8C"/>
    <w:rsid w:val="00A27076"/>
    <w:rsid w:val="00A27974"/>
    <w:rsid w:val="00A309B6"/>
    <w:rsid w:val="00A31D39"/>
    <w:rsid w:val="00A31DEB"/>
    <w:rsid w:val="00A3339D"/>
    <w:rsid w:val="00A3503C"/>
    <w:rsid w:val="00A35060"/>
    <w:rsid w:val="00A352E1"/>
    <w:rsid w:val="00A3664B"/>
    <w:rsid w:val="00A4081E"/>
    <w:rsid w:val="00A40BDB"/>
    <w:rsid w:val="00A40EC2"/>
    <w:rsid w:val="00A421A7"/>
    <w:rsid w:val="00A427B3"/>
    <w:rsid w:val="00A4346A"/>
    <w:rsid w:val="00A44E43"/>
    <w:rsid w:val="00A459F4"/>
    <w:rsid w:val="00A45B08"/>
    <w:rsid w:val="00A4638C"/>
    <w:rsid w:val="00A473C1"/>
    <w:rsid w:val="00A47EBA"/>
    <w:rsid w:val="00A50815"/>
    <w:rsid w:val="00A52AC9"/>
    <w:rsid w:val="00A5387D"/>
    <w:rsid w:val="00A553D1"/>
    <w:rsid w:val="00A56A55"/>
    <w:rsid w:val="00A57735"/>
    <w:rsid w:val="00A607DC"/>
    <w:rsid w:val="00A60A01"/>
    <w:rsid w:val="00A61B57"/>
    <w:rsid w:val="00A628C5"/>
    <w:rsid w:val="00A63D8F"/>
    <w:rsid w:val="00A63F16"/>
    <w:rsid w:val="00A64AF0"/>
    <w:rsid w:val="00A65273"/>
    <w:rsid w:val="00A661C0"/>
    <w:rsid w:val="00A679AD"/>
    <w:rsid w:val="00A70D36"/>
    <w:rsid w:val="00A72800"/>
    <w:rsid w:val="00A73533"/>
    <w:rsid w:val="00A74054"/>
    <w:rsid w:val="00A74172"/>
    <w:rsid w:val="00A75065"/>
    <w:rsid w:val="00A75B26"/>
    <w:rsid w:val="00A81677"/>
    <w:rsid w:val="00A82052"/>
    <w:rsid w:val="00A83E19"/>
    <w:rsid w:val="00A91051"/>
    <w:rsid w:val="00A91254"/>
    <w:rsid w:val="00A918C3"/>
    <w:rsid w:val="00A92E25"/>
    <w:rsid w:val="00A941FA"/>
    <w:rsid w:val="00A94697"/>
    <w:rsid w:val="00A95C98"/>
    <w:rsid w:val="00A95CB0"/>
    <w:rsid w:val="00A97A96"/>
    <w:rsid w:val="00A97E6D"/>
    <w:rsid w:val="00AA12A1"/>
    <w:rsid w:val="00AA1BFF"/>
    <w:rsid w:val="00AA2302"/>
    <w:rsid w:val="00AA4028"/>
    <w:rsid w:val="00AA5191"/>
    <w:rsid w:val="00AA6811"/>
    <w:rsid w:val="00AB0103"/>
    <w:rsid w:val="00AB0D2E"/>
    <w:rsid w:val="00AB0EEC"/>
    <w:rsid w:val="00AB17BE"/>
    <w:rsid w:val="00AB24B5"/>
    <w:rsid w:val="00AB2BEB"/>
    <w:rsid w:val="00AB3A9E"/>
    <w:rsid w:val="00AB401D"/>
    <w:rsid w:val="00AB57C1"/>
    <w:rsid w:val="00AB6D7C"/>
    <w:rsid w:val="00AB726D"/>
    <w:rsid w:val="00AC1233"/>
    <w:rsid w:val="00AC1787"/>
    <w:rsid w:val="00AC24B0"/>
    <w:rsid w:val="00AC2B94"/>
    <w:rsid w:val="00AC3DAD"/>
    <w:rsid w:val="00AC4AEB"/>
    <w:rsid w:val="00AC4F9B"/>
    <w:rsid w:val="00AC53A5"/>
    <w:rsid w:val="00AC54A8"/>
    <w:rsid w:val="00AC54C8"/>
    <w:rsid w:val="00AC5B8C"/>
    <w:rsid w:val="00AC79F2"/>
    <w:rsid w:val="00AC7C0F"/>
    <w:rsid w:val="00AD018F"/>
    <w:rsid w:val="00AD0A03"/>
    <w:rsid w:val="00AD0CFF"/>
    <w:rsid w:val="00AD14D5"/>
    <w:rsid w:val="00AD1756"/>
    <w:rsid w:val="00AD1BE2"/>
    <w:rsid w:val="00AD2E2E"/>
    <w:rsid w:val="00AD3280"/>
    <w:rsid w:val="00AD361B"/>
    <w:rsid w:val="00AE2156"/>
    <w:rsid w:val="00AE2FCC"/>
    <w:rsid w:val="00AE6529"/>
    <w:rsid w:val="00AE6E4D"/>
    <w:rsid w:val="00AE7880"/>
    <w:rsid w:val="00AF04A9"/>
    <w:rsid w:val="00AF0C7D"/>
    <w:rsid w:val="00AF218F"/>
    <w:rsid w:val="00AF22B3"/>
    <w:rsid w:val="00AF2D4B"/>
    <w:rsid w:val="00AF3F2C"/>
    <w:rsid w:val="00AF40FD"/>
    <w:rsid w:val="00AF44E8"/>
    <w:rsid w:val="00AF5447"/>
    <w:rsid w:val="00AF5CD0"/>
    <w:rsid w:val="00AF65F8"/>
    <w:rsid w:val="00AF6CC0"/>
    <w:rsid w:val="00AF7107"/>
    <w:rsid w:val="00AF7311"/>
    <w:rsid w:val="00AF7595"/>
    <w:rsid w:val="00B01509"/>
    <w:rsid w:val="00B01B2C"/>
    <w:rsid w:val="00B02282"/>
    <w:rsid w:val="00B033D8"/>
    <w:rsid w:val="00B04FD2"/>
    <w:rsid w:val="00B0575D"/>
    <w:rsid w:val="00B065BD"/>
    <w:rsid w:val="00B06A5F"/>
    <w:rsid w:val="00B07622"/>
    <w:rsid w:val="00B07F7B"/>
    <w:rsid w:val="00B12A0F"/>
    <w:rsid w:val="00B1345F"/>
    <w:rsid w:val="00B14FCE"/>
    <w:rsid w:val="00B16EDD"/>
    <w:rsid w:val="00B205F6"/>
    <w:rsid w:val="00B21CD2"/>
    <w:rsid w:val="00B21FB1"/>
    <w:rsid w:val="00B23CB9"/>
    <w:rsid w:val="00B248E0"/>
    <w:rsid w:val="00B30028"/>
    <w:rsid w:val="00B31155"/>
    <w:rsid w:val="00B31508"/>
    <w:rsid w:val="00B33176"/>
    <w:rsid w:val="00B33284"/>
    <w:rsid w:val="00B333D1"/>
    <w:rsid w:val="00B339E9"/>
    <w:rsid w:val="00B34EA8"/>
    <w:rsid w:val="00B373FA"/>
    <w:rsid w:val="00B3779A"/>
    <w:rsid w:val="00B4016B"/>
    <w:rsid w:val="00B40358"/>
    <w:rsid w:val="00B411B2"/>
    <w:rsid w:val="00B4172D"/>
    <w:rsid w:val="00B4179F"/>
    <w:rsid w:val="00B41AD6"/>
    <w:rsid w:val="00B429BD"/>
    <w:rsid w:val="00B430D0"/>
    <w:rsid w:val="00B4464F"/>
    <w:rsid w:val="00B44ECF"/>
    <w:rsid w:val="00B452AB"/>
    <w:rsid w:val="00B45B72"/>
    <w:rsid w:val="00B467D6"/>
    <w:rsid w:val="00B5060F"/>
    <w:rsid w:val="00B50766"/>
    <w:rsid w:val="00B51093"/>
    <w:rsid w:val="00B510D9"/>
    <w:rsid w:val="00B52919"/>
    <w:rsid w:val="00B53C71"/>
    <w:rsid w:val="00B54579"/>
    <w:rsid w:val="00B55CD6"/>
    <w:rsid w:val="00B55F36"/>
    <w:rsid w:val="00B57A6E"/>
    <w:rsid w:val="00B60E59"/>
    <w:rsid w:val="00B6146C"/>
    <w:rsid w:val="00B618BB"/>
    <w:rsid w:val="00B6195D"/>
    <w:rsid w:val="00B61F47"/>
    <w:rsid w:val="00B628F9"/>
    <w:rsid w:val="00B62EC3"/>
    <w:rsid w:val="00B630D1"/>
    <w:rsid w:val="00B6320C"/>
    <w:rsid w:val="00B632F1"/>
    <w:rsid w:val="00B6484D"/>
    <w:rsid w:val="00B64EEF"/>
    <w:rsid w:val="00B65354"/>
    <w:rsid w:val="00B657CD"/>
    <w:rsid w:val="00B71F06"/>
    <w:rsid w:val="00B7232F"/>
    <w:rsid w:val="00B72A47"/>
    <w:rsid w:val="00B74C87"/>
    <w:rsid w:val="00B75336"/>
    <w:rsid w:val="00B76E73"/>
    <w:rsid w:val="00B80058"/>
    <w:rsid w:val="00B8023D"/>
    <w:rsid w:val="00B806EF"/>
    <w:rsid w:val="00B80954"/>
    <w:rsid w:val="00B82398"/>
    <w:rsid w:val="00B8245E"/>
    <w:rsid w:val="00B87E5D"/>
    <w:rsid w:val="00B90DAF"/>
    <w:rsid w:val="00B90EC2"/>
    <w:rsid w:val="00B91852"/>
    <w:rsid w:val="00B91FC7"/>
    <w:rsid w:val="00B92377"/>
    <w:rsid w:val="00B92DBD"/>
    <w:rsid w:val="00B9527D"/>
    <w:rsid w:val="00B95F27"/>
    <w:rsid w:val="00B960A6"/>
    <w:rsid w:val="00B96C95"/>
    <w:rsid w:val="00B96FA7"/>
    <w:rsid w:val="00B97921"/>
    <w:rsid w:val="00BA25B4"/>
    <w:rsid w:val="00BA37DB"/>
    <w:rsid w:val="00BA411D"/>
    <w:rsid w:val="00BA41BD"/>
    <w:rsid w:val="00BA4365"/>
    <w:rsid w:val="00BA5C33"/>
    <w:rsid w:val="00BA708F"/>
    <w:rsid w:val="00BA7334"/>
    <w:rsid w:val="00BA76AE"/>
    <w:rsid w:val="00BA7CBB"/>
    <w:rsid w:val="00BA7D57"/>
    <w:rsid w:val="00BB0127"/>
    <w:rsid w:val="00BB1871"/>
    <w:rsid w:val="00BB1872"/>
    <w:rsid w:val="00BB2C83"/>
    <w:rsid w:val="00BB317F"/>
    <w:rsid w:val="00BB37E7"/>
    <w:rsid w:val="00BB40E2"/>
    <w:rsid w:val="00BB5502"/>
    <w:rsid w:val="00BB5B72"/>
    <w:rsid w:val="00BB62CA"/>
    <w:rsid w:val="00BB72AA"/>
    <w:rsid w:val="00BB7E09"/>
    <w:rsid w:val="00BC006F"/>
    <w:rsid w:val="00BC1AB3"/>
    <w:rsid w:val="00BC1D01"/>
    <w:rsid w:val="00BC280A"/>
    <w:rsid w:val="00BC2ED6"/>
    <w:rsid w:val="00BC523A"/>
    <w:rsid w:val="00BC5696"/>
    <w:rsid w:val="00BC76F4"/>
    <w:rsid w:val="00BC7FC9"/>
    <w:rsid w:val="00BD0192"/>
    <w:rsid w:val="00BD0AFD"/>
    <w:rsid w:val="00BD1B1F"/>
    <w:rsid w:val="00BD1F29"/>
    <w:rsid w:val="00BD29D5"/>
    <w:rsid w:val="00BD3AF0"/>
    <w:rsid w:val="00BD491C"/>
    <w:rsid w:val="00BD5DA6"/>
    <w:rsid w:val="00BE0DA9"/>
    <w:rsid w:val="00BE2B86"/>
    <w:rsid w:val="00BE33C5"/>
    <w:rsid w:val="00BE38B6"/>
    <w:rsid w:val="00BE7A12"/>
    <w:rsid w:val="00BE7CFE"/>
    <w:rsid w:val="00BF03C1"/>
    <w:rsid w:val="00BF070A"/>
    <w:rsid w:val="00BF1BC2"/>
    <w:rsid w:val="00BF2FAA"/>
    <w:rsid w:val="00BF36E2"/>
    <w:rsid w:val="00BF4198"/>
    <w:rsid w:val="00BF4C95"/>
    <w:rsid w:val="00BF524F"/>
    <w:rsid w:val="00BF6B73"/>
    <w:rsid w:val="00BF71AD"/>
    <w:rsid w:val="00BF71C4"/>
    <w:rsid w:val="00C007D4"/>
    <w:rsid w:val="00C01AE1"/>
    <w:rsid w:val="00C02F85"/>
    <w:rsid w:val="00C041A2"/>
    <w:rsid w:val="00C04F63"/>
    <w:rsid w:val="00C05B75"/>
    <w:rsid w:val="00C06290"/>
    <w:rsid w:val="00C10311"/>
    <w:rsid w:val="00C10A0F"/>
    <w:rsid w:val="00C11A29"/>
    <w:rsid w:val="00C1216E"/>
    <w:rsid w:val="00C12BB9"/>
    <w:rsid w:val="00C1453F"/>
    <w:rsid w:val="00C17665"/>
    <w:rsid w:val="00C20216"/>
    <w:rsid w:val="00C2031F"/>
    <w:rsid w:val="00C20F01"/>
    <w:rsid w:val="00C237C8"/>
    <w:rsid w:val="00C251CB"/>
    <w:rsid w:val="00C258E8"/>
    <w:rsid w:val="00C26030"/>
    <w:rsid w:val="00C261F4"/>
    <w:rsid w:val="00C266B2"/>
    <w:rsid w:val="00C26C08"/>
    <w:rsid w:val="00C30318"/>
    <w:rsid w:val="00C33141"/>
    <w:rsid w:val="00C33D8B"/>
    <w:rsid w:val="00C34137"/>
    <w:rsid w:val="00C356C4"/>
    <w:rsid w:val="00C41A79"/>
    <w:rsid w:val="00C41CD7"/>
    <w:rsid w:val="00C42D89"/>
    <w:rsid w:val="00C4322A"/>
    <w:rsid w:val="00C43273"/>
    <w:rsid w:val="00C45E42"/>
    <w:rsid w:val="00C51873"/>
    <w:rsid w:val="00C54B54"/>
    <w:rsid w:val="00C54FC7"/>
    <w:rsid w:val="00C558B1"/>
    <w:rsid w:val="00C5633F"/>
    <w:rsid w:val="00C5660A"/>
    <w:rsid w:val="00C570A4"/>
    <w:rsid w:val="00C60010"/>
    <w:rsid w:val="00C6026F"/>
    <w:rsid w:val="00C60C23"/>
    <w:rsid w:val="00C62A55"/>
    <w:rsid w:val="00C62ACB"/>
    <w:rsid w:val="00C62D12"/>
    <w:rsid w:val="00C63BDE"/>
    <w:rsid w:val="00C67E85"/>
    <w:rsid w:val="00C706C7"/>
    <w:rsid w:val="00C71ED8"/>
    <w:rsid w:val="00C71F3A"/>
    <w:rsid w:val="00C730A4"/>
    <w:rsid w:val="00C73425"/>
    <w:rsid w:val="00C74DDF"/>
    <w:rsid w:val="00C76F73"/>
    <w:rsid w:val="00C81F09"/>
    <w:rsid w:val="00C8206C"/>
    <w:rsid w:val="00C82F60"/>
    <w:rsid w:val="00C82FD7"/>
    <w:rsid w:val="00C86D6C"/>
    <w:rsid w:val="00C86EEF"/>
    <w:rsid w:val="00C87306"/>
    <w:rsid w:val="00C90EA8"/>
    <w:rsid w:val="00C91F06"/>
    <w:rsid w:val="00C92391"/>
    <w:rsid w:val="00C93202"/>
    <w:rsid w:val="00C9327B"/>
    <w:rsid w:val="00C945A7"/>
    <w:rsid w:val="00C952D6"/>
    <w:rsid w:val="00C95F71"/>
    <w:rsid w:val="00C96F0C"/>
    <w:rsid w:val="00C97334"/>
    <w:rsid w:val="00C97DC3"/>
    <w:rsid w:val="00CA011E"/>
    <w:rsid w:val="00CA0AE6"/>
    <w:rsid w:val="00CA2C50"/>
    <w:rsid w:val="00CA49EC"/>
    <w:rsid w:val="00CA4BCF"/>
    <w:rsid w:val="00CA7018"/>
    <w:rsid w:val="00CA7222"/>
    <w:rsid w:val="00CB180A"/>
    <w:rsid w:val="00CB39A7"/>
    <w:rsid w:val="00CB4814"/>
    <w:rsid w:val="00CB575A"/>
    <w:rsid w:val="00CB5BBC"/>
    <w:rsid w:val="00CB66CD"/>
    <w:rsid w:val="00CB6DD6"/>
    <w:rsid w:val="00CC1520"/>
    <w:rsid w:val="00CC1F48"/>
    <w:rsid w:val="00CC29EA"/>
    <w:rsid w:val="00CC2E0A"/>
    <w:rsid w:val="00CC2F20"/>
    <w:rsid w:val="00CC3C99"/>
    <w:rsid w:val="00CC44B4"/>
    <w:rsid w:val="00CC4DF7"/>
    <w:rsid w:val="00CC7FE9"/>
    <w:rsid w:val="00CD0483"/>
    <w:rsid w:val="00CD0ABD"/>
    <w:rsid w:val="00CD1980"/>
    <w:rsid w:val="00CD27DA"/>
    <w:rsid w:val="00CD3B3A"/>
    <w:rsid w:val="00CD3BC8"/>
    <w:rsid w:val="00CD4521"/>
    <w:rsid w:val="00CD473C"/>
    <w:rsid w:val="00CD5E53"/>
    <w:rsid w:val="00CD65EB"/>
    <w:rsid w:val="00CE42F4"/>
    <w:rsid w:val="00CE4641"/>
    <w:rsid w:val="00CE470E"/>
    <w:rsid w:val="00CE596A"/>
    <w:rsid w:val="00CE61E6"/>
    <w:rsid w:val="00CE632A"/>
    <w:rsid w:val="00CE7773"/>
    <w:rsid w:val="00CE788A"/>
    <w:rsid w:val="00CF1163"/>
    <w:rsid w:val="00CF1479"/>
    <w:rsid w:val="00CF168D"/>
    <w:rsid w:val="00CF270E"/>
    <w:rsid w:val="00CF2C1A"/>
    <w:rsid w:val="00CF45D1"/>
    <w:rsid w:val="00CF5496"/>
    <w:rsid w:val="00CF57E0"/>
    <w:rsid w:val="00CF63BD"/>
    <w:rsid w:val="00CF7404"/>
    <w:rsid w:val="00CF7798"/>
    <w:rsid w:val="00CF7FF2"/>
    <w:rsid w:val="00D00AD5"/>
    <w:rsid w:val="00D0100F"/>
    <w:rsid w:val="00D026D8"/>
    <w:rsid w:val="00D02859"/>
    <w:rsid w:val="00D02ABB"/>
    <w:rsid w:val="00D031D5"/>
    <w:rsid w:val="00D03286"/>
    <w:rsid w:val="00D03458"/>
    <w:rsid w:val="00D0509A"/>
    <w:rsid w:val="00D057C7"/>
    <w:rsid w:val="00D14546"/>
    <w:rsid w:val="00D15697"/>
    <w:rsid w:val="00D15DEC"/>
    <w:rsid w:val="00D15F3D"/>
    <w:rsid w:val="00D162D8"/>
    <w:rsid w:val="00D16442"/>
    <w:rsid w:val="00D206D6"/>
    <w:rsid w:val="00D212CB"/>
    <w:rsid w:val="00D23194"/>
    <w:rsid w:val="00D23973"/>
    <w:rsid w:val="00D26943"/>
    <w:rsid w:val="00D27BF9"/>
    <w:rsid w:val="00D3156F"/>
    <w:rsid w:val="00D31895"/>
    <w:rsid w:val="00D31DB1"/>
    <w:rsid w:val="00D31F6C"/>
    <w:rsid w:val="00D326AD"/>
    <w:rsid w:val="00D32984"/>
    <w:rsid w:val="00D32D03"/>
    <w:rsid w:val="00D330D9"/>
    <w:rsid w:val="00D347C7"/>
    <w:rsid w:val="00D34E03"/>
    <w:rsid w:val="00D35411"/>
    <w:rsid w:val="00D365FE"/>
    <w:rsid w:val="00D36DED"/>
    <w:rsid w:val="00D37379"/>
    <w:rsid w:val="00D37F68"/>
    <w:rsid w:val="00D4084D"/>
    <w:rsid w:val="00D41B3B"/>
    <w:rsid w:val="00D4312A"/>
    <w:rsid w:val="00D43626"/>
    <w:rsid w:val="00D44F6B"/>
    <w:rsid w:val="00D4582D"/>
    <w:rsid w:val="00D459A4"/>
    <w:rsid w:val="00D45E33"/>
    <w:rsid w:val="00D46D79"/>
    <w:rsid w:val="00D47AD0"/>
    <w:rsid w:val="00D47F9C"/>
    <w:rsid w:val="00D51050"/>
    <w:rsid w:val="00D512A0"/>
    <w:rsid w:val="00D51715"/>
    <w:rsid w:val="00D53092"/>
    <w:rsid w:val="00D5474E"/>
    <w:rsid w:val="00D551AC"/>
    <w:rsid w:val="00D563FD"/>
    <w:rsid w:val="00D56559"/>
    <w:rsid w:val="00D566D8"/>
    <w:rsid w:val="00D5685F"/>
    <w:rsid w:val="00D570D2"/>
    <w:rsid w:val="00D57A03"/>
    <w:rsid w:val="00D6097B"/>
    <w:rsid w:val="00D60F3F"/>
    <w:rsid w:val="00D61345"/>
    <w:rsid w:val="00D61BE8"/>
    <w:rsid w:val="00D62CD7"/>
    <w:rsid w:val="00D634F4"/>
    <w:rsid w:val="00D63A3B"/>
    <w:rsid w:val="00D64808"/>
    <w:rsid w:val="00D67EAD"/>
    <w:rsid w:val="00D70D76"/>
    <w:rsid w:val="00D7102B"/>
    <w:rsid w:val="00D72BFF"/>
    <w:rsid w:val="00D72D5B"/>
    <w:rsid w:val="00D73503"/>
    <w:rsid w:val="00D738FB"/>
    <w:rsid w:val="00D73A19"/>
    <w:rsid w:val="00D767E5"/>
    <w:rsid w:val="00D76EDA"/>
    <w:rsid w:val="00D77BC6"/>
    <w:rsid w:val="00D80347"/>
    <w:rsid w:val="00D80430"/>
    <w:rsid w:val="00D80864"/>
    <w:rsid w:val="00D809CE"/>
    <w:rsid w:val="00D81809"/>
    <w:rsid w:val="00D856E2"/>
    <w:rsid w:val="00D85750"/>
    <w:rsid w:val="00D9064E"/>
    <w:rsid w:val="00D91351"/>
    <w:rsid w:val="00D9200E"/>
    <w:rsid w:val="00D92A38"/>
    <w:rsid w:val="00D92AA9"/>
    <w:rsid w:val="00D93525"/>
    <w:rsid w:val="00D94263"/>
    <w:rsid w:val="00D94C6C"/>
    <w:rsid w:val="00D95688"/>
    <w:rsid w:val="00D95D7C"/>
    <w:rsid w:val="00DA03AD"/>
    <w:rsid w:val="00DA099F"/>
    <w:rsid w:val="00DA1655"/>
    <w:rsid w:val="00DA2A67"/>
    <w:rsid w:val="00DA32A6"/>
    <w:rsid w:val="00DA6A02"/>
    <w:rsid w:val="00DA7124"/>
    <w:rsid w:val="00DA7859"/>
    <w:rsid w:val="00DA7C07"/>
    <w:rsid w:val="00DB10A7"/>
    <w:rsid w:val="00DB2D1F"/>
    <w:rsid w:val="00DB38F6"/>
    <w:rsid w:val="00DB4BCA"/>
    <w:rsid w:val="00DB5249"/>
    <w:rsid w:val="00DB567A"/>
    <w:rsid w:val="00DB7F27"/>
    <w:rsid w:val="00DC2BE6"/>
    <w:rsid w:val="00DC300B"/>
    <w:rsid w:val="00DC3238"/>
    <w:rsid w:val="00DC329F"/>
    <w:rsid w:val="00DC437E"/>
    <w:rsid w:val="00DC4EE4"/>
    <w:rsid w:val="00DC4FCA"/>
    <w:rsid w:val="00DC5DCD"/>
    <w:rsid w:val="00DC7C97"/>
    <w:rsid w:val="00DC7E76"/>
    <w:rsid w:val="00DD009D"/>
    <w:rsid w:val="00DD06E6"/>
    <w:rsid w:val="00DD1934"/>
    <w:rsid w:val="00DD2C0C"/>
    <w:rsid w:val="00DD467E"/>
    <w:rsid w:val="00DD4B52"/>
    <w:rsid w:val="00DD50CB"/>
    <w:rsid w:val="00DD5BBA"/>
    <w:rsid w:val="00DD732B"/>
    <w:rsid w:val="00DD759C"/>
    <w:rsid w:val="00DE1C04"/>
    <w:rsid w:val="00DE2278"/>
    <w:rsid w:val="00DE2FB3"/>
    <w:rsid w:val="00DE343A"/>
    <w:rsid w:val="00DE43A6"/>
    <w:rsid w:val="00DE4B52"/>
    <w:rsid w:val="00DE50B1"/>
    <w:rsid w:val="00DE5A2D"/>
    <w:rsid w:val="00DE6329"/>
    <w:rsid w:val="00DE6A63"/>
    <w:rsid w:val="00DE70EA"/>
    <w:rsid w:val="00DE7A56"/>
    <w:rsid w:val="00DE7BBF"/>
    <w:rsid w:val="00DF0B18"/>
    <w:rsid w:val="00DF1F33"/>
    <w:rsid w:val="00DF2CE5"/>
    <w:rsid w:val="00DF2D52"/>
    <w:rsid w:val="00DF3F0D"/>
    <w:rsid w:val="00DF4290"/>
    <w:rsid w:val="00DF53E2"/>
    <w:rsid w:val="00DF5922"/>
    <w:rsid w:val="00DF665F"/>
    <w:rsid w:val="00DF782F"/>
    <w:rsid w:val="00E003C9"/>
    <w:rsid w:val="00E006FC"/>
    <w:rsid w:val="00E010E0"/>
    <w:rsid w:val="00E019AD"/>
    <w:rsid w:val="00E03355"/>
    <w:rsid w:val="00E0494F"/>
    <w:rsid w:val="00E04C51"/>
    <w:rsid w:val="00E04CD2"/>
    <w:rsid w:val="00E04EDC"/>
    <w:rsid w:val="00E05744"/>
    <w:rsid w:val="00E06AA6"/>
    <w:rsid w:val="00E06D42"/>
    <w:rsid w:val="00E06F53"/>
    <w:rsid w:val="00E075EC"/>
    <w:rsid w:val="00E10D21"/>
    <w:rsid w:val="00E1165E"/>
    <w:rsid w:val="00E11DAF"/>
    <w:rsid w:val="00E124A6"/>
    <w:rsid w:val="00E131F4"/>
    <w:rsid w:val="00E13C44"/>
    <w:rsid w:val="00E14175"/>
    <w:rsid w:val="00E1488D"/>
    <w:rsid w:val="00E15C73"/>
    <w:rsid w:val="00E163D8"/>
    <w:rsid w:val="00E16AEC"/>
    <w:rsid w:val="00E20447"/>
    <w:rsid w:val="00E21FA6"/>
    <w:rsid w:val="00E22931"/>
    <w:rsid w:val="00E23619"/>
    <w:rsid w:val="00E25172"/>
    <w:rsid w:val="00E2528B"/>
    <w:rsid w:val="00E265C0"/>
    <w:rsid w:val="00E26AFE"/>
    <w:rsid w:val="00E27A30"/>
    <w:rsid w:val="00E302FB"/>
    <w:rsid w:val="00E31A2B"/>
    <w:rsid w:val="00E34A79"/>
    <w:rsid w:val="00E35A92"/>
    <w:rsid w:val="00E35C02"/>
    <w:rsid w:val="00E36E90"/>
    <w:rsid w:val="00E377EC"/>
    <w:rsid w:val="00E40C84"/>
    <w:rsid w:val="00E4157F"/>
    <w:rsid w:val="00E4262F"/>
    <w:rsid w:val="00E42B41"/>
    <w:rsid w:val="00E42B73"/>
    <w:rsid w:val="00E42C3C"/>
    <w:rsid w:val="00E43E8F"/>
    <w:rsid w:val="00E448C3"/>
    <w:rsid w:val="00E44C60"/>
    <w:rsid w:val="00E455A2"/>
    <w:rsid w:val="00E47D0F"/>
    <w:rsid w:val="00E47FF3"/>
    <w:rsid w:val="00E500FE"/>
    <w:rsid w:val="00E50445"/>
    <w:rsid w:val="00E51342"/>
    <w:rsid w:val="00E53C6A"/>
    <w:rsid w:val="00E53C84"/>
    <w:rsid w:val="00E53C8A"/>
    <w:rsid w:val="00E5492F"/>
    <w:rsid w:val="00E56C3B"/>
    <w:rsid w:val="00E56D85"/>
    <w:rsid w:val="00E5791F"/>
    <w:rsid w:val="00E606CB"/>
    <w:rsid w:val="00E61906"/>
    <w:rsid w:val="00E64ECA"/>
    <w:rsid w:val="00E70C59"/>
    <w:rsid w:val="00E73AA1"/>
    <w:rsid w:val="00E74DFE"/>
    <w:rsid w:val="00E75C35"/>
    <w:rsid w:val="00E768D4"/>
    <w:rsid w:val="00E77C4B"/>
    <w:rsid w:val="00E80FCD"/>
    <w:rsid w:val="00E814CE"/>
    <w:rsid w:val="00E81A32"/>
    <w:rsid w:val="00E844BD"/>
    <w:rsid w:val="00E8458E"/>
    <w:rsid w:val="00E847DF"/>
    <w:rsid w:val="00E84931"/>
    <w:rsid w:val="00E8678E"/>
    <w:rsid w:val="00E87085"/>
    <w:rsid w:val="00E87647"/>
    <w:rsid w:val="00E9020C"/>
    <w:rsid w:val="00E906AB"/>
    <w:rsid w:val="00E92009"/>
    <w:rsid w:val="00E92163"/>
    <w:rsid w:val="00E92FCD"/>
    <w:rsid w:val="00E93998"/>
    <w:rsid w:val="00E94723"/>
    <w:rsid w:val="00E959F0"/>
    <w:rsid w:val="00E96223"/>
    <w:rsid w:val="00E96DF8"/>
    <w:rsid w:val="00E96EB3"/>
    <w:rsid w:val="00EA1F57"/>
    <w:rsid w:val="00EA2CE7"/>
    <w:rsid w:val="00EA3934"/>
    <w:rsid w:val="00EA3B08"/>
    <w:rsid w:val="00EA4430"/>
    <w:rsid w:val="00EA7F14"/>
    <w:rsid w:val="00EB0B39"/>
    <w:rsid w:val="00EB1337"/>
    <w:rsid w:val="00EB7463"/>
    <w:rsid w:val="00EC05EF"/>
    <w:rsid w:val="00EC1B70"/>
    <w:rsid w:val="00EC1FC6"/>
    <w:rsid w:val="00EC23E7"/>
    <w:rsid w:val="00EC2778"/>
    <w:rsid w:val="00EC3292"/>
    <w:rsid w:val="00EC34A3"/>
    <w:rsid w:val="00EC4220"/>
    <w:rsid w:val="00EC4AAA"/>
    <w:rsid w:val="00EC5796"/>
    <w:rsid w:val="00ED0488"/>
    <w:rsid w:val="00ED096F"/>
    <w:rsid w:val="00ED0D48"/>
    <w:rsid w:val="00ED1D2F"/>
    <w:rsid w:val="00ED23BD"/>
    <w:rsid w:val="00ED463E"/>
    <w:rsid w:val="00ED4A31"/>
    <w:rsid w:val="00ED4BB7"/>
    <w:rsid w:val="00ED581C"/>
    <w:rsid w:val="00ED68B2"/>
    <w:rsid w:val="00ED70F7"/>
    <w:rsid w:val="00ED7101"/>
    <w:rsid w:val="00ED7A5B"/>
    <w:rsid w:val="00ED7FB2"/>
    <w:rsid w:val="00EE0611"/>
    <w:rsid w:val="00EE0A12"/>
    <w:rsid w:val="00EE0E2B"/>
    <w:rsid w:val="00EE5867"/>
    <w:rsid w:val="00EE60C0"/>
    <w:rsid w:val="00EE6BFC"/>
    <w:rsid w:val="00EE6FE9"/>
    <w:rsid w:val="00EF0966"/>
    <w:rsid w:val="00EF2F24"/>
    <w:rsid w:val="00EF3094"/>
    <w:rsid w:val="00EF33B4"/>
    <w:rsid w:val="00EF4506"/>
    <w:rsid w:val="00EF4B41"/>
    <w:rsid w:val="00EF4DE4"/>
    <w:rsid w:val="00EF555E"/>
    <w:rsid w:val="00EF5AFE"/>
    <w:rsid w:val="00EF5F31"/>
    <w:rsid w:val="00EF7D0B"/>
    <w:rsid w:val="00F004F7"/>
    <w:rsid w:val="00F02427"/>
    <w:rsid w:val="00F02A44"/>
    <w:rsid w:val="00F02A7F"/>
    <w:rsid w:val="00F0514D"/>
    <w:rsid w:val="00F05268"/>
    <w:rsid w:val="00F05644"/>
    <w:rsid w:val="00F06599"/>
    <w:rsid w:val="00F06BC0"/>
    <w:rsid w:val="00F07025"/>
    <w:rsid w:val="00F0790F"/>
    <w:rsid w:val="00F10378"/>
    <w:rsid w:val="00F1123E"/>
    <w:rsid w:val="00F1176B"/>
    <w:rsid w:val="00F13328"/>
    <w:rsid w:val="00F15B54"/>
    <w:rsid w:val="00F161B8"/>
    <w:rsid w:val="00F16361"/>
    <w:rsid w:val="00F168CA"/>
    <w:rsid w:val="00F16AA8"/>
    <w:rsid w:val="00F17590"/>
    <w:rsid w:val="00F20174"/>
    <w:rsid w:val="00F211A8"/>
    <w:rsid w:val="00F219E4"/>
    <w:rsid w:val="00F22DBC"/>
    <w:rsid w:val="00F245DA"/>
    <w:rsid w:val="00F25B78"/>
    <w:rsid w:val="00F25FB0"/>
    <w:rsid w:val="00F268DD"/>
    <w:rsid w:val="00F26A9F"/>
    <w:rsid w:val="00F26C94"/>
    <w:rsid w:val="00F26E5C"/>
    <w:rsid w:val="00F33039"/>
    <w:rsid w:val="00F336A2"/>
    <w:rsid w:val="00F33C9E"/>
    <w:rsid w:val="00F35B6D"/>
    <w:rsid w:val="00F35F17"/>
    <w:rsid w:val="00F36737"/>
    <w:rsid w:val="00F36C54"/>
    <w:rsid w:val="00F373F7"/>
    <w:rsid w:val="00F4007D"/>
    <w:rsid w:val="00F40371"/>
    <w:rsid w:val="00F40EFD"/>
    <w:rsid w:val="00F416F3"/>
    <w:rsid w:val="00F41F8F"/>
    <w:rsid w:val="00F426DD"/>
    <w:rsid w:val="00F42B88"/>
    <w:rsid w:val="00F42E44"/>
    <w:rsid w:val="00F42F01"/>
    <w:rsid w:val="00F445E5"/>
    <w:rsid w:val="00F45188"/>
    <w:rsid w:val="00F46815"/>
    <w:rsid w:val="00F47C3F"/>
    <w:rsid w:val="00F52356"/>
    <w:rsid w:val="00F523DC"/>
    <w:rsid w:val="00F534DE"/>
    <w:rsid w:val="00F5462B"/>
    <w:rsid w:val="00F54D92"/>
    <w:rsid w:val="00F553F2"/>
    <w:rsid w:val="00F5563E"/>
    <w:rsid w:val="00F55F61"/>
    <w:rsid w:val="00F563CA"/>
    <w:rsid w:val="00F6064B"/>
    <w:rsid w:val="00F61866"/>
    <w:rsid w:val="00F634FB"/>
    <w:rsid w:val="00F6358B"/>
    <w:rsid w:val="00F63957"/>
    <w:rsid w:val="00F640A1"/>
    <w:rsid w:val="00F64A25"/>
    <w:rsid w:val="00F64C45"/>
    <w:rsid w:val="00F64FF1"/>
    <w:rsid w:val="00F665A7"/>
    <w:rsid w:val="00F6692F"/>
    <w:rsid w:val="00F67C47"/>
    <w:rsid w:val="00F710DD"/>
    <w:rsid w:val="00F7133A"/>
    <w:rsid w:val="00F71AD7"/>
    <w:rsid w:val="00F721FB"/>
    <w:rsid w:val="00F743D8"/>
    <w:rsid w:val="00F7506F"/>
    <w:rsid w:val="00F758E1"/>
    <w:rsid w:val="00F759C5"/>
    <w:rsid w:val="00F766DF"/>
    <w:rsid w:val="00F779B4"/>
    <w:rsid w:val="00F77A3E"/>
    <w:rsid w:val="00F77B90"/>
    <w:rsid w:val="00F81D7E"/>
    <w:rsid w:val="00F829EC"/>
    <w:rsid w:val="00F82E35"/>
    <w:rsid w:val="00F84FF2"/>
    <w:rsid w:val="00F85AE8"/>
    <w:rsid w:val="00F862F2"/>
    <w:rsid w:val="00F8752E"/>
    <w:rsid w:val="00F90432"/>
    <w:rsid w:val="00F90C05"/>
    <w:rsid w:val="00F94641"/>
    <w:rsid w:val="00F9469B"/>
    <w:rsid w:val="00F946A4"/>
    <w:rsid w:val="00F949DD"/>
    <w:rsid w:val="00F95FA3"/>
    <w:rsid w:val="00F965C3"/>
    <w:rsid w:val="00F96E7E"/>
    <w:rsid w:val="00F97866"/>
    <w:rsid w:val="00FA033A"/>
    <w:rsid w:val="00FA05EF"/>
    <w:rsid w:val="00FA0EA1"/>
    <w:rsid w:val="00FA1575"/>
    <w:rsid w:val="00FA284A"/>
    <w:rsid w:val="00FA2BFE"/>
    <w:rsid w:val="00FA4518"/>
    <w:rsid w:val="00FA5795"/>
    <w:rsid w:val="00FA7293"/>
    <w:rsid w:val="00FB0380"/>
    <w:rsid w:val="00FB2811"/>
    <w:rsid w:val="00FB3C90"/>
    <w:rsid w:val="00FB4039"/>
    <w:rsid w:val="00FB6531"/>
    <w:rsid w:val="00FB68F3"/>
    <w:rsid w:val="00FC0E86"/>
    <w:rsid w:val="00FC436E"/>
    <w:rsid w:val="00FC4432"/>
    <w:rsid w:val="00FC7A99"/>
    <w:rsid w:val="00FC7BC5"/>
    <w:rsid w:val="00FD1138"/>
    <w:rsid w:val="00FD1305"/>
    <w:rsid w:val="00FD1A9C"/>
    <w:rsid w:val="00FD1F80"/>
    <w:rsid w:val="00FD2B99"/>
    <w:rsid w:val="00FD2CF9"/>
    <w:rsid w:val="00FD3012"/>
    <w:rsid w:val="00FD4B68"/>
    <w:rsid w:val="00FD5022"/>
    <w:rsid w:val="00FD7E72"/>
    <w:rsid w:val="00FE03D7"/>
    <w:rsid w:val="00FE0C3E"/>
    <w:rsid w:val="00FE0DDF"/>
    <w:rsid w:val="00FE195B"/>
    <w:rsid w:val="00FE1A92"/>
    <w:rsid w:val="00FE3263"/>
    <w:rsid w:val="00FE326D"/>
    <w:rsid w:val="00FE35F2"/>
    <w:rsid w:val="00FE3CD5"/>
    <w:rsid w:val="00FE4C4E"/>
    <w:rsid w:val="00FE65F5"/>
    <w:rsid w:val="00FE6B5E"/>
    <w:rsid w:val="00FE7245"/>
    <w:rsid w:val="00FF0DDA"/>
    <w:rsid w:val="00FF1C0E"/>
    <w:rsid w:val="00FF2264"/>
    <w:rsid w:val="00FF2D26"/>
    <w:rsid w:val="00FF2E9C"/>
    <w:rsid w:val="00FF4251"/>
    <w:rsid w:val="00FF47F1"/>
    <w:rsid w:val="00FF4CFF"/>
    <w:rsid w:val="00FF56F2"/>
    <w:rsid w:val="00FF60DF"/>
    <w:rsid w:val="00FF7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4574"/>
    <w:pPr>
      <w:suppressAutoHyphens/>
    </w:pPr>
    <w:rPr>
      <w:lang w:eastAsia="ar-SA"/>
    </w:rPr>
  </w:style>
  <w:style w:type="paragraph" w:styleId="1">
    <w:name w:val="heading 1"/>
    <w:basedOn w:val="a"/>
    <w:next w:val="a"/>
    <w:qFormat/>
    <w:rsid w:val="00244574"/>
    <w:pPr>
      <w:keepNext/>
      <w:tabs>
        <w:tab w:val="num" w:pos="0"/>
      </w:tabs>
      <w:outlineLvl w:val="0"/>
    </w:pPr>
    <w:rPr>
      <w:rFonts w:ascii="Arial" w:hAnsi="Arial"/>
      <w:sz w:val="24"/>
    </w:rPr>
  </w:style>
  <w:style w:type="paragraph" w:styleId="2">
    <w:name w:val="heading 2"/>
    <w:basedOn w:val="a"/>
    <w:next w:val="a"/>
    <w:qFormat/>
    <w:rsid w:val="00244574"/>
    <w:pPr>
      <w:keepNext/>
      <w:tabs>
        <w:tab w:val="num" w:pos="0"/>
      </w:tabs>
      <w:outlineLvl w:val="1"/>
    </w:pPr>
    <w:rPr>
      <w:rFonts w:ascii="Arial" w:hAnsi="Arial"/>
      <w:sz w:val="24"/>
      <w:u w:val="single"/>
    </w:rPr>
  </w:style>
  <w:style w:type="paragraph" w:styleId="3">
    <w:name w:val="heading 3"/>
    <w:basedOn w:val="a"/>
    <w:next w:val="a"/>
    <w:qFormat/>
    <w:rsid w:val="00244574"/>
    <w:pPr>
      <w:keepNext/>
      <w:tabs>
        <w:tab w:val="num" w:pos="0"/>
      </w:tabs>
      <w:outlineLvl w:val="2"/>
    </w:pPr>
    <w:rPr>
      <w:rFonts w:ascii="Arial" w:hAnsi="Arial"/>
      <w:b/>
      <w:sz w:val="24"/>
    </w:rPr>
  </w:style>
  <w:style w:type="paragraph" w:styleId="4">
    <w:name w:val="heading 4"/>
    <w:basedOn w:val="a"/>
    <w:next w:val="a"/>
    <w:qFormat/>
    <w:rsid w:val="00244574"/>
    <w:pPr>
      <w:keepNext/>
      <w:tabs>
        <w:tab w:val="num" w:pos="0"/>
      </w:tabs>
      <w:jc w:val="center"/>
      <w:outlineLvl w:val="3"/>
    </w:pPr>
    <w:rPr>
      <w:rFonts w:ascii="Arial" w:hAnsi="Arial"/>
      <w:b/>
      <w:sz w:val="24"/>
    </w:rPr>
  </w:style>
  <w:style w:type="paragraph" w:styleId="6">
    <w:name w:val="heading 6"/>
    <w:basedOn w:val="a"/>
    <w:next w:val="a"/>
    <w:qFormat/>
    <w:rsid w:val="00A7417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244574"/>
    <w:rPr>
      <w:b/>
    </w:rPr>
  </w:style>
  <w:style w:type="character" w:customStyle="1" w:styleId="WW8Num4z0">
    <w:name w:val="WW8Num4z0"/>
    <w:rsid w:val="00244574"/>
    <w:rPr>
      <w:rFonts w:ascii="Times New Roman" w:hAnsi="Times New Roman"/>
      <w:b/>
    </w:rPr>
  </w:style>
  <w:style w:type="character" w:customStyle="1" w:styleId="Absatz-Standardschriftart">
    <w:name w:val="Absatz-Standardschriftart"/>
    <w:rsid w:val="00244574"/>
  </w:style>
  <w:style w:type="character" w:customStyle="1" w:styleId="WW-Absatz-Standardschriftart">
    <w:name w:val="WW-Absatz-Standardschriftart"/>
    <w:rsid w:val="00244574"/>
  </w:style>
  <w:style w:type="character" w:customStyle="1" w:styleId="WW-Absatz-Standardschriftart1">
    <w:name w:val="WW-Absatz-Standardschriftart1"/>
    <w:rsid w:val="00244574"/>
  </w:style>
  <w:style w:type="character" w:customStyle="1" w:styleId="WW-Absatz-Standardschriftart11">
    <w:name w:val="WW-Absatz-Standardschriftart11"/>
    <w:rsid w:val="00244574"/>
  </w:style>
  <w:style w:type="character" w:customStyle="1" w:styleId="WW-Absatz-Standardschriftart111">
    <w:name w:val="WW-Absatz-Standardschriftart111"/>
    <w:rsid w:val="00244574"/>
  </w:style>
  <w:style w:type="character" w:customStyle="1" w:styleId="WW-Absatz-Standardschriftart1111">
    <w:name w:val="WW-Absatz-Standardschriftart1111"/>
    <w:rsid w:val="00244574"/>
  </w:style>
  <w:style w:type="character" w:customStyle="1" w:styleId="WW-Absatz-Standardschriftart11111">
    <w:name w:val="WW-Absatz-Standardschriftart11111"/>
    <w:rsid w:val="00244574"/>
  </w:style>
  <w:style w:type="character" w:customStyle="1" w:styleId="WW-Absatz-Standardschriftart111111">
    <w:name w:val="WW-Absatz-Standardschriftart111111"/>
    <w:rsid w:val="00244574"/>
  </w:style>
  <w:style w:type="character" w:customStyle="1" w:styleId="WW-Absatz-Standardschriftart1111111">
    <w:name w:val="WW-Absatz-Standardschriftart1111111"/>
    <w:rsid w:val="00244574"/>
  </w:style>
  <w:style w:type="character" w:customStyle="1" w:styleId="WW-Absatz-Standardschriftart11111111">
    <w:name w:val="WW-Absatz-Standardschriftart11111111"/>
    <w:rsid w:val="00244574"/>
  </w:style>
  <w:style w:type="character" w:customStyle="1" w:styleId="WW-Absatz-Standardschriftart111111111">
    <w:name w:val="WW-Absatz-Standardschriftart111111111"/>
    <w:rsid w:val="00244574"/>
  </w:style>
  <w:style w:type="character" w:customStyle="1" w:styleId="WW-Absatz-Standardschriftart1111111111">
    <w:name w:val="WW-Absatz-Standardschriftart1111111111"/>
    <w:rsid w:val="00244574"/>
  </w:style>
  <w:style w:type="character" w:customStyle="1" w:styleId="WW-Absatz-Standardschriftart11111111111">
    <w:name w:val="WW-Absatz-Standardschriftart11111111111"/>
    <w:rsid w:val="00244574"/>
  </w:style>
  <w:style w:type="character" w:customStyle="1" w:styleId="WW-Absatz-Standardschriftart111111111111">
    <w:name w:val="WW-Absatz-Standardschriftart111111111111"/>
    <w:rsid w:val="00244574"/>
  </w:style>
  <w:style w:type="character" w:customStyle="1" w:styleId="WW-Absatz-Standardschriftart1111111111111">
    <w:name w:val="WW-Absatz-Standardschriftart1111111111111"/>
    <w:rsid w:val="00244574"/>
  </w:style>
  <w:style w:type="character" w:customStyle="1" w:styleId="WW-Absatz-Standardschriftart11111111111111">
    <w:name w:val="WW-Absatz-Standardschriftart11111111111111"/>
    <w:rsid w:val="00244574"/>
  </w:style>
  <w:style w:type="character" w:customStyle="1" w:styleId="WW8Num10z0">
    <w:name w:val="WW8Num10z0"/>
    <w:rsid w:val="00244574"/>
    <w:rPr>
      <w:b/>
    </w:rPr>
  </w:style>
  <w:style w:type="character" w:customStyle="1" w:styleId="WW8Num22z0">
    <w:name w:val="WW8Num22z0"/>
    <w:rsid w:val="00244574"/>
    <w:rPr>
      <w:rFonts w:ascii="Times New Roman" w:eastAsia="Times New Roman" w:hAnsi="Times New Roman" w:cs="Times New Roman"/>
    </w:rPr>
  </w:style>
  <w:style w:type="character" w:customStyle="1" w:styleId="WW8Num22z1">
    <w:name w:val="WW8Num22z1"/>
    <w:rsid w:val="00244574"/>
    <w:rPr>
      <w:rFonts w:ascii="Courier New" w:hAnsi="Courier New"/>
    </w:rPr>
  </w:style>
  <w:style w:type="character" w:customStyle="1" w:styleId="WW8Num22z2">
    <w:name w:val="WW8Num22z2"/>
    <w:rsid w:val="00244574"/>
    <w:rPr>
      <w:rFonts w:ascii="Wingdings" w:hAnsi="Wingdings"/>
    </w:rPr>
  </w:style>
  <w:style w:type="character" w:customStyle="1" w:styleId="WW8Num22z3">
    <w:name w:val="WW8Num22z3"/>
    <w:rsid w:val="00244574"/>
    <w:rPr>
      <w:rFonts w:ascii="Symbol" w:hAnsi="Symbol"/>
    </w:rPr>
  </w:style>
  <w:style w:type="character" w:customStyle="1" w:styleId="10">
    <w:name w:val="Основной шрифт абзаца1"/>
    <w:rsid w:val="00244574"/>
  </w:style>
  <w:style w:type="character" w:customStyle="1" w:styleId="a3">
    <w:name w:val="Символ нумерации"/>
    <w:rsid w:val="00244574"/>
  </w:style>
  <w:style w:type="paragraph" w:styleId="a4">
    <w:name w:val="Title"/>
    <w:basedOn w:val="a4"/>
    <w:next w:val="a5"/>
    <w:qFormat/>
    <w:rsid w:val="00244574"/>
  </w:style>
  <w:style w:type="paragraph" w:styleId="a6">
    <w:name w:val="Body Text"/>
    <w:basedOn w:val="a"/>
    <w:rsid w:val="00244574"/>
    <w:rPr>
      <w:rFonts w:ascii="Arial" w:hAnsi="Arial"/>
      <w:sz w:val="24"/>
    </w:rPr>
  </w:style>
  <w:style w:type="paragraph" w:styleId="a7">
    <w:name w:val="List"/>
    <w:basedOn w:val="a6"/>
    <w:rsid w:val="00244574"/>
    <w:rPr>
      <w:rFonts w:cs="Tahoma"/>
    </w:rPr>
  </w:style>
  <w:style w:type="paragraph" w:customStyle="1" w:styleId="11">
    <w:name w:val="Название1"/>
    <w:basedOn w:val="a"/>
    <w:rsid w:val="00244574"/>
    <w:pPr>
      <w:suppressLineNumbers/>
      <w:spacing w:before="120" w:after="120"/>
    </w:pPr>
    <w:rPr>
      <w:rFonts w:ascii="Arial" w:hAnsi="Arial" w:cs="Tahoma"/>
      <w:i/>
      <w:iCs/>
      <w:szCs w:val="24"/>
    </w:rPr>
  </w:style>
  <w:style w:type="paragraph" w:customStyle="1" w:styleId="12">
    <w:name w:val="Указатель1"/>
    <w:basedOn w:val="a"/>
    <w:rsid w:val="00244574"/>
    <w:pPr>
      <w:suppressLineNumbers/>
    </w:pPr>
    <w:rPr>
      <w:rFonts w:ascii="Arial" w:hAnsi="Arial" w:cs="Tahoma"/>
    </w:rPr>
  </w:style>
  <w:style w:type="paragraph" w:styleId="a5">
    <w:name w:val="Subtitle"/>
    <w:basedOn w:val="a4"/>
    <w:next w:val="a6"/>
    <w:qFormat/>
    <w:rsid w:val="00244574"/>
    <w:pPr>
      <w:jc w:val="center"/>
    </w:pPr>
    <w:rPr>
      <w:i/>
      <w:iCs/>
    </w:rPr>
  </w:style>
  <w:style w:type="paragraph" w:styleId="a8">
    <w:name w:val="header"/>
    <w:basedOn w:val="a"/>
    <w:rsid w:val="00244574"/>
    <w:pPr>
      <w:tabs>
        <w:tab w:val="center" w:pos="4536"/>
        <w:tab w:val="right" w:pos="9072"/>
      </w:tabs>
    </w:pPr>
  </w:style>
  <w:style w:type="paragraph" w:styleId="a9">
    <w:name w:val="footer"/>
    <w:basedOn w:val="a"/>
    <w:rsid w:val="00244574"/>
    <w:pPr>
      <w:tabs>
        <w:tab w:val="center" w:pos="4536"/>
        <w:tab w:val="right" w:pos="9072"/>
      </w:tabs>
    </w:pPr>
  </w:style>
  <w:style w:type="paragraph" w:styleId="aa">
    <w:name w:val="Body Text Indent"/>
    <w:basedOn w:val="a"/>
    <w:rsid w:val="00244574"/>
    <w:pPr>
      <w:ind w:firstLine="709"/>
    </w:pPr>
    <w:rPr>
      <w:rFonts w:ascii="Arial" w:hAnsi="Arial"/>
      <w:sz w:val="24"/>
    </w:rPr>
  </w:style>
  <w:style w:type="paragraph" w:customStyle="1" w:styleId="31">
    <w:name w:val="Основной текст 31"/>
    <w:basedOn w:val="a"/>
    <w:rsid w:val="00244574"/>
    <w:pPr>
      <w:jc w:val="center"/>
    </w:pPr>
    <w:rPr>
      <w:rFonts w:ascii="Arial" w:hAnsi="Arial"/>
      <w:b/>
      <w:sz w:val="24"/>
    </w:rPr>
  </w:style>
  <w:style w:type="paragraph" w:styleId="ab">
    <w:name w:val="envelope address"/>
    <w:basedOn w:val="a"/>
    <w:rsid w:val="00244574"/>
    <w:pPr>
      <w:ind w:left="2880"/>
    </w:pPr>
    <w:rPr>
      <w:rFonts w:ascii="Arial" w:hAnsi="Arial" w:cs="Arial"/>
      <w:sz w:val="24"/>
      <w:szCs w:val="24"/>
    </w:rPr>
  </w:style>
  <w:style w:type="paragraph" w:styleId="20">
    <w:name w:val="envelope return"/>
    <w:basedOn w:val="a"/>
    <w:rsid w:val="00244574"/>
    <w:rPr>
      <w:rFonts w:ascii="Arial" w:hAnsi="Arial" w:cs="Arial"/>
    </w:rPr>
  </w:style>
  <w:style w:type="paragraph" w:customStyle="1" w:styleId="310">
    <w:name w:val="Основной текст с отступом 31"/>
    <w:basedOn w:val="a"/>
    <w:rsid w:val="00E84931"/>
    <w:pPr>
      <w:widowControl w:val="0"/>
      <w:overflowPunct w:val="0"/>
      <w:autoSpaceDE w:val="0"/>
      <w:ind w:firstLine="709"/>
      <w:jc w:val="both"/>
      <w:textAlignment w:val="baseline"/>
    </w:pPr>
    <w:rPr>
      <w:rFonts w:ascii="Arial" w:hAnsi="Arial"/>
      <w:sz w:val="24"/>
    </w:rPr>
  </w:style>
  <w:style w:type="paragraph" w:customStyle="1" w:styleId="ac">
    <w:name w:val="ОСНОВНОЙ !!!"/>
    <w:basedOn w:val="a6"/>
    <w:link w:val="13"/>
    <w:rsid w:val="00FE3CD5"/>
    <w:pPr>
      <w:suppressAutoHyphens w:val="0"/>
      <w:spacing w:before="120"/>
      <w:ind w:firstLine="900"/>
      <w:jc w:val="both"/>
    </w:pPr>
    <w:rPr>
      <w:color w:val="660066"/>
      <w:sz w:val="26"/>
      <w:szCs w:val="24"/>
    </w:rPr>
  </w:style>
  <w:style w:type="character" w:customStyle="1" w:styleId="13">
    <w:name w:val="ОСНОВНОЙ !!! Знак1"/>
    <w:link w:val="ac"/>
    <w:rsid w:val="00FE3CD5"/>
    <w:rPr>
      <w:rFonts w:ascii="Arial" w:hAnsi="Arial"/>
      <w:color w:val="660066"/>
      <w:sz w:val="26"/>
      <w:szCs w:val="24"/>
      <w:lang w:val="ru-RU" w:eastAsia="ar-SA" w:bidi="ar-SA"/>
    </w:rPr>
  </w:style>
  <w:style w:type="paragraph" w:styleId="ad">
    <w:name w:val="No Spacing"/>
    <w:qFormat/>
    <w:rsid w:val="00904258"/>
    <w:rPr>
      <w:rFonts w:ascii="Calibri" w:hAnsi="Calibri"/>
      <w:sz w:val="22"/>
      <w:szCs w:val="22"/>
    </w:rPr>
  </w:style>
  <w:style w:type="paragraph" w:customStyle="1" w:styleId="ConsNonformat">
    <w:name w:val="ConsNonformat"/>
    <w:rsid w:val="00057470"/>
    <w:pPr>
      <w:widowControl w:val="0"/>
      <w:suppressAutoHyphens/>
      <w:autoSpaceDE w:val="0"/>
    </w:pPr>
    <w:rPr>
      <w:rFonts w:ascii="Courier New" w:eastAsia="Courier New" w:hAnsi="Courier New" w:cs="Courier New"/>
      <w:lang w:eastAsia="ar-SA"/>
    </w:rPr>
  </w:style>
  <w:style w:type="paragraph" w:customStyle="1" w:styleId="ConsNormal">
    <w:name w:val="ConsNormal"/>
    <w:rsid w:val="00057470"/>
    <w:pPr>
      <w:widowControl w:val="0"/>
      <w:suppressAutoHyphens/>
      <w:autoSpaceDE w:val="0"/>
      <w:ind w:firstLine="720"/>
    </w:pPr>
    <w:rPr>
      <w:rFonts w:ascii="Arial" w:eastAsia="Arial" w:hAnsi="Arial" w:cs="Arial"/>
      <w:lang w:eastAsia="ar-SA"/>
    </w:rPr>
  </w:style>
  <w:style w:type="paragraph" w:customStyle="1" w:styleId="21">
    <w:name w:val="Основной текст с отступом 21"/>
    <w:basedOn w:val="a"/>
    <w:rsid w:val="00057470"/>
    <w:pPr>
      <w:ind w:firstLine="708"/>
      <w:jc w:val="both"/>
    </w:pPr>
    <w:rPr>
      <w:rFonts w:cs="Arial"/>
      <w:sz w:val="24"/>
      <w:szCs w:val="24"/>
    </w:rPr>
  </w:style>
  <w:style w:type="paragraph" w:customStyle="1" w:styleId="ae">
    <w:basedOn w:val="a"/>
    <w:rsid w:val="00150775"/>
    <w:pPr>
      <w:suppressAutoHyphens w:val="0"/>
      <w:spacing w:before="100" w:beforeAutospacing="1" w:after="100" w:afterAutospacing="1"/>
    </w:pPr>
    <w:rPr>
      <w:rFonts w:ascii="Tahoma" w:hAnsi="Tahoma"/>
      <w:lang w:val="en-US" w:eastAsia="en-US"/>
    </w:rPr>
  </w:style>
  <w:style w:type="paragraph" w:customStyle="1" w:styleId="western">
    <w:name w:val="western"/>
    <w:basedOn w:val="a"/>
    <w:rsid w:val="00462AB3"/>
    <w:pPr>
      <w:suppressAutoHyphens w:val="0"/>
      <w:spacing w:before="100" w:beforeAutospacing="1" w:after="119"/>
    </w:pPr>
    <w:rPr>
      <w:sz w:val="24"/>
      <w:szCs w:val="24"/>
      <w:lang w:eastAsia="ru-RU"/>
    </w:rPr>
  </w:style>
  <w:style w:type="character" w:styleId="af">
    <w:name w:val="Hyperlink"/>
    <w:rsid w:val="00462AB3"/>
    <w:rPr>
      <w:color w:val="0000FF"/>
      <w:u w:val="single"/>
    </w:rPr>
  </w:style>
  <w:style w:type="paragraph" w:styleId="af0">
    <w:name w:val="Normal (Web)"/>
    <w:basedOn w:val="a"/>
    <w:rsid w:val="003954F5"/>
    <w:pPr>
      <w:suppressAutoHyphens w:val="0"/>
      <w:spacing w:before="100" w:beforeAutospacing="1" w:after="100" w:afterAutospacing="1"/>
    </w:pPr>
    <w:rPr>
      <w:sz w:val="24"/>
      <w:szCs w:val="24"/>
      <w:lang w:eastAsia="ru-RU"/>
    </w:rPr>
  </w:style>
  <w:style w:type="character" w:styleId="af1">
    <w:name w:val="Strong"/>
    <w:qFormat/>
    <w:rsid w:val="00A74172"/>
    <w:rPr>
      <w:b/>
      <w:bCs/>
    </w:rPr>
  </w:style>
  <w:style w:type="table" w:styleId="af2">
    <w:name w:val="Table Grid"/>
    <w:basedOn w:val="a1"/>
    <w:rsid w:val="00A74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Основной текст_"/>
    <w:link w:val="40"/>
    <w:rsid w:val="006A61A0"/>
    <w:rPr>
      <w:sz w:val="26"/>
      <w:szCs w:val="26"/>
      <w:shd w:val="clear" w:color="auto" w:fill="FFFFFF"/>
    </w:rPr>
  </w:style>
  <w:style w:type="paragraph" w:customStyle="1" w:styleId="40">
    <w:name w:val="Основной текст4"/>
    <w:basedOn w:val="a"/>
    <w:link w:val="af3"/>
    <w:rsid w:val="006A61A0"/>
    <w:pPr>
      <w:widowControl w:val="0"/>
      <w:shd w:val="clear" w:color="auto" w:fill="FFFFFF"/>
      <w:suppressAutoHyphens w:val="0"/>
      <w:spacing w:line="0" w:lineRule="atLeast"/>
      <w:jc w:val="both"/>
    </w:pPr>
    <w:rPr>
      <w:sz w:val="26"/>
      <w:szCs w:val="26"/>
      <w:lang w:eastAsia="ru-RU"/>
    </w:rPr>
  </w:style>
  <w:style w:type="character" w:styleId="af4">
    <w:name w:val="FollowedHyperlink"/>
    <w:rsid w:val="00735EA4"/>
    <w:rPr>
      <w:color w:val="800080"/>
      <w:u w:val="single"/>
    </w:rPr>
  </w:style>
  <w:style w:type="paragraph" w:styleId="af5">
    <w:name w:val="Balloon Text"/>
    <w:basedOn w:val="a"/>
    <w:link w:val="af6"/>
    <w:rsid w:val="006D389A"/>
    <w:rPr>
      <w:rFonts w:ascii="Tahoma" w:hAnsi="Tahoma" w:cs="Tahoma"/>
      <w:sz w:val="16"/>
      <w:szCs w:val="16"/>
    </w:rPr>
  </w:style>
  <w:style w:type="character" w:customStyle="1" w:styleId="af6">
    <w:name w:val="Текст выноски Знак"/>
    <w:link w:val="af5"/>
    <w:rsid w:val="006D389A"/>
    <w:rPr>
      <w:rFonts w:ascii="Tahoma" w:hAnsi="Tahoma" w:cs="Tahoma"/>
      <w:sz w:val="16"/>
      <w:szCs w:val="16"/>
      <w:lang w:eastAsia="ar-SA"/>
    </w:rPr>
  </w:style>
  <w:style w:type="paragraph" w:customStyle="1" w:styleId="ConsPlusNormal">
    <w:name w:val="ConsPlusNormal"/>
    <w:link w:val="ConsPlusNormal0"/>
    <w:rsid w:val="00983B9F"/>
    <w:pPr>
      <w:autoSpaceDE w:val="0"/>
      <w:autoSpaceDN w:val="0"/>
      <w:adjustRightInd w:val="0"/>
    </w:pPr>
    <w:rPr>
      <w:rFonts w:eastAsia="Calibri"/>
      <w:sz w:val="28"/>
      <w:szCs w:val="28"/>
    </w:rPr>
  </w:style>
  <w:style w:type="character" w:customStyle="1" w:styleId="ConsPlusNormal0">
    <w:name w:val="ConsPlusNormal Знак"/>
    <w:link w:val="ConsPlusNormal"/>
    <w:locked/>
    <w:rsid w:val="00983B9F"/>
    <w:rPr>
      <w:rFonts w:eastAsia="Calibri"/>
      <w:sz w:val="28"/>
      <w:szCs w:val="28"/>
    </w:rPr>
  </w:style>
  <w:style w:type="character" w:customStyle="1" w:styleId="af7">
    <w:name w:val="Цветовое выделение"/>
    <w:uiPriority w:val="99"/>
    <w:rsid w:val="00983B9F"/>
    <w:rPr>
      <w:b/>
      <w:bCs/>
      <w:color w:val="26282F"/>
    </w:rPr>
  </w:style>
  <w:style w:type="paragraph" w:customStyle="1" w:styleId="af8">
    <w:name w:val="Таблицы (моноширинный)"/>
    <w:basedOn w:val="a"/>
    <w:next w:val="a"/>
    <w:uiPriority w:val="99"/>
    <w:rsid w:val="00983B9F"/>
    <w:pPr>
      <w:widowControl w:val="0"/>
      <w:suppressAutoHyphens w:val="0"/>
      <w:autoSpaceDE w:val="0"/>
      <w:autoSpaceDN w:val="0"/>
      <w:adjustRightInd w:val="0"/>
    </w:pPr>
    <w:rPr>
      <w:rFonts w:ascii="Courier New" w:hAnsi="Courier New" w:cs="Courier New"/>
      <w:sz w:val="24"/>
      <w:szCs w:val="24"/>
      <w:lang w:eastAsia="ru-RU"/>
    </w:rPr>
  </w:style>
  <w:style w:type="paragraph" w:customStyle="1" w:styleId="ConsPlusNonformat">
    <w:name w:val="ConsPlusNonformat"/>
    <w:rsid w:val="001F78E8"/>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i_nov@mail.ru" TargetMode="External"/><Relationship Id="rId13" Type="http://schemas.openxmlformats.org/officeDocument/2006/relationships/hyperlink" Target="garantF1://499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455333.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FD520371C4768879EA9A1EEE658A14C48BA7B4E57E2CF966A2A67E3D1382605764141EEFC8DAA08F22BEEC0CDChAB0L" TargetMode="External"/><Relationship Id="rId4" Type="http://schemas.openxmlformats.org/officeDocument/2006/relationships/settings" Target="settings.xml"/><Relationship Id="rId9" Type="http://schemas.openxmlformats.org/officeDocument/2006/relationships/hyperlink" Target="mailto:kui_nov@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89773-5176-438D-8DBF-795B7786E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7056</Words>
  <Characters>40224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ТЫ - ХОЗЯИН !</vt:lpstr>
    </vt:vector>
  </TitlesOfParts>
  <Company>HOME</Company>
  <LinksUpToDate>false</LinksUpToDate>
  <CharactersWithSpaces>47186</CharactersWithSpaces>
  <SharedDoc>false</SharedDoc>
  <HLinks>
    <vt:vector size="48" baseType="variant">
      <vt:variant>
        <vt:i4>3670128</vt:i4>
      </vt:variant>
      <vt:variant>
        <vt:i4>21</vt:i4>
      </vt:variant>
      <vt:variant>
        <vt:i4>0</vt:i4>
      </vt:variant>
      <vt:variant>
        <vt:i4>5</vt:i4>
      </vt:variant>
      <vt:variant>
        <vt:lpwstr/>
      </vt:variant>
      <vt:variant>
        <vt:lpwstr>P81</vt:lpwstr>
      </vt:variant>
      <vt:variant>
        <vt:i4>3670128</vt:i4>
      </vt:variant>
      <vt:variant>
        <vt:i4>18</vt:i4>
      </vt:variant>
      <vt:variant>
        <vt:i4>0</vt:i4>
      </vt:variant>
      <vt:variant>
        <vt:i4>5</vt:i4>
      </vt:variant>
      <vt:variant>
        <vt:lpwstr/>
      </vt:variant>
      <vt:variant>
        <vt:lpwstr>P81</vt:lpwstr>
      </vt:variant>
      <vt:variant>
        <vt:i4>6750255</vt:i4>
      </vt:variant>
      <vt:variant>
        <vt:i4>15</vt:i4>
      </vt:variant>
      <vt:variant>
        <vt:i4>0</vt:i4>
      </vt:variant>
      <vt:variant>
        <vt:i4>5</vt:i4>
      </vt:variant>
      <vt:variant>
        <vt:lpwstr>garantf1://49900.0/</vt:lpwstr>
      </vt:variant>
      <vt:variant>
        <vt:lpwstr/>
      </vt:variant>
      <vt:variant>
        <vt:i4>6881341</vt:i4>
      </vt:variant>
      <vt:variant>
        <vt:i4>12</vt:i4>
      </vt:variant>
      <vt:variant>
        <vt:i4>0</vt:i4>
      </vt:variant>
      <vt:variant>
        <vt:i4>5</vt:i4>
      </vt:variant>
      <vt:variant>
        <vt:lpwstr>garantf1://12025267.0/</vt:lpwstr>
      </vt:variant>
      <vt:variant>
        <vt:lpwstr/>
      </vt:variant>
      <vt:variant>
        <vt:i4>5832717</vt:i4>
      </vt:variant>
      <vt:variant>
        <vt:i4>9</vt:i4>
      </vt:variant>
      <vt:variant>
        <vt:i4>0</vt:i4>
      </vt:variant>
      <vt:variant>
        <vt:i4>5</vt:i4>
      </vt:variant>
      <vt:variant>
        <vt:lpwstr>garantf1://455333.0/</vt:lpwstr>
      </vt:variant>
      <vt:variant>
        <vt:lpwstr/>
      </vt:variant>
      <vt:variant>
        <vt:i4>1048661</vt:i4>
      </vt:variant>
      <vt:variant>
        <vt:i4>6</vt:i4>
      </vt:variant>
      <vt:variant>
        <vt:i4>0</vt:i4>
      </vt:variant>
      <vt:variant>
        <vt:i4>5</vt:i4>
      </vt:variant>
      <vt:variant>
        <vt:lpwstr>consultantplus://offline/ref=FD520371C4768879EA9A1EEE658A14C48BA7B4E57E2CF966A2A67E3D1382605764141EEFC8DAA08F22BEEC0CDChAB0L</vt:lpwstr>
      </vt:variant>
      <vt:variant>
        <vt:lpwstr/>
      </vt:variant>
      <vt:variant>
        <vt:i4>2555952</vt:i4>
      </vt:variant>
      <vt:variant>
        <vt:i4>3</vt:i4>
      </vt:variant>
      <vt:variant>
        <vt:i4>0</vt:i4>
      </vt:variant>
      <vt:variant>
        <vt:i4>5</vt:i4>
      </vt:variant>
      <vt:variant>
        <vt:lpwstr>mailto:kui_nov@mail.ru</vt:lpwstr>
      </vt:variant>
      <vt:variant>
        <vt:lpwstr/>
      </vt:variant>
      <vt:variant>
        <vt:i4>2555952</vt:i4>
      </vt:variant>
      <vt:variant>
        <vt:i4>0</vt:i4>
      </vt:variant>
      <vt:variant>
        <vt:i4>0</vt:i4>
      </vt:variant>
      <vt:variant>
        <vt:i4>5</vt:i4>
      </vt:variant>
      <vt:variant>
        <vt:lpwstr>mailto:kui_nov@mail.ru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ТЫ - ХОЗЯИН !</dc:title>
  <dc:creator>Глазов А.С.</dc:creator>
  <cp:keywords>комитет по управлению имуществом</cp:keywords>
  <cp:lastModifiedBy>IRONMANN (AKA SHAMAN)</cp:lastModifiedBy>
  <cp:revision>2</cp:revision>
  <cp:lastPrinted>2023-11-14T08:14:00Z</cp:lastPrinted>
  <dcterms:created xsi:type="dcterms:W3CDTF">2023-11-16T11:21:00Z</dcterms:created>
  <dcterms:modified xsi:type="dcterms:W3CDTF">2023-11-16T11:21:00Z</dcterms:modified>
</cp:coreProperties>
</file>